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331" w:rsidRPr="00A37BAA" w:rsidRDefault="00643A27">
      <w:pPr>
        <w:jc w:val="right"/>
        <w:rPr>
          <w:rFonts w:cstheme="minorHAnsi"/>
          <w:szCs w:val="28"/>
        </w:rPr>
      </w:pPr>
      <w:bookmarkStart w:id="0" w:name="_Toc479751265"/>
      <w:bookmarkEnd w:id="0"/>
      <w:r w:rsidRPr="00A37BAA">
        <w:rPr>
          <w:rFonts w:cstheme="minorHAnsi"/>
          <w:szCs w:val="28"/>
        </w:rPr>
        <w:t>Утвержден</w:t>
      </w:r>
      <w:r w:rsidR="000D5540" w:rsidRPr="00A37BAA">
        <w:rPr>
          <w:rFonts w:cstheme="minorHAnsi"/>
          <w:szCs w:val="28"/>
        </w:rPr>
        <w:t>о</w:t>
      </w:r>
    </w:p>
    <w:p w:rsidR="00C23331" w:rsidRPr="00A37BAA" w:rsidRDefault="00643A27">
      <w:pPr>
        <w:jc w:val="right"/>
        <w:rPr>
          <w:rFonts w:cstheme="minorHAnsi"/>
          <w:szCs w:val="28"/>
        </w:rPr>
      </w:pPr>
      <w:r w:rsidRPr="00A37BAA">
        <w:rPr>
          <w:rFonts w:cstheme="minorHAnsi"/>
          <w:szCs w:val="28"/>
        </w:rPr>
        <w:t>постановлением Правительства</w:t>
      </w:r>
    </w:p>
    <w:p w:rsidR="00C23331" w:rsidRPr="00A37BAA" w:rsidRDefault="00643A27">
      <w:pPr>
        <w:jc w:val="right"/>
        <w:rPr>
          <w:rFonts w:cstheme="minorHAnsi"/>
          <w:szCs w:val="28"/>
        </w:rPr>
      </w:pPr>
      <w:r w:rsidRPr="00A37BAA">
        <w:rPr>
          <w:rFonts w:cstheme="minorHAnsi"/>
          <w:szCs w:val="28"/>
        </w:rPr>
        <w:t>Ленинградской области</w:t>
      </w:r>
    </w:p>
    <w:p w:rsidR="00C23331" w:rsidRPr="00A37BAA" w:rsidRDefault="00643A27">
      <w:pPr>
        <w:suppressAutoHyphens/>
        <w:jc w:val="right"/>
        <w:rPr>
          <w:b/>
          <w:szCs w:val="28"/>
        </w:rPr>
      </w:pPr>
      <w:r w:rsidRPr="00A37BAA">
        <w:rPr>
          <w:rFonts w:cstheme="minorHAnsi"/>
          <w:szCs w:val="28"/>
        </w:rPr>
        <w:t>от _____ № ____</w:t>
      </w: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643A27">
      <w:pPr>
        <w:suppressAutoHyphens/>
        <w:jc w:val="center"/>
        <w:rPr>
          <w:b/>
          <w:szCs w:val="28"/>
        </w:rPr>
      </w:pPr>
      <w:r w:rsidRPr="00A37BAA">
        <w:rPr>
          <w:b/>
          <w:szCs w:val="28"/>
        </w:rPr>
        <w:t>ГЕНЕРАЛЬНЫЙ ПЛАН</w:t>
      </w:r>
    </w:p>
    <w:p w:rsidR="00C23331" w:rsidRPr="00A37BAA" w:rsidRDefault="00643A27">
      <w:pPr>
        <w:suppressAutoHyphens/>
        <w:jc w:val="center"/>
        <w:rPr>
          <w:b/>
          <w:szCs w:val="28"/>
        </w:rPr>
      </w:pPr>
      <w:r w:rsidRPr="00A37BAA">
        <w:rPr>
          <w:b/>
          <w:szCs w:val="28"/>
        </w:rPr>
        <w:t>МУНИЦИПАЛЬНОГО ОБРАЗОВАНИЯ</w:t>
      </w:r>
    </w:p>
    <w:p w:rsidR="00C23331" w:rsidRPr="00A37BAA" w:rsidRDefault="00643A27">
      <w:pPr>
        <w:suppressAutoHyphens/>
        <w:jc w:val="center"/>
        <w:rPr>
          <w:b/>
          <w:szCs w:val="28"/>
        </w:rPr>
      </w:pPr>
      <w:r w:rsidRPr="00A37BAA">
        <w:rPr>
          <w:b/>
          <w:szCs w:val="28"/>
        </w:rPr>
        <w:t>«ПУСТОМЕРЖСКОЕ СЕЛЬСКОЕ ПОСЕЛЕНИЕ»</w:t>
      </w:r>
    </w:p>
    <w:p w:rsidR="000D5540" w:rsidRPr="00A37BAA" w:rsidRDefault="000D5540">
      <w:pPr>
        <w:suppressAutoHyphens/>
        <w:jc w:val="center"/>
        <w:rPr>
          <w:b/>
          <w:szCs w:val="28"/>
        </w:rPr>
      </w:pPr>
      <w:r w:rsidRPr="00A37BAA">
        <w:rPr>
          <w:b/>
          <w:szCs w:val="28"/>
        </w:rPr>
        <w:t>МУНИЦИПАЛЬНОГО ОБРАЗОВАНИЯ</w:t>
      </w:r>
    </w:p>
    <w:p w:rsidR="00C23331" w:rsidRPr="00A37BAA" w:rsidRDefault="000D5540">
      <w:pPr>
        <w:suppressAutoHyphens/>
        <w:jc w:val="center"/>
        <w:rPr>
          <w:b/>
          <w:szCs w:val="28"/>
        </w:rPr>
      </w:pPr>
      <w:r w:rsidRPr="00A37BAA">
        <w:rPr>
          <w:b/>
          <w:szCs w:val="28"/>
        </w:rPr>
        <w:t>«</w:t>
      </w:r>
      <w:r w:rsidR="00643A27" w:rsidRPr="00A37BAA">
        <w:rPr>
          <w:b/>
          <w:szCs w:val="28"/>
        </w:rPr>
        <w:t>КИНГИСЕППСК</w:t>
      </w:r>
      <w:r w:rsidRPr="00A37BAA">
        <w:rPr>
          <w:b/>
          <w:szCs w:val="28"/>
        </w:rPr>
        <w:t>ИЙ</w:t>
      </w:r>
      <w:r w:rsidR="00643A27" w:rsidRPr="00A37BAA">
        <w:rPr>
          <w:b/>
          <w:szCs w:val="28"/>
        </w:rPr>
        <w:t xml:space="preserve"> МУНИЦИПАЛЬН</w:t>
      </w:r>
      <w:r w:rsidRPr="00A37BAA">
        <w:rPr>
          <w:b/>
          <w:szCs w:val="28"/>
        </w:rPr>
        <w:t xml:space="preserve">ЫЙ </w:t>
      </w:r>
      <w:r w:rsidR="00643A27" w:rsidRPr="00A37BAA">
        <w:rPr>
          <w:b/>
          <w:szCs w:val="28"/>
        </w:rPr>
        <w:t>РАЙОН</w:t>
      </w:r>
      <w:r w:rsidRPr="00A37BAA">
        <w:rPr>
          <w:b/>
          <w:szCs w:val="28"/>
        </w:rPr>
        <w:t>»</w:t>
      </w:r>
    </w:p>
    <w:p w:rsidR="00C23331" w:rsidRPr="00A37BAA" w:rsidRDefault="00643A27">
      <w:pPr>
        <w:suppressAutoHyphens/>
        <w:jc w:val="center"/>
        <w:rPr>
          <w:b/>
          <w:szCs w:val="28"/>
        </w:rPr>
        <w:sectPr w:rsidR="00C23331" w:rsidRPr="00A37BAA">
          <w:pgSz w:w="12240" w:h="15840"/>
          <w:pgMar w:top="1134" w:right="567" w:bottom="1134" w:left="1134" w:header="0" w:footer="0" w:gutter="0"/>
          <w:cols w:space="720"/>
          <w:formProt w:val="0"/>
          <w:docGrid w:linePitch="381"/>
        </w:sectPr>
      </w:pPr>
      <w:r w:rsidRPr="00A37BAA">
        <w:rPr>
          <w:b/>
          <w:szCs w:val="28"/>
        </w:rPr>
        <w:t>ЛЕНИНГРАДСКОЙ ОБЛАСТИ</w:t>
      </w: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C23331">
      <w:pPr>
        <w:suppressAutoHyphens/>
        <w:jc w:val="center"/>
        <w:rPr>
          <w:b/>
          <w:szCs w:val="28"/>
        </w:rPr>
      </w:pPr>
    </w:p>
    <w:p w:rsidR="00C23331" w:rsidRPr="00A37BAA" w:rsidRDefault="00643A27">
      <w:pPr>
        <w:suppressAutoHyphens/>
        <w:jc w:val="center"/>
        <w:rPr>
          <w:b/>
          <w:szCs w:val="28"/>
        </w:rPr>
      </w:pPr>
      <w:r w:rsidRPr="00A37BAA">
        <w:rPr>
          <w:b/>
          <w:szCs w:val="28"/>
        </w:rPr>
        <w:t>ПОЛОЖЕНИЕ О ТЕРРИТОРИАЛЬНОМ ПЛАНИРОВАНИИ</w:t>
      </w:r>
    </w:p>
    <w:p w:rsidR="00C23331" w:rsidRPr="00A37BAA" w:rsidRDefault="00643A27">
      <w:pPr>
        <w:jc w:val="left"/>
        <w:rPr>
          <w:b/>
          <w:szCs w:val="28"/>
        </w:rPr>
      </w:pPr>
      <w:r w:rsidRPr="00A37BAA">
        <w:br w:type="page"/>
      </w:r>
    </w:p>
    <w:p w:rsidR="00C23331" w:rsidRPr="00A37BAA" w:rsidRDefault="00643A27">
      <w:pPr>
        <w:pStyle w:val="1"/>
        <w:numPr>
          <w:ilvl w:val="0"/>
          <w:numId w:val="2"/>
        </w:numPr>
        <w:rPr>
          <w:rFonts w:eastAsiaTheme="majorEastAsia"/>
          <w:bCs/>
          <w:sz w:val="32"/>
          <w:szCs w:val="28"/>
          <w:lang w:bidi="en-US"/>
        </w:rPr>
      </w:pPr>
      <w:bookmarkStart w:id="1" w:name="_Toc11662709"/>
      <w:r w:rsidRPr="00A37BAA">
        <w:rPr>
          <w:rFonts w:eastAsiaTheme="majorEastAsia"/>
          <w:bCs/>
          <w:sz w:val="32"/>
          <w:szCs w:val="28"/>
          <w:lang w:bidi="en-US"/>
        </w:rPr>
        <w:lastRenderedPageBreak/>
        <w:t>Общие положения</w:t>
      </w:r>
      <w:bookmarkEnd w:id="1"/>
    </w:p>
    <w:p w:rsidR="00C23331" w:rsidRPr="00A37BAA" w:rsidRDefault="00643A27" w:rsidP="00FC30BF">
      <w:pPr>
        <w:pStyle w:val="afff1"/>
        <w:numPr>
          <w:ilvl w:val="1"/>
          <w:numId w:val="3"/>
        </w:numPr>
        <w:tabs>
          <w:tab w:val="left" w:pos="993"/>
        </w:tabs>
        <w:suppressAutoHyphens/>
        <w:ind w:left="0" w:firstLine="709"/>
        <w:rPr>
          <w:szCs w:val="28"/>
        </w:rPr>
      </w:pPr>
      <w:r w:rsidRPr="00A37BAA">
        <w:rPr>
          <w:szCs w:val="28"/>
        </w:rPr>
        <w:t>Генеральный план муниципального образования «Пустомержское сельское поселение» Кингисеппского муниципального района Ленинградской области соответствует требованиям действующего градостроительного законодательства и нормативным правовым актам Российской Федерации, Ленинградской области, Кингисеппского муниципального района, органов местного самоуправления.</w:t>
      </w:r>
    </w:p>
    <w:p w:rsidR="00C23331" w:rsidRPr="00A37BAA" w:rsidRDefault="00643A27" w:rsidP="00FC30BF">
      <w:pPr>
        <w:pStyle w:val="afff1"/>
        <w:numPr>
          <w:ilvl w:val="1"/>
          <w:numId w:val="3"/>
        </w:numPr>
        <w:tabs>
          <w:tab w:val="left" w:pos="993"/>
        </w:tabs>
        <w:suppressAutoHyphens/>
        <w:ind w:left="0" w:firstLine="709"/>
      </w:pPr>
      <w:r w:rsidRPr="00A37BAA">
        <w:rPr>
          <w:szCs w:val="28"/>
        </w:rPr>
        <w:t>Генеральный план разработан на всю территорию муниципального образования «Пустомержское сельское поселение»</w:t>
      </w:r>
      <w:r w:rsidRPr="00A37BAA">
        <w:rPr>
          <w:rFonts w:eastAsia="Calibri"/>
          <w:szCs w:val="28"/>
          <w:lang w:eastAsia="en-US"/>
        </w:rPr>
        <w:t xml:space="preserve"> </w:t>
      </w:r>
      <w:r w:rsidRPr="00A37BAA">
        <w:rPr>
          <w:szCs w:val="28"/>
        </w:rPr>
        <w:t>Кингисеппского муниципального района Ленинградской области в границах, установленных законом Ленинградской области от 15.06.2010 № 32-оз «Об административно-территориальном устройстве Ленинградской области и порядке его изменения».</w:t>
      </w:r>
    </w:p>
    <w:p w:rsidR="00C23331" w:rsidRPr="00A37BAA" w:rsidRDefault="00643A27" w:rsidP="00FC30BF">
      <w:pPr>
        <w:pStyle w:val="afff1"/>
        <w:numPr>
          <w:ilvl w:val="1"/>
          <w:numId w:val="3"/>
        </w:numPr>
        <w:tabs>
          <w:tab w:val="left" w:pos="993"/>
        </w:tabs>
        <w:suppressAutoHyphens/>
        <w:ind w:left="0" w:firstLine="709"/>
        <w:rPr>
          <w:szCs w:val="28"/>
        </w:rPr>
      </w:pPr>
      <w:r w:rsidRPr="00A37BAA">
        <w:rPr>
          <w:szCs w:val="28"/>
        </w:rPr>
        <w:t>Административным центром сельского поселения является деревня Большая Пустомержа. В границах муниципального образования «Пустомержское сельское поселение» расположено 1</w:t>
      </w:r>
      <w:r w:rsidR="000D5540" w:rsidRPr="00A37BAA">
        <w:rPr>
          <w:szCs w:val="28"/>
        </w:rPr>
        <w:t>8</w:t>
      </w:r>
      <w:r w:rsidRPr="00A37BAA">
        <w:rPr>
          <w:szCs w:val="28"/>
        </w:rPr>
        <w:t xml:space="preserve"> населенных пунктов:</w:t>
      </w:r>
    </w:p>
    <w:p w:rsidR="00C23331" w:rsidRPr="00A37BAA" w:rsidRDefault="00643A27" w:rsidP="00FC30BF">
      <w:pPr>
        <w:pStyle w:val="afff1"/>
        <w:tabs>
          <w:tab w:val="left" w:pos="993"/>
        </w:tabs>
        <w:suppressAutoHyphens/>
        <w:ind w:left="709"/>
        <w:rPr>
          <w:szCs w:val="28"/>
        </w:rPr>
      </w:pPr>
      <w:r w:rsidRPr="00A37BAA">
        <w:rPr>
          <w:rFonts w:ascii="Cambria" w:hAnsi="Cambria"/>
        </w:rPr>
        <w:t>– д</w:t>
      </w:r>
      <w:r w:rsidRPr="00A37BAA">
        <w:t>еревня Большая Пустомержа;</w:t>
      </w:r>
    </w:p>
    <w:p w:rsidR="00C23331" w:rsidRPr="00A37BAA" w:rsidRDefault="00643A27" w:rsidP="00FC30BF">
      <w:pPr>
        <w:pStyle w:val="afff1"/>
        <w:tabs>
          <w:tab w:val="left" w:pos="993"/>
        </w:tabs>
        <w:suppressAutoHyphens/>
        <w:ind w:left="709"/>
        <w:rPr>
          <w:szCs w:val="28"/>
        </w:rPr>
      </w:pPr>
      <w:r w:rsidRPr="00A37BAA">
        <w:t>– поселок при железнодорожной станции Веймарн;</w:t>
      </w:r>
    </w:p>
    <w:p w:rsidR="00C23331" w:rsidRPr="00A37BAA" w:rsidRDefault="00643A27" w:rsidP="00FC30BF">
      <w:pPr>
        <w:pStyle w:val="afff1"/>
        <w:tabs>
          <w:tab w:val="left" w:pos="993"/>
        </w:tabs>
        <w:suppressAutoHyphens/>
        <w:ind w:left="709"/>
        <w:rPr>
          <w:szCs w:val="28"/>
        </w:rPr>
      </w:pPr>
      <w:r w:rsidRPr="00A37BAA">
        <w:t>– деревня Ветки;</w:t>
      </w:r>
    </w:p>
    <w:p w:rsidR="00C23331" w:rsidRPr="00A37BAA" w:rsidRDefault="00643A27" w:rsidP="00FC30BF">
      <w:pPr>
        <w:pStyle w:val="afff1"/>
        <w:tabs>
          <w:tab w:val="left" w:pos="993"/>
        </w:tabs>
        <w:suppressAutoHyphens/>
        <w:ind w:left="709"/>
        <w:rPr>
          <w:szCs w:val="28"/>
        </w:rPr>
      </w:pPr>
      <w:r w:rsidRPr="00A37BAA">
        <w:t>– поселок Ивановское;</w:t>
      </w:r>
    </w:p>
    <w:p w:rsidR="00C23331" w:rsidRPr="00A37BAA" w:rsidRDefault="00643A27" w:rsidP="00FC30BF">
      <w:pPr>
        <w:pStyle w:val="afff1"/>
        <w:tabs>
          <w:tab w:val="left" w:pos="993"/>
        </w:tabs>
        <w:suppressAutoHyphens/>
        <w:ind w:left="709"/>
        <w:rPr>
          <w:szCs w:val="28"/>
        </w:rPr>
      </w:pPr>
      <w:r w:rsidRPr="00A37BAA">
        <w:t>– деревня Именицы;</w:t>
      </w:r>
    </w:p>
    <w:p w:rsidR="00C23331" w:rsidRPr="00A37BAA" w:rsidRDefault="00643A27" w:rsidP="00FC30BF">
      <w:pPr>
        <w:pStyle w:val="afff1"/>
        <w:tabs>
          <w:tab w:val="left" w:pos="993"/>
        </w:tabs>
        <w:suppressAutoHyphens/>
        <w:ind w:left="709"/>
        <w:rPr>
          <w:szCs w:val="28"/>
        </w:rPr>
      </w:pPr>
      <w:r w:rsidRPr="00A37BAA">
        <w:t>– деревня Клённо;</w:t>
      </w:r>
    </w:p>
    <w:p w:rsidR="00C23331" w:rsidRPr="00A37BAA" w:rsidRDefault="00643A27" w:rsidP="00FC30BF">
      <w:pPr>
        <w:pStyle w:val="afff1"/>
        <w:tabs>
          <w:tab w:val="left" w:pos="993"/>
        </w:tabs>
        <w:suppressAutoHyphens/>
        <w:ind w:left="709"/>
        <w:rPr>
          <w:szCs w:val="28"/>
        </w:rPr>
      </w:pPr>
      <w:r w:rsidRPr="00A37BAA">
        <w:t>– поселок при железнодорожной станции Клённо;</w:t>
      </w:r>
    </w:p>
    <w:p w:rsidR="00C23331" w:rsidRPr="00A37BAA" w:rsidRDefault="00643A27" w:rsidP="00FC30BF">
      <w:pPr>
        <w:pStyle w:val="afff1"/>
        <w:tabs>
          <w:tab w:val="left" w:pos="993"/>
        </w:tabs>
        <w:suppressAutoHyphens/>
        <w:ind w:left="709"/>
        <w:rPr>
          <w:szCs w:val="28"/>
        </w:rPr>
      </w:pPr>
      <w:r w:rsidRPr="00A37BAA">
        <w:t>– деревня Корпово;</w:t>
      </w:r>
    </w:p>
    <w:p w:rsidR="00C23331" w:rsidRPr="00A37BAA" w:rsidRDefault="00643A27" w:rsidP="00FC30BF">
      <w:pPr>
        <w:pStyle w:val="afff1"/>
        <w:tabs>
          <w:tab w:val="left" w:pos="993"/>
        </w:tabs>
        <w:suppressAutoHyphens/>
        <w:ind w:left="709"/>
        <w:rPr>
          <w:szCs w:val="28"/>
        </w:rPr>
      </w:pPr>
      <w:r w:rsidRPr="00A37BAA">
        <w:t>– поселок при железнодорожной станции Криуши;</w:t>
      </w:r>
    </w:p>
    <w:p w:rsidR="00C23331" w:rsidRPr="00A37BAA" w:rsidRDefault="00643A27" w:rsidP="00FC30BF">
      <w:pPr>
        <w:pStyle w:val="afff1"/>
        <w:tabs>
          <w:tab w:val="left" w:pos="993"/>
        </w:tabs>
        <w:suppressAutoHyphens/>
        <w:ind w:left="709"/>
        <w:rPr>
          <w:szCs w:val="28"/>
        </w:rPr>
      </w:pPr>
      <w:r w:rsidRPr="00A37BAA">
        <w:t>– деревня Малая Пустомержа;</w:t>
      </w:r>
    </w:p>
    <w:p w:rsidR="00C23331" w:rsidRPr="00A37BAA" w:rsidRDefault="00643A27" w:rsidP="00FC30BF">
      <w:pPr>
        <w:pStyle w:val="afff1"/>
        <w:tabs>
          <w:tab w:val="left" w:pos="993"/>
        </w:tabs>
        <w:suppressAutoHyphens/>
        <w:ind w:left="709"/>
        <w:rPr>
          <w:szCs w:val="28"/>
        </w:rPr>
      </w:pPr>
      <w:r w:rsidRPr="00A37BAA">
        <w:t>– деревня Мануйлово;</w:t>
      </w:r>
    </w:p>
    <w:p w:rsidR="00C23331" w:rsidRPr="00A37BAA" w:rsidRDefault="00643A27" w:rsidP="00FC30BF">
      <w:pPr>
        <w:pStyle w:val="afff1"/>
        <w:tabs>
          <w:tab w:val="left" w:pos="993"/>
        </w:tabs>
        <w:suppressAutoHyphens/>
        <w:ind w:left="709"/>
        <w:rPr>
          <w:szCs w:val="28"/>
        </w:rPr>
      </w:pPr>
      <w:r w:rsidRPr="00A37BAA">
        <w:t>– деревня Недоблицы;</w:t>
      </w:r>
    </w:p>
    <w:p w:rsidR="00C23331" w:rsidRPr="00A37BAA" w:rsidRDefault="00643A27" w:rsidP="00FC30BF">
      <w:pPr>
        <w:pStyle w:val="afff1"/>
        <w:tabs>
          <w:tab w:val="left" w:pos="993"/>
        </w:tabs>
        <w:suppressAutoHyphens/>
        <w:ind w:left="709"/>
        <w:rPr>
          <w:szCs w:val="28"/>
        </w:rPr>
      </w:pPr>
      <w:r w:rsidRPr="00A37BAA">
        <w:t>– деревня Онстопель;</w:t>
      </w:r>
    </w:p>
    <w:p w:rsidR="00C23331" w:rsidRPr="00A37BAA" w:rsidRDefault="00643A27" w:rsidP="00FC30BF">
      <w:pPr>
        <w:pStyle w:val="afff1"/>
        <w:tabs>
          <w:tab w:val="left" w:pos="993"/>
        </w:tabs>
        <w:suppressAutoHyphens/>
        <w:ind w:left="709"/>
        <w:rPr>
          <w:szCs w:val="28"/>
        </w:rPr>
      </w:pPr>
      <w:r w:rsidRPr="00A37BAA">
        <w:t>– деревня Поречье;</w:t>
      </w:r>
    </w:p>
    <w:p w:rsidR="00C23331" w:rsidRPr="00A37BAA" w:rsidRDefault="00643A27" w:rsidP="00FC30BF">
      <w:pPr>
        <w:pStyle w:val="afff1"/>
        <w:tabs>
          <w:tab w:val="left" w:pos="993"/>
        </w:tabs>
        <w:suppressAutoHyphens/>
        <w:ind w:left="709"/>
        <w:rPr>
          <w:szCs w:val="28"/>
        </w:rPr>
      </w:pPr>
      <w:r w:rsidRPr="00A37BAA">
        <w:t>– деревня Среднее Село;</w:t>
      </w:r>
    </w:p>
    <w:p w:rsidR="00C23331" w:rsidRPr="00A37BAA" w:rsidRDefault="00643A27" w:rsidP="00FC30BF">
      <w:pPr>
        <w:pStyle w:val="afff1"/>
        <w:tabs>
          <w:tab w:val="left" w:pos="993"/>
        </w:tabs>
        <w:suppressAutoHyphens/>
        <w:ind w:left="709"/>
        <w:rPr>
          <w:szCs w:val="28"/>
        </w:rPr>
      </w:pPr>
      <w:r w:rsidRPr="00A37BAA">
        <w:t>– деревня Сягло;</w:t>
      </w:r>
    </w:p>
    <w:p w:rsidR="00C23331" w:rsidRPr="00A37BAA" w:rsidRDefault="00643A27" w:rsidP="00FC30BF">
      <w:pPr>
        <w:pStyle w:val="afff1"/>
        <w:tabs>
          <w:tab w:val="left" w:pos="993"/>
        </w:tabs>
        <w:suppressAutoHyphens/>
        <w:ind w:left="709"/>
        <w:rPr>
          <w:szCs w:val="28"/>
        </w:rPr>
      </w:pPr>
      <w:r w:rsidRPr="00A37BAA">
        <w:t>– деревня Торма;</w:t>
      </w:r>
    </w:p>
    <w:p w:rsidR="00C23331" w:rsidRPr="00A37BAA" w:rsidRDefault="00643A27" w:rsidP="00FC30BF">
      <w:pPr>
        <w:pStyle w:val="afff1"/>
        <w:tabs>
          <w:tab w:val="left" w:pos="993"/>
        </w:tabs>
        <w:suppressAutoHyphens/>
        <w:ind w:left="709"/>
        <w:rPr>
          <w:szCs w:val="28"/>
        </w:rPr>
      </w:pPr>
      <w:r w:rsidRPr="00A37BAA">
        <w:t>– деревня Юрки.</w:t>
      </w:r>
    </w:p>
    <w:p w:rsidR="00C23331" w:rsidRPr="00A37BAA" w:rsidRDefault="00643A27" w:rsidP="00FC30BF">
      <w:pPr>
        <w:pStyle w:val="afff1"/>
        <w:numPr>
          <w:ilvl w:val="1"/>
          <w:numId w:val="3"/>
        </w:numPr>
        <w:tabs>
          <w:tab w:val="left" w:pos="993"/>
        </w:tabs>
        <w:suppressAutoHyphens/>
        <w:ind w:left="0" w:firstLine="709"/>
        <w:rPr>
          <w:szCs w:val="28"/>
        </w:rPr>
      </w:pPr>
      <w:r w:rsidRPr="00A37BAA">
        <w:rPr>
          <w:szCs w:val="28"/>
        </w:rPr>
        <w:t>Этапы территориального планирования:</w:t>
      </w:r>
    </w:p>
    <w:p w:rsidR="00C23331" w:rsidRPr="00A37BAA" w:rsidRDefault="00643A27" w:rsidP="00FC30BF">
      <w:pPr>
        <w:pStyle w:val="afff1"/>
        <w:tabs>
          <w:tab w:val="left" w:pos="993"/>
        </w:tabs>
        <w:suppressAutoHyphens/>
        <w:ind w:firstLine="709"/>
        <w:rPr>
          <w:szCs w:val="28"/>
        </w:rPr>
      </w:pPr>
      <w:r w:rsidRPr="00A37BAA">
        <w:rPr>
          <w:szCs w:val="28"/>
        </w:rPr>
        <w:t>– первая очередь – 20</w:t>
      </w:r>
      <w:r w:rsidR="000D5540" w:rsidRPr="00A37BAA">
        <w:rPr>
          <w:szCs w:val="28"/>
        </w:rPr>
        <w:t>30</w:t>
      </w:r>
      <w:r w:rsidRPr="00A37BAA">
        <w:rPr>
          <w:szCs w:val="28"/>
        </w:rPr>
        <w:t xml:space="preserve"> год;</w:t>
      </w:r>
    </w:p>
    <w:p w:rsidR="00C23331" w:rsidRPr="00A37BAA" w:rsidRDefault="00643A27" w:rsidP="00FC30BF">
      <w:pPr>
        <w:pStyle w:val="afff1"/>
        <w:tabs>
          <w:tab w:val="left" w:pos="993"/>
        </w:tabs>
        <w:suppressAutoHyphens/>
        <w:ind w:firstLine="709"/>
        <w:rPr>
          <w:szCs w:val="28"/>
        </w:rPr>
      </w:pPr>
      <w:r w:rsidRPr="00A37BAA">
        <w:rPr>
          <w:szCs w:val="28"/>
        </w:rPr>
        <w:t>– расчетный срок – 20</w:t>
      </w:r>
      <w:r w:rsidR="000D5540" w:rsidRPr="00A37BAA">
        <w:rPr>
          <w:szCs w:val="28"/>
        </w:rPr>
        <w:t>40</w:t>
      </w:r>
      <w:r w:rsidRPr="00A37BAA">
        <w:rPr>
          <w:szCs w:val="28"/>
        </w:rPr>
        <w:t xml:space="preserve"> год.</w:t>
      </w:r>
    </w:p>
    <w:p w:rsidR="00C23331" w:rsidRPr="00A37BAA" w:rsidRDefault="00643A27">
      <w:pPr>
        <w:pStyle w:val="1"/>
        <w:numPr>
          <w:ilvl w:val="0"/>
          <w:numId w:val="2"/>
        </w:numPr>
        <w:ind w:left="0" w:firstLine="0"/>
        <w:rPr>
          <w:rFonts w:eastAsiaTheme="majorEastAsia"/>
          <w:bCs/>
          <w:sz w:val="32"/>
          <w:szCs w:val="28"/>
          <w:lang w:bidi="en-US"/>
        </w:rPr>
      </w:pPr>
      <w:bookmarkStart w:id="2" w:name="_Toc9779945"/>
      <w:r w:rsidRPr="00A37BAA">
        <w:rPr>
          <w:rFonts w:eastAsiaTheme="majorEastAsia"/>
          <w:bCs/>
          <w:sz w:val="32"/>
          <w:szCs w:val="28"/>
          <w:lang w:bidi="en-US"/>
        </w:rPr>
        <w:lastRenderedPageBreak/>
        <w:t>Сведения о видах, назначении и наименованиях планируемых для размещения объектов местного значения сельского поселения, их основные характеристики, их местоположение, а также характеристики зон с особыми условиями использования территории в случае, если установление таких зон требуется в связи с размещением данных объектов</w:t>
      </w:r>
      <w:bookmarkEnd w:id="2"/>
    </w:p>
    <w:tbl>
      <w:tblPr>
        <w:tblW w:w="0" w:type="auto"/>
        <w:tblBorders>
          <w:top w:val="single" w:sz="4" w:space="0" w:color="00000A"/>
          <w:left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579"/>
        <w:gridCol w:w="2638"/>
        <w:gridCol w:w="2075"/>
        <w:gridCol w:w="2987"/>
        <w:gridCol w:w="2250"/>
      </w:tblGrid>
      <w:tr w:rsidR="00F86AF5" w:rsidRPr="00A37BAA" w:rsidTr="00E26F5E">
        <w:trPr>
          <w:trHeight w:val="20"/>
          <w:tblHeader/>
        </w:trPr>
        <w:tc>
          <w:tcPr>
            <w:tcW w:w="579" w:type="dxa"/>
            <w:shd w:val="clear" w:color="auto" w:fill="auto"/>
          </w:tcPr>
          <w:p w:rsidR="000D5540" w:rsidRPr="00A37BAA" w:rsidRDefault="000D5540" w:rsidP="000D5540">
            <w:pPr>
              <w:pStyle w:val="afff6"/>
              <w:tabs>
                <w:tab w:val="center" w:pos="4677"/>
                <w:tab w:val="right" w:pos="9355"/>
              </w:tabs>
              <w:spacing w:line="240" w:lineRule="auto"/>
              <w:ind w:left="0" w:firstLine="0"/>
              <w:jc w:val="center"/>
              <w:rPr>
                <w:sz w:val="28"/>
                <w:szCs w:val="28"/>
              </w:rPr>
            </w:pPr>
            <w:r w:rsidRPr="00A37BAA">
              <w:rPr>
                <w:sz w:val="28"/>
                <w:szCs w:val="28"/>
              </w:rPr>
              <w:t>№ п/п</w:t>
            </w:r>
          </w:p>
        </w:tc>
        <w:tc>
          <w:tcPr>
            <w:tcW w:w="2638" w:type="dxa"/>
            <w:shd w:val="clear" w:color="auto" w:fill="auto"/>
          </w:tcPr>
          <w:p w:rsidR="000D5540" w:rsidRPr="00A37BAA" w:rsidRDefault="000D5540" w:rsidP="000D5540">
            <w:pPr>
              <w:tabs>
                <w:tab w:val="center" w:pos="4677"/>
                <w:tab w:val="right" w:pos="9355"/>
              </w:tabs>
              <w:jc w:val="center"/>
              <w:rPr>
                <w:szCs w:val="28"/>
              </w:rPr>
            </w:pPr>
            <w:r w:rsidRPr="00A37BAA">
              <w:rPr>
                <w:szCs w:val="28"/>
              </w:rPr>
              <w:t>Наименование объекта, основные характеристики</w:t>
            </w:r>
          </w:p>
        </w:tc>
        <w:tc>
          <w:tcPr>
            <w:tcW w:w="2075" w:type="dxa"/>
            <w:shd w:val="clear" w:color="auto" w:fill="auto"/>
          </w:tcPr>
          <w:p w:rsidR="000D5540" w:rsidRPr="00A37BAA" w:rsidRDefault="000D5540" w:rsidP="000D5540">
            <w:pPr>
              <w:tabs>
                <w:tab w:val="center" w:pos="4677"/>
                <w:tab w:val="right" w:pos="9355"/>
              </w:tabs>
              <w:jc w:val="center"/>
              <w:rPr>
                <w:szCs w:val="28"/>
              </w:rPr>
            </w:pPr>
            <w:r w:rsidRPr="00A37BAA">
              <w:rPr>
                <w:szCs w:val="28"/>
              </w:rPr>
              <w:t>Назначение</w:t>
            </w:r>
          </w:p>
        </w:tc>
        <w:tc>
          <w:tcPr>
            <w:tcW w:w="2987" w:type="dxa"/>
            <w:shd w:val="clear" w:color="auto" w:fill="auto"/>
          </w:tcPr>
          <w:p w:rsidR="000D5540" w:rsidRPr="00A37BAA" w:rsidRDefault="000D5540" w:rsidP="000D5540">
            <w:pPr>
              <w:tabs>
                <w:tab w:val="center" w:pos="4677"/>
                <w:tab w:val="right" w:pos="9355"/>
              </w:tabs>
              <w:jc w:val="center"/>
              <w:rPr>
                <w:szCs w:val="28"/>
              </w:rPr>
            </w:pPr>
            <w:r w:rsidRPr="00A37BAA">
              <w:rPr>
                <w:szCs w:val="28"/>
              </w:rPr>
              <w:t>Местоположение</w:t>
            </w:r>
          </w:p>
        </w:tc>
        <w:tc>
          <w:tcPr>
            <w:tcW w:w="2250" w:type="dxa"/>
            <w:shd w:val="clear" w:color="auto" w:fill="auto"/>
          </w:tcPr>
          <w:p w:rsidR="000D5540" w:rsidRPr="00A37BAA" w:rsidRDefault="000D5540" w:rsidP="000D5540">
            <w:pPr>
              <w:tabs>
                <w:tab w:val="center" w:pos="4677"/>
                <w:tab w:val="right" w:pos="9355"/>
              </w:tabs>
              <w:jc w:val="center"/>
              <w:rPr>
                <w:szCs w:val="28"/>
              </w:rPr>
            </w:pPr>
            <w:r w:rsidRPr="00A37BAA">
              <w:rPr>
                <w:szCs w:val="28"/>
              </w:rPr>
              <w:t>Характеристики зон с особыми условиями использования территории</w:t>
            </w:r>
          </w:p>
        </w:tc>
      </w:tr>
    </w:tbl>
    <w:p w:rsidR="00E26F5E" w:rsidRPr="00A37BAA" w:rsidRDefault="00E26F5E">
      <w:pPr>
        <w:rPr>
          <w:sz w:val="2"/>
          <w:szCs w:val="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579"/>
        <w:gridCol w:w="2638"/>
        <w:gridCol w:w="2075"/>
        <w:gridCol w:w="2987"/>
        <w:gridCol w:w="2250"/>
      </w:tblGrid>
      <w:tr w:rsidR="00A37BAA" w:rsidRPr="00A37BAA" w:rsidTr="00E26F5E">
        <w:trPr>
          <w:trHeight w:val="20"/>
          <w:tblHeader/>
        </w:trPr>
        <w:tc>
          <w:tcPr>
            <w:tcW w:w="579" w:type="dxa"/>
            <w:tcBorders>
              <w:top w:val="single" w:sz="4" w:space="0" w:color="00000A"/>
              <w:left w:val="single" w:sz="4" w:space="0" w:color="00000A"/>
              <w:bottom w:val="single" w:sz="4" w:space="0" w:color="00000A"/>
              <w:right w:val="single" w:sz="4" w:space="0" w:color="00000A"/>
            </w:tcBorders>
            <w:shd w:val="clear" w:color="auto" w:fill="auto"/>
          </w:tcPr>
          <w:p w:rsidR="00C23331" w:rsidRPr="00A37BAA" w:rsidRDefault="00643A27">
            <w:pPr>
              <w:pStyle w:val="afff6"/>
              <w:tabs>
                <w:tab w:val="center" w:pos="4677"/>
                <w:tab w:val="right" w:pos="9355"/>
              </w:tabs>
              <w:spacing w:line="240" w:lineRule="auto"/>
              <w:ind w:left="0" w:firstLine="0"/>
              <w:jc w:val="center"/>
              <w:rPr>
                <w:sz w:val="28"/>
                <w:szCs w:val="28"/>
              </w:rPr>
            </w:pPr>
            <w:r w:rsidRPr="00A37BAA">
              <w:rPr>
                <w:sz w:val="28"/>
                <w:szCs w:val="28"/>
              </w:rPr>
              <w:t>1</w:t>
            </w:r>
          </w:p>
        </w:tc>
        <w:tc>
          <w:tcPr>
            <w:tcW w:w="2638" w:type="dxa"/>
            <w:tcBorders>
              <w:top w:val="single" w:sz="4" w:space="0" w:color="00000A"/>
              <w:left w:val="single" w:sz="4" w:space="0" w:color="00000A"/>
              <w:bottom w:val="single" w:sz="4" w:space="0" w:color="00000A"/>
              <w:right w:val="single" w:sz="4" w:space="0" w:color="00000A"/>
            </w:tcBorders>
            <w:shd w:val="clear" w:color="auto" w:fill="auto"/>
          </w:tcPr>
          <w:p w:rsidR="00C23331" w:rsidRPr="00A37BAA" w:rsidRDefault="00643A27">
            <w:pPr>
              <w:tabs>
                <w:tab w:val="center" w:pos="4677"/>
                <w:tab w:val="right" w:pos="9355"/>
              </w:tabs>
              <w:jc w:val="center"/>
              <w:rPr>
                <w:szCs w:val="28"/>
              </w:rPr>
            </w:pPr>
            <w:r w:rsidRPr="00A37BAA">
              <w:rPr>
                <w:szCs w:val="28"/>
              </w:rPr>
              <w:t>2</w:t>
            </w:r>
          </w:p>
        </w:tc>
        <w:tc>
          <w:tcPr>
            <w:tcW w:w="2075" w:type="dxa"/>
            <w:tcBorders>
              <w:top w:val="single" w:sz="4" w:space="0" w:color="00000A"/>
              <w:left w:val="single" w:sz="4" w:space="0" w:color="00000A"/>
              <w:bottom w:val="single" w:sz="4" w:space="0" w:color="00000A"/>
              <w:right w:val="single" w:sz="4" w:space="0" w:color="00000A"/>
            </w:tcBorders>
            <w:shd w:val="clear" w:color="auto" w:fill="auto"/>
          </w:tcPr>
          <w:p w:rsidR="00C23331" w:rsidRPr="00A37BAA" w:rsidRDefault="00643A27">
            <w:pPr>
              <w:tabs>
                <w:tab w:val="center" w:pos="4677"/>
                <w:tab w:val="right" w:pos="9355"/>
              </w:tabs>
              <w:jc w:val="center"/>
              <w:rPr>
                <w:szCs w:val="28"/>
              </w:rPr>
            </w:pPr>
            <w:r w:rsidRPr="00A37BAA">
              <w:rPr>
                <w:szCs w:val="28"/>
              </w:rPr>
              <w:t>3</w:t>
            </w:r>
          </w:p>
        </w:tc>
        <w:tc>
          <w:tcPr>
            <w:tcW w:w="2987" w:type="dxa"/>
            <w:tcBorders>
              <w:top w:val="single" w:sz="4" w:space="0" w:color="00000A"/>
              <w:left w:val="single" w:sz="4" w:space="0" w:color="00000A"/>
              <w:bottom w:val="single" w:sz="4" w:space="0" w:color="00000A"/>
              <w:right w:val="single" w:sz="4" w:space="0" w:color="00000A"/>
            </w:tcBorders>
            <w:shd w:val="clear" w:color="auto" w:fill="auto"/>
          </w:tcPr>
          <w:p w:rsidR="00C23331" w:rsidRPr="00A37BAA" w:rsidRDefault="00643A27">
            <w:pPr>
              <w:tabs>
                <w:tab w:val="center" w:pos="4677"/>
                <w:tab w:val="right" w:pos="9355"/>
              </w:tabs>
              <w:jc w:val="center"/>
              <w:rPr>
                <w:szCs w:val="28"/>
              </w:rPr>
            </w:pPr>
            <w:r w:rsidRPr="00A37BAA">
              <w:rPr>
                <w:szCs w:val="28"/>
              </w:rPr>
              <w:t>4</w:t>
            </w:r>
          </w:p>
        </w:tc>
        <w:tc>
          <w:tcPr>
            <w:tcW w:w="2250" w:type="dxa"/>
            <w:tcBorders>
              <w:top w:val="single" w:sz="4" w:space="0" w:color="00000A"/>
              <w:left w:val="single" w:sz="4" w:space="0" w:color="00000A"/>
              <w:bottom w:val="single" w:sz="4" w:space="0" w:color="00000A"/>
              <w:right w:val="single" w:sz="4" w:space="0" w:color="00000A"/>
            </w:tcBorders>
            <w:shd w:val="clear" w:color="auto" w:fill="auto"/>
          </w:tcPr>
          <w:p w:rsidR="00C23331" w:rsidRPr="00A37BAA" w:rsidRDefault="00643A27">
            <w:pPr>
              <w:tabs>
                <w:tab w:val="center" w:pos="4677"/>
                <w:tab w:val="right" w:pos="9355"/>
              </w:tabs>
              <w:jc w:val="center"/>
              <w:rPr>
                <w:szCs w:val="28"/>
              </w:rPr>
            </w:pPr>
            <w:r w:rsidRPr="00A37BAA">
              <w:rPr>
                <w:szCs w:val="28"/>
              </w:rPr>
              <w:t>5</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pPr>
              <w:pStyle w:val="afff6"/>
              <w:tabs>
                <w:tab w:val="center" w:pos="4677"/>
                <w:tab w:val="right" w:pos="9355"/>
              </w:tabs>
              <w:spacing w:line="240" w:lineRule="auto"/>
              <w:ind w:left="0"/>
              <w:rPr>
                <w:sz w:val="28"/>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tabs>
                <w:tab w:val="center" w:pos="4677"/>
                <w:tab w:val="right" w:pos="9355"/>
              </w:tabs>
              <w:rPr>
                <w:b/>
                <w:i/>
                <w:szCs w:val="28"/>
              </w:rPr>
            </w:pPr>
            <w:r w:rsidRPr="00A37BAA">
              <w:rPr>
                <w:b/>
                <w:i/>
                <w:szCs w:val="28"/>
              </w:rPr>
              <w:t>Планируемые объекты в области водоснабжения (первая очередь)</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Артезианская скважина № 2849/1, реконструкция, производительность 384 м</w:t>
            </w:r>
            <w:r w:rsidRPr="00A37BAA">
              <w:rPr>
                <w:szCs w:val="28"/>
                <w:vertAlign w:val="superscript"/>
                <w:lang w:eastAsia="ru-RU"/>
              </w:rPr>
              <w:t>3</w:t>
            </w:r>
            <w:r w:rsidRPr="00A37BAA">
              <w:rPr>
                <w:szCs w:val="28"/>
                <w:lang w:eastAsia="ru-RU"/>
              </w:rPr>
              <w:t>/сут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Забор воды из источника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 зона объектов 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30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Артезианская скважина №</w:t>
            </w:r>
            <w:r w:rsidR="00F86AF5" w:rsidRPr="00A37BAA">
              <w:rPr>
                <w:szCs w:val="28"/>
                <w:lang w:eastAsia="ru-RU"/>
              </w:rPr>
              <w:t xml:space="preserve"> </w:t>
            </w:r>
            <w:r w:rsidRPr="00A37BAA">
              <w:rPr>
                <w:szCs w:val="28"/>
                <w:lang w:eastAsia="ru-RU"/>
              </w:rPr>
              <w:t>3170, реконструкция, производительность 240 м</w:t>
            </w:r>
            <w:r w:rsidRPr="00A37BAA">
              <w:rPr>
                <w:szCs w:val="28"/>
                <w:vertAlign w:val="superscript"/>
                <w:lang w:eastAsia="ru-RU"/>
              </w:rPr>
              <w:t>3</w:t>
            </w:r>
            <w:r w:rsidRPr="00A37BAA">
              <w:rPr>
                <w:szCs w:val="28"/>
                <w:lang w:eastAsia="ru-RU"/>
              </w:rPr>
              <w:t>/сут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Забор воды из источника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 зона сельскохозяйственного использования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30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Артезианская скважина (больница), реконструкция, производительность 136,8 м</w:t>
            </w:r>
            <w:r w:rsidRPr="00A37BAA">
              <w:rPr>
                <w:szCs w:val="28"/>
                <w:vertAlign w:val="superscript"/>
                <w:lang w:eastAsia="ru-RU"/>
              </w:rPr>
              <w:t>3</w:t>
            </w:r>
            <w:r w:rsidRPr="00A37BAA">
              <w:rPr>
                <w:szCs w:val="28"/>
                <w:lang w:eastAsia="ru-RU"/>
              </w:rPr>
              <w:t>/сут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Забор воды из источника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Мануйлово, зона объектов 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30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Артезианская скважина (при доме №</w:t>
            </w:r>
            <w:r w:rsidR="00F86AF5" w:rsidRPr="00A37BAA">
              <w:rPr>
                <w:szCs w:val="28"/>
                <w:lang w:eastAsia="ru-RU"/>
              </w:rPr>
              <w:t xml:space="preserve"> </w:t>
            </w:r>
            <w:r w:rsidRPr="00A37BAA">
              <w:rPr>
                <w:szCs w:val="28"/>
                <w:lang w:eastAsia="ru-RU"/>
              </w:rPr>
              <w:t>2), реконструкция, производительность 72 м</w:t>
            </w:r>
            <w:r w:rsidRPr="00A37BAA">
              <w:rPr>
                <w:szCs w:val="28"/>
                <w:vertAlign w:val="superscript"/>
                <w:lang w:eastAsia="ru-RU"/>
              </w:rPr>
              <w:t>3</w:t>
            </w:r>
            <w:r w:rsidRPr="00A37BAA">
              <w:rPr>
                <w:szCs w:val="28"/>
                <w:lang w:eastAsia="ru-RU"/>
              </w:rPr>
              <w:t>/сут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Забор воды из источника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Мануйлово, зона объектов 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30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Водонапорная башня у скважины №</w:t>
            </w:r>
            <w:r w:rsidR="00F86AF5" w:rsidRPr="00A37BAA">
              <w:rPr>
                <w:szCs w:val="28"/>
                <w:lang w:eastAsia="ru-RU"/>
              </w:rPr>
              <w:t xml:space="preserve"> </w:t>
            </w:r>
            <w:r w:rsidRPr="00A37BAA">
              <w:rPr>
                <w:szCs w:val="28"/>
                <w:lang w:eastAsia="ru-RU"/>
              </w:rPr>
              <w:t>2849/1, реконструкция</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Регулирование напора и расхода воды</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 зона объектов 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10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Водопроводная насосная станция 2-го подъема у скважины № 2723</w:t>
            </w:r>
            <w:r w:rsidR="00F86AF5" w:rsidRPr="00A37BAA">
              <w:rPr>
                <w:szCs w:val="28"/>
                <w:lang w:eastAsia="ru-RU"/>
              </w:rPr>
              <w:t>,</w:t>
            </w:r>
            <w:r w:rsidRPr="00A37BAA">
              <w:rPr>
                <w:szCs w:val="28"/>
                <w:lang w:eastAsia="ru-RU"/>
              </w:rPr>
              <w:t xml:space="preserve"> производительность 600 м</w:t>
            </w:r>
            <w:r w:rsidRPr="00A37BAA">
              <w:rPr>
                <w:szCs w:val="28"/>
                <w:vertAlign w:val="superscript"/>
                <w:lang w:eastAsia="ru-RU"/>
              </w:rPr>
              <w:t>3</w:t>
            </w:r>
            <w:r w:rsidRPr="00A37BAA">
              <w:rPr>
                <w:szCs w:val="28"/>
                <w:lang w:eastAsia="ru-RU"/>
              </w:rPr>
              <w:t>/сут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szCs w:val="28"/>
                <w:lang w:eastAsia="ru-RU"/>
              </w:rPr>
            </w:pPr>
            <w:r w:rsidRPr="00A37BAA">
              <w:rPr>
                <w:szCs w:val="28"/>
                <w:lang w:eastAsia="ru-RU"/>
              </w:rPr>
              <w:t>Подача воды в сеть под напором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 зона объектов 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15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Водопроводная насосная станция у скважины № 3159, производительность 600 м</w:t>
            </w:r>
            <w:r w:rsidRPr="00A37BAA">
              <w:rPr>
                <w:szCs w:val="28"/>
                <w:vertAlign w:val="superscript"/>
                <w:lang w:eastAsia="ru-RU"/>
              </w:rPr>
              <w:t>3</w:t>
            </w:r>
            <w:r w:rsidRPr="00A37BAA">
              <w:rPr>
                <w:szCs w:val="28"/>
                <w:lang w:eastAsia="ru-RU"/>
              </w:rPr>
              <w:t>/сут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szCs w:val="28"/>
                <w:lang w:eastAsia="ru-RU"/>
              </w:rPr>
            </w:pPr>
            <w:r w:rsidRPr="00A37BAA">
              <w:rPr>
                <w:szCs w:val="28"/>
                <w:lang w:eastAsia="ru-RU"/>
              </w:rPr>
              <w:t>Подача воды в сеть под напором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 зона объектов 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15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Резервуар чистой воды у скважины № 2723, объем 100 м</w:t>
            </w:r>
            <w:r w:rsidRPr="00A37BAA">
              <w:rPr>
                <w:szCs w:val="28"/>
                <w:vertAlign w:val="superscript"/>
                <w:lang w:eastAsia="ru-RU"/>
              </w:rPr>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szCs w:val="28"/>
                <w:lang w:eastAsia="ru-RU"/>
              </w:rPr>
            </w:pPr>
            <w:r w:rsidRPr="00A37BAA">
              <w:rPr>
                <w:szCs w:val="28"/>
                <w:lang w:eastAsia="ru-RU"/>
              </w:rPr>
              <w:t>Создание запаса питьевой воды</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 зона объектов 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30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lang w:eastAsia="ru-RU"/>
              </w:rPr>
              <w:t>Резервуар чистой воды у скважины № 3159, объем 100 м</w:t>
            </w:r>
            <w:r w:rsidRPr="00A37BAA">
              <w:rPr>
                <w:szCs w:val="28"/>
                <w:vertAlign w:val="superscript"/>
                <w:lang w:eastAsia="ru-RU"/>
              </w:rPr>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szCs w:val="28"/>
                <w:lang w:eastAsia="ru-RU"/>
              </w:rPr>
            </w:pPr>
            <w:r w:rsidRPr="00A37BAA">
              <w:rPr>
                <w:szCs w:val="28"/>
                <w:lang w:eastAsia="ru-RU"/>
              </w:rPr>
              <w:t>Создание запаса питьевой воды</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 зона объектов 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Зона санитарной охраны 30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rPr>
              <w:t>Водопроводные сети, р</w:t>
            </w:r>
            <w:r w:rsidRPr="00A37BAA">
              <w:rPr>
                <w:szCs w:val="28"/>
                <w:lang w:eastAsia="ru-RU"/>
              </w:rPr>
              <w:t>еконструкция существующих участков сети, протяженность 0,70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szCs w:val="28"/>
                <w:lang w:eastAsia="ru-RU"/>
              </w:rPr>
            </w:pPr>
            <w:r w:rsidRPr="00A37BAA">
              <w:rPr>
                <w:szCs w:val="28"/>
                <w:lang w:eastAsia="ru-RU"/>
              </w:rPr>
              <w:t>Распределение и подача воды потребителям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Санитарно-защитная полоса не менее 10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rPr>
              <w:t>Водопроводные сети</w:t>
            </w:r>
            <w:r w:rsidRPr="00A37BAA">
              <w:rPr>
                <w:szCs w:val="28"/>
                <w:lang w:eastAsia="ru-RU"/>
              </w:rPr>
              <w:t>, протяженность 1,7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Распределение и подача воды потребителям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Санитарно-защитная полоса не менее 10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rPr>
              <w:t>Водопроводные сети</w:t>
            </w:r>
            <w:r w:rsidRPr="00A37BAA">
              <w:rPr>
                <w:szCs w:val="28"/>
                <w:lang w:eastAsia="ru-RU"/>
              </w:rPr>
              <w:t>, протяженность 2,0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Распределение и подача воды потребителям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Мануйлово</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Санитарно-защитная полоса не менее 10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tabs>
                <w:tab w:val="center" w:pos="4677"/>
                <w:tab w:val="right" w:pos="9355"/>
              </w:tabs>
              <w:rPr>
                <w:szCs w:val="28"/>
              </w:rPr>
            </w:pPr>
            <w:r w:rsidRPr="00A37BAA">
              <w:rPr>
                <w:b/>
                <w:i/>
                <w:szCs w:val="28"/>
              </w:rPr>
              <w:t>Планируемые объекты в области водоотведения (первая очередь)</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rPr>
              <w:t>Канализационные очистные сооружения</w:t>
            </w:r>
            <w:r w:rsidRPr="00A37BAA">
              <w:rPr>
                <w:szCs w:val="28"/>
                <w:lang w:eastAsia="ru-RU"/>
              </w:rPr>
              <w:t>, производительность 460 м</w:t>
            </w:r>
            <w:r w:rsidRPr="00A37BAA">
              <w:rPr>
                <w:szCs w:val="28"/>
                <w:vertAlign w:val="superscript"/>
                <w:lang w:eastAsia="ru-RU"/>
              </w:rPr>
              <w:t>3</w:t>
            </w:r>
            <w:r w:rsidRPr="00A37BAA">
              <w:rPr>
                <w:szCs w:val="28"/>
                <w:lang w:eastAsia="ru-RU"/>
              </w:rPr>
              <w:t>/сут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 xml:space="preserve">Прием и очистка хозяйственно-бытовых стоков до </w:t>
            </w:r>
            <w:r w:rsidRPr="00A37BAA">
              <w:rPr>
                <w:szCs w:val="28"/>
                <w:lang w:eastAsia="ru-RU"/>
              </w:rPr>
              <w:lastRenderedPageBreak/>
              <w:t>нормируемых параметров</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szCs w:val="28"/>
                <w:lang w:eastAsia="ru-RU"/>
              </w:rPr>
            </w:pPr>
            <w:r w:rsidRPr="00A37BAA">
              <w:rPr>
                <w:szCs w:val="28"/>
                <w:lang w:eastAsia="ru-RU"/>
              </w:rPr>
              <w:lastRenderedPageBreak/>
              <w:t>Деревня Большая Пустомержа, зона объектов инженерной инфраструктуры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bCs/>
                <w:szCs w:val="28"/>
                <w:lang w:eastAsia="ru-RU"/>
              </w:rPr>
            </w:pPr>
            <w:r w:rsidRPr="00A37BAA">
              <w:rPr>
                <w:szCs w:val="28"/>
                <w:lang w:eastAsia="ru-RU"/>
              </w:rPr>
              <w:t>Санитарно-защитная зона 150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rPr>
              <w:t>Канализационные очистные сооружения</w:t>
            </w:r>
            <w:r w:rsidRPr="00A37BAA">
              <w:rPr>
                <w:szCs w:val="28"/>
                <w:lang w:eastAsia="ru-RU"/>
              </w:rPr>
              <w:t>, производительность 20 м</w:t>
            </w:r>
            <w:r w:rsidRPr="00A37BAA">
              <w:rPr>
                <w:szCs w:val="28"/>
                <w:vertAlign w:val="superscript"/>
                <w:lang w:eastAsia="ru-RU"/>
              </w:rPr>
              <w:t>3</w:t>
            </w:r>
            <w:r w:rsidRPr="00A37BAA">
              <w:rPr>
                <w:szCs w:val="28"/>
                <w:lang w:eastAsia="ru-RU"/>
              </w:rPr>
              <w:t>/сут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Прием и очистка хозяйственно-бытовых стоков до нормируемых параметров</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Мануйлово, зона объектов инженерной инфраструктуры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bCs/>
                <w:szCs w:val="28"/>
                <w:lang w:eastAsia="ru-RU"/>
              </w:rPr>
            </w:pPr>
            <w:r w:rsidRPr="00A37BAA">
              <w:rPr>
                <w:szCs w:val="28"/>
                <w:lang w:eastAsia="ru-RU"/>
              </w:rPr>
              <w:t>Санитарно-защитная зона 100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rPr>
              <w:t>Канализационная насосная станция р</w:t>
            </w:r>
            <w:r w:rsidRPr="00A37BAA">
              <w:rPr>
                <w:szCs w:val="28"/>
                <w:lang w:eastAsia="ru-RU"/>
              </w:rPr>
              <w:t>еконструкция, производительность 50 м</w:t>
            </w:r>
            <w:r w:rsidRPr="00A37BAA">
              <w:rPr>
                <w:szCs w:val="28"/>
                <w:vertAlign w:val="superscript"/>
                <w:lang w:eastAsia="ru-RU"/>
              </w:rPr>
              <w:t>3</w:t>
            </w:r>
            <w:r w:rsidRPr="00A37BAA">
              <w:rPr>
                <w:szCs w:val="28"/>
                <w:lang w:eastAsia="ru-RU"/>
              </w:rPr>
              <w:t>/час</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Перекачка сточных вод</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 зона объектов инженерной инфраструктуры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bCs/>
                <w:szCs w:val="28"/>
                <w:lang w:eastAsia="ru-RU"/>
              </w:rPr>
            </w:pPr>
            <w:r w:rsidRPr="00A37BAA">
              <w:rPr>
                <w:szCs w:val="28"/>
                <w:lang w:eastAsia="ru-RU"/>
              </w:rPr>
              <w:t>Санитарно-защитная зона 15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rPr>
              <w:t>Сети хозяйственно-бытовой канализации</w:t>
            </w:r>
            <w:r w:rsidRPr="00A37BAA">
              <w:rPr>
                <w:szCs w:val="28"/>
                <w:lang w:eastAsia="ru-RU"/>
              </w:rPr>
              <w:t xml:space="preserve"> реконструкция, протяженность сети 3,30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Обеспечение отвода сточных вод от потребителей</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bCs/>
                <w:szCs w:val="28"/>
                <w:lang w:eastAsia="ru-RU"/>
              </w:rPr>
            </w:pPr>
            <w:r w:rsidRPr="00A37BAA">
              <w:rPr>
                <w:szCs w:val="28"/>
                <w:lang w:eastAsia="ru-RU"/>
              </w:rPr>
              <w:t>Санитарный разрыв</w:t>
            </w:r>
            <w:r w:rsidRPr="00A37BAA">
              <w:rPr>
                <w:bCs/>
                <w:szCs w:val="28"/>
                <w:lang w:eastAsia="ru-RU"/>
              </w:rPr>
              <w:t xml:space="preserve"> бытовой напорной канализации 5 м, самотечной канализации 3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jc w:val="left"/>
              <w:rPr>
                <w:szCs w:val="28"/>
              </w:rPr>
            </w:pPr>
            <w:r w:rsidRPr="00A37BAA">
              <w:rPr>
                <w:szCs w:val="28"/>
              </w:rPr>
              <w:t>Сети хозяйственно-бытовой канализации</w:t>
            </w:r>
            <w:r w:rsidRPr="00A37BAA">
              <w:rPr>
                <w:szCs w:val="28"/>
                <w:lang w:eastAsia="ru-RU"/>
              </w:rPr>
              <w:t xml:space="preserve"> реконструкция, протяженность сети 0,35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Обеспечение отвода сточных вод от потребителей</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szCs w:val="28"/>
                <w:lang w:eastAsia="ru-RU"/>
              </w:rPr>
            </w:pPr>
            <w:r w:rsidRPr="00A37BAA">
              <w:rPr>
                <w:szCs w:val="28"/>
                <w:lang w:eastAsia="ru-RU"/>
              </w:rPr>
              <w:t>Деревня Мануйлово</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C23331" w:rsidRPr="00A37BAA" w:rsidRDefault="00643A27">
            <w:pPr>
              <w:suppressAutoHyphens/>
              <w:jc w:val="left"/>
              <w:rPr>
                <w:rFonts w:eastAsia="Times New Roman"/>
                <w:bCs/>
                <w:szCs w:val="28"/>
                <w:lang w:eastAsia="ru-RU"/>
              </w:rPr>
            </w:pPr>
            <w:r w:rsidRPr="00A37BAA">
              <w:rPr>
                <w:szCs w:val="28"/>
                <w:lang w:eastAsia="ru-RU"/>
              </w:rPr>
              <w:t>Санитарный разрыв</w:t>
            </w:r>
            <w:r w:rsidRPr="00A37BAA">
              <w:rPr>
                <w:bCs/>
                <w:szCs w:val="28"/>
                <w:lang w:eastAsia="ru-RU"/>
              </w:rPr>
              <w:t xml:space="preserve"> бытовой напорной канализации 5 м, самотечной канализации 3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tabs>
                <w:tab w:val="center" w:pos="4677"/>
                <w:tab w:val="right" w:pos="9355"/>
              </w:tabs>
              <w:rPr>
                <w:szCs w:val="28"/>
              </w:rPr>
            </w:pPr>
            <w:r w:rsidRPr="00A37BAA">
              <w:rPr>
                <w:b/>
                <w:i/>
                <w:szCs w:val="28"/>
              </w:rPr>
              <w:t>Планируемые объекты в области водоотведения (расчетный срок)</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rsidP="000D5540">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jc w:val="left"/>
              <w:rPr>
                <w:szCs w:val="28"/>
              </w:rPr>
            </w:pPr>
            <w:r w:rsidRPr="00A37BAA">
              <w:rPr>
                <w:szCs w:val="28"/>
              </w:rPr>
              <w:t>Сети хозяйственно-бытовой канализации</w:t>
            </w:r>
            <w:r w:rsidRPr="00A37BAA">
              <w:rPr>
                <w:szCs w:val="28"/>
                <w:lang w:eastAsia="ru-RU"/>
              </w:rPr>
              <w:t>, протяженность 1 км</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Обеспечение отвода сточных вод от потребителей</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szCs w:val="28"/>
                <w:lang w:eastAsia="ru-RU"/>
              </w:rPr>
            </w:pPr>
            <w:r w:rsidRPr="00A37BAA">
              <w:rPr>
                <w:szCs w:val="28"/>
                <w:lang w:eastAsia="ru-RU"/>
              </w:rPr>
              <w:t>Деревня Большая Пустомержа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suppressAutoHyphens/>
              <w:jc w:val="left"/>
              <w:rPr>
                <w:rFonts w:eastAsia="Times New Roman"/>
                <w:bCs/>
                <w:szCs w:val="28"/>
                <w:lang w:eastAsia="ru-RU"/>
              </w:rPr>
            </w:pPr>
            <w:r w:rsidRPr="00A37BAA">
              <w:rPr>
                <w:szCs w:val="28"/>
                <w:lang w:eastAsia="ru-RU"/>
              </w:rPr>
              <w:t>Санитарный разрыв</w:t>
            </w:r>
            <w:r w:rsidRPr="00A37BAA">
              <w:rPr>
                <w:bCs/>
                <w:szCs w:val="28"/>
                <w:lang w:eastAsia="ru-RU"/>
              </w:rPr>
              <w:t xml:space="preserve"> бытовой напорной канализации 5 м, самотечной канализации 3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643A27">
            <w:pPr>
              <w:tabs>
                <w:tab w:val="center" w:pos="4677"/>
                <w:tab w:val="right" w:pos="9355"/>
              </w:tabs>
              <w:rPr>
                <w:szCs w:val="28"/>
              </w:rPr>
            </w:pPr>
            <w:r w:rsidRPr="00A37BAA">
              <w:rPr>
                <w:b/>
                <w:i/>
                <w:szCs w:val="28"/>
              </w:rPr>
              <w:t>Планируемые объекты в области газоснабжения (первая очередь)</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23331">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6304B">
            <w:pPr>
              <w:tabs>
                <w:tab w:val="center" w:pos="4677"/>
                <w:tab w:val="right" w:pos="9355"/>
              </w:tabs>
              <w:rPr>
                <w:rFonts w:eastAsia="Times New Roman"/>
                <w:szCs w:val="28"/>
                <w:lang w:eastAsia="ru-RU"/>
              </w:rPr>
            </w:pPr>
            <w:r w:rsidRPr="00A37BAA">
              <w:rPr>
                <w:rFonts w:eastAsia="Times New Roman"/>
                <w:szCs w:val="28"/>
                <w:lang w:eastAsia="ru-RU"/>
              </w:rPr>
              <w:t>Газопровод межпоселковый деревня Большая Пустомержа –деревня Ма</w:t>
            </w:r>
            <w:r w:rsidR="005F5683" w:rsidRPr="00A37BAA">
              <w:rPr>
                <w:rFonts w:eastAsia="Times New Roman"/>
                <w:szCs w:val="28"/>
                <w:lang w:eastAsia="ru-RU"/>
              </w:rPr>
              <w:t>нуй</w:t>
            </w:r>
            <w:r w:rsidRPr="00A37BAA">
              <w:rPr>
                <w:rFonts w:eastAsia="Times New Roman"/>
                <w:szCs w:val="28"/>
                <w:lang w:eastAsia="ru-RU"/>
              </w:rPr>
              <w:t xml:space="preserve">лово – деревня Среднее </w:t>
            </w:r>
            <w:r w:rsidRPr="00A37BAA">
              <w:rPr>
                <w:rFonts w:eastAsia="Times New Roman"/>
                <w:szCs w:val="28"/>
                <w:lang w:eastAsia="ru-RU"/>
              </w:rPr>
              <w:lastRenderedPageBreak/>
              <w:t>Село – деревня Ветки –</w:t>
            </w:r>
            <w:r w:rsidR="0003043F" w:rsidRPr="00A37BAA">
              <w:rPr>
                <w:rFonts w:eastAsia="Times New Roman"/>
                <w:szCs w:val="28"/>
                <w:lang w:eastAsia="ru-RU"/>
              </w:rPr>
              <w:t xml:space="preserve"> </w:t>
            </w:r>
            <w:r w:rsidRPr="00A37BAA">
              <w:rPr>
                <w:rFonts w:eastAsia="Times New Roman"/>
                <w:szCs w:val="28"/>
                <w:lang w:eastAsia="ru-RU"/>
              </w:rPr>
              <w:t>деревня Поречье –</w:t>
            </w:r>
            <w:r w:rsidR="0003043F" w:rsidRPr="00A37BAA">
              <w:rPr>
                <w:rFonts w:eastAsia="Times New Roman"/>
                <w:szCs w:val="28"/>
                <w:lang w:eastAsia="ru-RU"/>
              </w:rPr>
              <w:t xml:space="preserve"> поселок Ивановское – деревня Сягло –</w:t>
            </w:r>
            <w:r w:rsidRPr="00A37BAA">
              <w:rPr>
                <w:rFonts w:eastAsia="Times New Roman"/>
                <w:szCs w:val="28"/>
                <w:lang w:eastAsia="ru-RU"/>
              </w:rPr>
              <w:t xml:space="preserve"> деревня Юрки</w:t>
            </w:r>
            <w:r w:rsidR="00D47F7E" w:rsidRPr="00A37BAA">
              <w:rPr>
                <w:rFonts w:eastAsia="Times New Roman"/>
                <w:szCs w:val="28"/>
                <w:lang w:eastAsia="ru-RU"/>
              </w:rPr>
              <w:t>,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6304B">
            <w:pPr>
              <w:tabs>
                <w:tab w:val="center" w:pos="4677"/>
                <w:tab w:val="right" w:pos="9355"/>
              </w:tabs>
              <w:rPr>
                <w:szCs w:val="28"/>
              </w:rPr>
            </w:pPr>
            <w:r w:rsidRPr="00A37BAA">
              <w:rPr>
                <w:szCs w:val="28"/>
              </w:rPr>
              <w:lastRenderedPageBreak/>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auto"/>
          </w:tcPr>
          <w:p w:rsidR="00C23331" w:rsidRPr="00A37BAA" w:rsidRDefault="005E6E9C">
            <w:pPr>
              <w:tabs>
                <w:tab w:val="center" w:pos="4677"/>
                <w:tab w:val="right" w:pos="9355"/>
              </w:tabs>
              <w:rPr>
                <w:szCs w:val="28"/>
                <w:lang w:eastAsia="ru-RU"/>
              </w:rPr>
            </w:pPr>
            <w:r w:rsidRPr="00A37BAA">
              <w:rPr>
                <w:rFonts w:eastAsia="Times New Roman"/>
                <w:szCs w:val="28"/>
                <w:lang w:eastAsia="ru-RU"/>
              </w:rPr>
              <w:t xml:space="preserve">Деревня Большая Пустомержа –деревня Мануйлово – деревня Среднее Село – деревня Ветки – деревня Поречье – </w:t>
            </w:r>
            <w:r w:rsidRPr="00A37BAA">
              <w:rPr>
                <w:rFonts w:eastAsia="Times New Roman"/>
                <w:szCs w:val="28"/>
                <w:lang w:eastAsia="ru-RU"/>
              </w:rPr>
              <w:lastRenderedPageBreak/>
              <w:t>поселок Ивановское – деревня Сягло – деревня Юрки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23331" w:rsidRPr="00A37BAA" w:rsidRDefault="00C6304B">
            <w:pPr>
              <w:tabs>
                <w:tab w:val="center" w:pos="4677"/>
                <w:tab w:val="right" w:pos="9355"/>
              </w:tabs>
              <w:rPr>
                <w:szCs w:val="28"/>
              </w:rPr>
            </w:pPr>
            <w:r w:rsidRPr="00A37BAA">
              <w:rPr>
                <w:szCs w:val="28"/>
              </w:rPr>
              <w:lastRenderedPageBreak/>
              <w:t>Охранная зона 3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межпоселковый деревня Большая Пустомержа – деревня Именицы – деревня Недоблицы,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auto"/>
          </w:tcPr>
          <w:p w:rsidR="005D14EE" w:rsidRPr="00A37BAA" w:rsidRDefault="005E6E9C" w:rsidP="005D14EE">
            <w:pPr>
              <w:tabs>
                <w:tab w:val="center" w:pos="4677"/>
                <w:tab w:val="right" w:pos="9355"/>
              </w:tabs>
              <w:rPr>
                <w:szCs w:val="28"/>
                <w:lang w:eastAsia="ru-RU"/>
              </w:rPr>
            </w:pPr>
            <w:r w:rsidRPr="00A37BAA">
              <w:rPr>
                <w:rFonts w:eastAsia="Times New Roman"/>
                <w:szCs w:val="28"/>
                <w:lang w:eastAsia="ru-RU"/>
              </w:rPr>
              <w:t>Деревня Большая Пустомержа – деревня Именицы – деревня Недоблицы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3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межпоселковый деревня Большая Пустомержа – деревня Малая Пустомержа – деревня Онстопель,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rFonts w:eastAsia="Times New Roman"/>
                <w:szCs w:val="28"/>
                <w:lang w:eastAsia="ru-RU"/>
              </w:rPr>
              <w:t>Деревня Большая Пустомержа – деревня Малая Пустомержа – деревня Онстопель</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3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Большая Пустомержа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lang w:eastAsia="ru-RU"/>
              </w:rPr>
            </w:pPr>
            <w:r w:rsidRPr="00A37BAA">
              <w:rPr>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Ветки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П</w:t>
            </w:r>
            <w:r w:rsidR="005D14EE" w:rsidRPr="00A37BAA">
              <w:rPr>
                <w:szCs w:val="28"/>
                <w:lang w:eastAsia="ru-RU"/>
              </w:rPr>
              <w:t>оселок Ивановское</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Именицы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Клённо</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Корпово</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 xml:space="preserve">Газопровод распределительный, протяженность уточняется на </w:t>
            </w:r>
            <w:r w:rsidRPr="00A37BAA">
              <w:rPr>
                <w:rFonts w:eastAsia="Times New Roman"/>
                <w:szCs w:val="28"/>
                <w:lang w:eastAsia="ru-RU"/>
              </w:rPr>
              <w:lastRenderedPageBreak/>
              <w:t>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lastRenderedPageBreak/>
              <w:t xml:space="preserve">Обеспечение природным газом </w:t>
            </w:r>
            <w:r w:rsidRPr="00A37BAA">
              <w:rPr>
                <w:szCs w:val="28"/>
              </w:rPr>
              <w:lastRenderedPageBreak/>
              <w:t>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lastRenderedPageBreak/>
              <w:t>Д</w:t>
            </w:r>
            <w:r w:rsidR="005D14EE" w:rsidRPr="00A37BAA">
              <w:rPr>
                <w:szCs w:val="28"/>
                <w:lang w:eastAsia="ru-RU"/>
              </w:rPr>
              <w:t>еревня Малая Пустомержа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Мануйлово</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Недоблицы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Онстопель</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Поречье</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Среднее Село</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Сягло</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 xml:space="preserve">Газопровод распределительный, </w:t>
            </w:r>
            <w:r w:rsidRPr="00A37BAA">
              <w:rPr>
                <w:rFonts w:eastAsia="Times New Roman"/>
                <w:szCs w:val="28"/>
                <w:lang w:eastAsia="ru-RU"/>
              </w:rPr>
              <w:lastRenderedPageBreak/>
              <w:t>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lastRenderedPageBreak/>
              <w:t xml:space="preserve">Обеспечение природным </w:t>
            </w:r>
            <w:r w:rsidRPr="00A37BAA">
              <w:rPr>
                <w:szCs w:val="28"/>
              </w:rPr>
              <w:lastRenderedPageBreak/>
              <w:t>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lastRenderedPageBreak/>
              <w:t>Д</w:t>
            </w:r>
            <w:r w:rsidR="005D14EE" w:rsidRPr="00A37BAA">
              <w:rPr>
                <w:szCs w:val="28"/>
                <w:lang w:eastAsia="ru-RU"/>
              </w:rPr>
              <w:t>еревня Торма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441"/>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Газопровод распределительный,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природным газом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Юрки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2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b/>
                <w:i/>
                <w:szCs w:val="28"/>
              </w:rPr>
              <w:t>Планируемые объекты в области теплоснабжения (первая очередь)</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Котельная №</w:t>
            </w:r>
            <w:r w:rsidR="00F86AF5" w:rsidRPr="00A37BAA">
              <w:rPr>
                <w:rFonts w:eastAsia="Times New Roman"/>
                <w:szCs w:val="28"/>
                <w:lang w:eastAsia="ru-RU"/>
              </w:rPr>
              <w:t xml:space="preserve"> </w:t>
            </w:r>
            <w:r w:rsidRPr="00A37BAA">
              <w:rPr>
                <w:rFonts w:eastAsia="Times New Roman"/>
                <w:szCs w:val="28"/>
                <w:lang w:eastAsia="ru-RU"/>
              </w:rPr>
              <w:t>16, реконструкция, производительность 5,16 Гкал/ч</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Выработка тепловой энергии</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306D08" w:rsidRPr="00A37BAA" w:rsidRDefault="005E6E9C" w:rsidP="0098339B">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Большая Пустомержа</w:t>
            </w:r>
            <w:r w:rsidR="0098339B" w:rsidRPr="00A37BAA">
              <w:rPr>
                <w:szCs w:val="28"/>
                <w:lang w:eastAsia="ru-RU"/>
              </w:rPr>
              <w:t>, з</w:t>
            </w:r>
            <w:r w:rsidR="00306D08" w:rsidRPr="00A37BAA">
              <w:rPr>
                <w:szCs w:val="28"/>
                <w:lang w:eastAsia="ru-RU"/>
              </w:rPr>
              <w:t xml:space="preserve">она </w:t>
            </w:r>
            <w:r w:rsidR="00E73EFC" w:rsidRPr="00A37BAA">
              <w:rPr>
                <w:szCs w:val="28"/>
                <w:lang w:eastAsia="ru-RU"/>
              </w:rPr>
              <w:t>инженерной инфраструктуры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98339B" w:rsidP="005D14EE">
            <w:pPr>
              <w:tabs>
                <w:tab w:val="center" w:pos="4677"/>
                <w:tab w:val="right" w:pos="9355"/>
              </w:tabs>
              <w:rPr>
                <w:szCs w:val="28"/>
              </w:rPr>
            </w:pPr>
            <w:r w:rsidRPr="00A37BAA">
              <w:rPr>
                <w:szCs w:val="28"/>
              </w:rPr>
              <w:t>Р</w:t>
            </w:r>
            <w:r w:rsidR="005D14EE" w:rsidRPr="00A37BAA">
              <w:rPr>
                <w:szCs w:val="28"/>
              </w:rPr>
              <w:t>азмер санитарно-защитной зоны устанавливается по расчету</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Котельная №</w:t>
            </w:r>
            <w:r w:rsidR="00F86AF5" w:rsidRPr="00A37BAA">
              <w:rPr>
                <w:rFonts w:eastAsia="Times New Roman"/>
                <w:szCs w:val="28"/>
                <w:lang w:eastAsia="ru-RU"/>
              </w:rPr>
              <w:t xml:space="preserve"> </w:t>
            </w:r>
            <w:r w:rsidRPr="00A37BAA">
              <w:rPr>
                <w:rFonts w:eastAsia="Times New Roman"/>
                <w:szCs w:val="28"/>
                <w:lang w:eastAsia="ru-RU"/>
              </w:rPr>
              <w:t>1 (больница), реконструкция, производительность 0,8 Гкал/ч</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Выработка тепловой энергии</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CF3203" w:rsidRPr="00A37BAA" w:rsidRDefault="005E6E9C" w:rsidP="0098339B">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Мануйлово</w:t>
            </w:r>
            <w:r w:rsidR="0098339B" w:rsidRPr="00A37BAA">
              <w:rPr>
                <w:szCs w:val="28"/>
                <w:lang w:eastAsia="ru-RU"/>
              </w:rPr>
              <w:t>, з</w:t>
            </w:r>
            <w:r w:rsidR="00CF3203" w:rsidRPr="00A37BAA">
              <w:t>она смешанной и общественно-деловой застройки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98339B" w:rsidP="005D14EE">
            <w:pPr>
              <w:tabs>
                <w:tab w:val="center" w:pos="4677"/>
                <w:tab w:val="right" w:pos="9355"/>
              </w:tabs>
              <w:rPr>
                <w:szCs w:val="28"/>
              </w:rPr>
            </w:pPr>
            <w:r w:rsidRPr="00A37BAA">
              <w:rPr>
                <w:szCs w:val="28"/>
              </w:rPr>
              <w:t>Р</w:t>
            </w:r>
            <w:r w:rsidR="005D14EE" w:rsidRPr="00A37BAA">
              <w:rPr>
                <w:szCs w:val="28"/>
              </w:rPr>
              <w:t>азмер санитарно-защитной зоны устанавливается по расчету</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Котельная №</w:t>
            </w:r>
            <w:r w:rsidR="00F86AF5" w:rsidRPr="00A37BAA">
              <w:rPr>
                <w:rFonts w:eastAsia="Times New Roman"/>
                <w:szCs w:val="28"/>
                <w:lang w:eastAsia="ru-RU"/>
              </w:rPr>
              <w:t xml:space="preserve"> </w:t>
            </w:r>
            <w:r w:rsidRPr="00A37BAA">
              <w:rPr>
                <w:rFonts w:eastAsia="Times New Roman"/>
                <w:szCs w:val="28"/>
                <w:lang w:eastAsia="ru-RU"/>
              </w:rPr>
              <w:t>2 (ДРСУ), реконструкция, производительность 0,4 Гкал/ч</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Выработка тепловой энергии</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A41DF5" w:rsidRPr="00A37BAA" w:rsidRDefault="005E6E9C" w:rsidP="0098339B">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Мануйлово</w:t>
            </w:r>
            <w:r w:rsidR="0098339B" w:rsidRPr="00A37BAA">
              <w:rPr>
                <w:szCs w:val="28"/>
                <w:lang w:eastAsia="ru-RU"/>
              </w:rPr>
              <w:t>, з</w:t>
            </w:r>
            <w:r w:rsidR="00A41DF5" w:rsidRPr="00A37BAA">
              <w:rPr>
                <w:rFonts w:eastAsia="Times New Roman"/>
                <w:szCs w:val="28"/>
              </w:rPr>
              <w:t xml:space="preserve">она </w:t>
            </w:r>
            <w:r w:rsidR="0098339B" w:rsidRPr="00A37BAA">
              <w:t>застройки малоэтажными жилыми домами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98339B" w:rsidP="005D14EE">
            <w:pPr>
              <w:tabs>
                <w:tab w:val="center" w:pos="4677"/>
                <w:tab w:val="right" w:pos="9355"/>
              </w:tabs>
              <w:rPr>
                <w:szCs w:val="28"/>
              </w:rPr>
            </w:pPr>
            <w:r w:rsidRPr="00A37BAA">
              <w:rPr>
                <w:szCs w:val="28"/>
              </w:rPr>
              <w:t>Р</w:t>
            </w:r>
            <w:r w:rsidR="005D14EE" w:rsidRPr="00A37BAA">
              <w:rPr>
                <w:szCs w:val="28"/>
              </w:rPr>
              <w:t>азмер санитарно-защитной зоны устанавливается по расчету</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rFonts w:eastAsia="Times New Roman"/>
                <w:szCs w:val="28"/>
                <w:lang w:eastAsia="ru-RU"/>
              </w:rPr>
            </w:pPr>
            <w:r w:rsidRPr="00A37BAA">
              <w:rPr>
                <w:rFonts w:eastAsia="Times New Roman"/>
                <w:szCs w:val="28"/>
                <w:lang w:eastAsia="ru-RU"/>
              </w:rPr>
              <w:t>Теплопровод распределительный, реконструкция, протяженность уточняется на следующих стадиях проектирования</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Обеспечение тепловой энергией конечного потребителя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E6E9C" w:rsidP="005D14EE">
            <w:pPr>
              <w:tabs>
                <w:tab w:val="center" w:pos="4677"/>
                <w:tab w:val="right" w:pos="9355"/>
              </w:tabs>
              <w:rPr>
                <w:szCs w:val="28"/>
                <w:lang w:eastAsia="ru-RU"/>
              </w:rPr>
            </w:pPr>
            <w:r w:rsidRPr="00A37BAA">
              <w:rPr>
                <w:szCs w:val="28"/>
                <w:lang w:eastAsia="ru-RU"/>
              </w:rPr>
              <w:t>Д</w:t>
            </w:r>
            <w:r w:rsidR="005D14EE" w:rsidRPr="00A37BAA">
              <w:rPr>
                <w:szCs w:val="28"/>
                <w:lang w:eastAsia="ru-RU"/>
              </w:rPr>
              <w:t>еревня Большая Пустомержа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Охранная зона 3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b/>
                <w:i/>
                <w:szCs w:val="28"/>
              </w:rPr>
              <w:t>Планируемые объекты в области автомобильных дорог местного значения поселения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w:t>
            </w:r>
            <w:r w:rsidRPr="00A37BAA">
              <w:rPr>
                <w:rFonts w:eastAsia="Times New Roman"/>
                <w:szCs w:val="28"/>
                <w:lang w:eastAsia="ru-RU"/>
              </w:rPr>
              <w:t xml:space="preserve"> протяженность 0,3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Торма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rPr>
                <w:rFonts w:eastAsia="Times New Roman"/>
                <w:szCs w:val="28"/>
                <w:lang w:eastAsia="ru-RU"/>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2</w:t>
            </w:r>
            <w:r w:rsidR="005E6E9C" w:rsidRPr="00A37BAA">
              <w:rPr>
                <w:rFonts w:eastAsia="Times New Roman"/>
                <w:szCs w:val="28"/>
                <w:lang w:eastAsia="ar-SA"/>
              </w:rPr>
              <w:t>,</w:t>
            </w:r>
            <w:r w:rsidRPr="00A37BAA">
              <w:rPr>
                <w:rFonts w:eastAsia="Times New Roman"/>
                <w:szCs w:val="28"/>
                <w:lang w:eastAsia="ar-SA"/>
              </w:rPr>
              <w:t xml:space="preserve"> реконструкция,</w:t>
            </w:r>
            <w:r w:rsidRPr="00A37BAA">
              <w:rPr>
                <w:rFonts w:eastAsia="Times New Roman"/>
                <w:szCs w:val="28"/>
                <w:lang w:eastAsia="ru-RU"/>
              </w:rPr>
              <w:t xml:space="preserve"> протяженность 0,4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Большая Пустомержа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3</w:t>
            </w:r>
            <w:r w:rsidR="005E6E9C" w:rsidRPr="00A37BAA">
              <w:rPr>
                <w:rFonts w:eastAsia="Times New Roman"/>
                <w:szCs w:val="28"/>
                <w:lang w:eastAsia="ar-SA"/>
              </w:rPr>
              <w:t>,</w:t>
            </w:r>
            <w:r w:rsidRPr="00A37BAA">
              <w:rPr>
                <w:rFonts w:eastAsia="Times New Roman"/>
                <w:szCs w:val="28"/>
                <w:lang w:eastAsia="ar-SA"/>
              </w:rPr>
              <w:t xml:space="preserve"> реконструкция,</w:t>
            </w:r>
            <w:r w:rsidRPr="00A37BAA">
              <w:rPr>
                <w:rFonts w:eastAsia="Times New Roman"/>
                <w:szCs w:val="28"/>
                <w:lang w:eastAsia="ru-RU"/>
              </w:rPr>
              <w:t xml:space="preserve"> протяженность 0,2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Большая Пустомержа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4,</w:t>
            </w:r>
            <w:r w:rsidRPr="00A37BAA">
              <w:rPr>
                <w:rFonts w:eastAsia="Times New Roman"/>
                <w:szCs w:val="28"/>
                <w:lang w:eastAsia="ru-RU"/>
              </w:rPr>
              <w:t xml:space="preserve"> протяженность 0,1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5</w:t>
            </w:r>
            <w:r w:rsidR="005E6E9C" w:rsidRPr="00A37BAA">
              <w:rPr>
                <w:rFonts w:eastAsia="Times New Roman"/>
                <w:szCs w:val="28"/>
                <w:lang w:eastAsia="ar-SA"/>
              </w:rPr>
              <w:t>,</w:t>
            </w:r>
            <w:r w:rsidRPr="00A37BAA">
              <w:rPr>
                <w:rFonts w:eastAsia="Times New Roman"/>
                <w:szCs w:val="28"/>
                <w:lang w:eastAsia="ar-SA"/>
              </w:rPr>
              <w:t xml:space="preserve"> реконструкция,</w:t>
            </w:r>
            <w:r w:rsidRPr="00A37BAA">
              <w:rPr>
                <w:rFonts w:eastAsia="Times New Roman"/>
                <w:szCs w:val="28"/>
                <w:lang w:eastAsia="ru-RU"/>
              </w:rPr>
              <w:t xml:space="preserve"> протяженность 0,8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6,</w:t>
            </w:r>
            <w:r w:rsidRPr="00A37BAA">
              <w:rPr>
                <w:rFonts w:eastAsia="Times New Roman"/>
                <w:szCs w:val="28"/>
                <w:lang w:eastAsia="ru-RU"/>
              </w:rPr>
              <w:t xml:space="preserve"> протяженность 0,2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7,</w:t>
            </w:r>
            <w:r w:rsidRPr="00A37BAA">
              <w:rPr>
                <w:rFonts w:eastAsia="Times New Roman"/>
                <w:szCs w:val="28"/>
                <w:lang w:eastAsia="ru-RU"/>
              </w:rPr>
              <w:t xml:space="preserve"> протяженность 0,3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8,</w:t>
            </w:r>
            <w:r w:rsidRPr="00A37BAA">
              <w:rPr>
                <w:rFonts w:eastAsia="Times New Roman"/>
                <w:szCs w:val="28"/>
                <w:lang w:eastAsia="ru-RU"/>
              </w:rPr>
              <w:t xml:space="preserve"> протяженность 0,4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9,</w:t>
            </w:r>
            <w:r w:rsidRPr="00A37BAA">
              <w:rPr>
                <w:rFonts w:eastAsia="Times New Roman"/>
                <w:szCs w:val="28"/>
                <w:lang w:eastAsia="ru-RU"/>
              </w:rPr>
              <w:t xml:space="preserve"> протяженность 0,7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10,</w:t>
            </w:r>
            <w:r w:rsidRPr="00A37BAA">
              <w:rPr>
                <w:rFonts w:eastAsia="Times New Roman"/>
                <w:szCs w:val="28"/>
                <w:lang w:eastAsia="ru-RU"/>
              </w:rPr>
              <w:t xml:space="preserve"> протяженность 0,3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11,</w:t>
            </w:r>
            <w:r w:rsidRPr="00A37BAA">
              <w:rPr>
                <w:rFonts w:eastAsia="Times New Roman"/>
                <w:szCs w:val="28"/>
                <w:lang w:eastAsia="ru-RU"/>
              </w:rPr>
              <w:t xml:space="preserve"> протяженность 0,1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Поселок при железнодорожной станции Веймарн</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12,</w:t>
            </w:r>
            <w:r w:rsidRPr="00A37BAA">
              <w:rPr>
                <w:rFonts w:eastAsia="Times New Roman"/>
                <w:szCs w:val="28"/>
                <w:lang w:eastAsia="ru-RU"/>
              </w:rPr>
              <w:t xml:space="preserve"> протяженность 0,1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Именицы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13,</w:t>
            </w:r>
            <w:r w:rsidRPr="00A37BAA">
              <w:rPr>
                <w:rFonts w:eastAsia="Times New Roman"/>
                <w:szCs w:val="28"/>
                <w:lang w:eastAsia="ru-RU"/>
              </w:rPr>
              <w:t xml:space="preserve"> протяженность 0,2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Именицы</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14,</w:t>
            </w:r>
            <w:r w:rsidRPr="00A37BAA">
              <w:rPr>
                <w:rFonts w:eastAsia="Times New Roman"/>
                <w:szCs w:val="28"/>
                <w:lang w:eastAsia="ru-RU"/>
              </w:rPr>
              <w:t xml:space="preserve"> протяженность 0,7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Корпово</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15,</w:t>
            </w:r>
            <w:r w:rsidRPr="00A37BAA">
              <w:rPr>
                <w:rFonts w:eastAsia="Times New Roman"/>
                <w:szCs w:val="28"/>
                <w:lang w:eastAsia="ru-RU"/>
              </w:rPr>
              <w:t xml:space="preserve"> протяженность 0,3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Онстопель</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16,</w:t>
            </w:r>
            <w:r w:rsidRPr="00A37BAA">
              <w:rPr>
                <w:rFonts w:eastAsia="Times New Roman"/>
                <w:szCs w:val="28"/>
                <w:lang w:eastAsia="ru-RU"/>
              </w:rPr>
              <w:t xml:space="preserve"> протяженность 0,1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Сягло</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Кленовая,</w:t>
            </w:r>
            <w:r w:rsidRPr="00A37BAA">
              <w:rPr>
                <w:rFonts w:eastAsia="Times New Roman"/>
                <w:szCs w:val="28"/>
                <w:lang w:eastAsia="ru-RU"/>
              </w:rPr>
              <w:t xml:space="preserve"> протяженность 0,3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Торма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17,</w:t>
            </w:r>
            <w:r w:rsidRPr="00A37BAA">
              <w:rPr>
                <w:rFonts w:eastAsia="Times New Roman"/>
                <w:szCs w:val="28"/>
                <w:lang w:eastAsia="ru-RU"/>
              </w:rPr>
              <w:t xml:space="preserve"> протяженность 0,5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Торма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в жилой застройке № 18,</w:t>
            </w:r>
            <w:r w:rsidRPr="00A37BAA">
              <w:rPr>
                <w:rFonts w:eastAsia="Times New Roman"/>
                <w:szCs w:val="28"/>
                <w:lang w:eastAsia="ru-RU"/>
              </w:rPr>
              <w:t xml:space="preserve"> протяженность 0,6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Торма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Улица Садовая,</w:t>
            </w:r>
            <w:r w:rsidRPr="00A37BAA">
              <w:rPr>
                <w:rFonts w:eastAsia="Times New Roman"/>
                <w:szCs w:val="28"/>
                <w:lang w:eastAsia="ru-RU"/>
              </w:rPr>
              <w:t xml:space="preserve"> протяженность 0,2 км</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ar-SA"/>
              </w:rPr>
              <w:t>Развитие улично-дорожной сети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rPr>
                <w:rFonts w:eastAsia="Times New Roman"/>
                <w:szCs w:val="28"/>
                <w:lang w:eastAsia="ru-RU"/>
              </w:rPr>
              <w:t>Деревня Торма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t>Мостовой переход</w:t>
            </w:r>
          </w:p>
        </w:tc>
        <w:tc>
          <w:tcPr>
            <w:tcW w:w="2075" w:type="dxa"/>
            <w:tcBorders>
              <w:top w:val="single" w:sz="4" w:space="0" w:color="00000A"/>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t>Реконструкция искусственного сооружения</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D14EE" w:rsidRPr="00A37BAA" w:rsidRDefault="005D14EE" w:rsidP="005D14EE">
            <w:pPr>
              <w:suppressAutoHyphens/>
              <w:jc w:val="left"/>
            </w:pPr>
            <w:r w:rsidRPr="00A37BAA">
              <w:t>Деревня Большая Пустомержа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rPr>
                <w:szCs w:val="28"/>
              </w:rPr>
            </w:pPr>
            <w:r w:rsidRPr="00A37BAA">
              <w:rPr>
                <w:b/>
                <w:i/>
                <w:szCs w:val="28"/>
              </w:rPr>
              <w:t xml:space="preserve">Планируемые объекты в области </w:t>
            </w:r>
            <w:r w:rsidRPr="00A37BAA">
              <w:rPr>
                <w:b/>
                <w:i/>
                <w:szCs w:val="28"/>
                <w:lang w:eastAsia="ar-SA"/>
              </w:rPr>
              <w:t>физической культуры и массового спорта</w:t>
            </w:r>
            <w:r w:rsidRPr="00A37BAA">
              <w:rPr>
                <w:b/>
                <w:i/>
                <w:szCs w:val="28"/>
              </w:rPr>
              <w:t xml:space="preserve"> (первая очередь)</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auto"/>
          </w:tcPr>
          <w:p w:rsidR="005D14EE" w:rsidRPr="00A37BAA" w:rsidRDefault="005D14EE" w:rsidP="005E6E9C">
            <w:pPr>
              <w:spacing w:line="20" w:lineRule="atLeast"/>
              <w:jc w:val="left"/>
              <w:rPr>
                <w:szCs w:val="28"/>
                <w:vertAlign w:val="superscript"/>
              </w:rPr>
            </w:pPr>
            <w:r w:rsidRPr="00A37BAA">
              <w:rPr>
                <w:szCs w:val="28"/>
              </w:rPr>
              <w:t>Плоскостное спортивное сооружение общей площадью 500 м</w:t>
            </w:r>
            <w:r w:rsidRPr="00A37BAA">
              <w:rPr>
                <w:szCs w:val="28"/>
                <w:vertAlign w:val="superscript"/>
              </w:rPr>
              <w:t>2</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rPr>
            </w:pPr>
            <w:r w:rsidRPr="00A37BAA">
              <w:rPr>
                <w:rFonts w:eastAsia="Times New Roman"/>
                <w:szCs w:val="28"/>
                <w:lang w:eastAsia="ar-SA"/>
              </w:rPr>
              <w:t>Обеспечение условий для развития на территории поселения физической культуры массового спорта</w:t>
            </w:r>
          </w:p>
        </w:tc>
        <w:tc>
          <w:tcPr>
            <w:tcW w:w="2987" w:type="dxa"/>
            <w:tcBorders>
              <w:top w:val="single" w:sz="4" w:space="0" w:color="00000A"/>
              <w:left w:val="single" w:sz="4" w:space="0" w:color="00000A"/>
              <w:bottom w:val="single" w:sz="4" w:space="0" w:color="00000A"/>
              <w:right w:val="single" w:sz="4" w:space="0" w:color="00000A"/>
            </w:tcBorders>
            <w:shd w:val="clear" w:color="auto" w:fill="auto"/>
          </w:tcPr>
          <w:p w:rsidR="005D14EE" w:rsidRPr="00A37BAA" w:rsidRDefault="005D14EE" w:rsidP="005E6E9C">
            <w:pPr>
              <w:spacing w:line="20" w:lineRule="atLeast"/>
              <w:jc w:val="left"/>
              <w:rPr>
                <w:szCs w:val="28"/>
                <w:lang w:eastAsia="ar-SA"/>
              </w:rPr>
            </w:pPr>
            <w:r w:rsidRPr="00A37BAA">
              <w:rPr>
                <w:szCs w:val="28"/>
                <w:lang w:eastAsia="ar-SA"/>
              </w:rPr>
              <w:t>Деревня Большая Пустомержа</w:t>
            </w:r>
            <w:r w:rsidR="00FC30BF" w:rsidRPr="00A37BAA">
              <w:rPr>
                <w:szCs w:val="28"/>
                <w:lang w:eastAsia="ar-SA"/>
              </w:rPr>
              <w:t>,</w:t>
            </w:r>
            <w:r w:rsidR="00FC30BF" w:rsidRPr="00A37BAA">
              <w:rPr>
                <w:rFonts w:eastAsia="Times New Roman"/>
                <w:szCs w:val="28"/>
              </w:rPr>
              <w:t xml:space="preserve"> многофункциональная общественно-деловая зона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auto"/>
          </w:tcPr>
          <w:p w:rsidR="005D14EE" w:rsidRPr="00A37BAA" w:rsidRDefault="005D14EE" w:rsidP="005E6E9C">
            <w:pPr>
              <w:spacing w:line="20" w:lineRule="atLeast"/>
              <w:jc w:val="left"/>
              <w:rPr>
                <w:szCs w:val="28"/>
              </w:rPr>
            </w:pPr>
            <w:r w:rsidRPr="00A37BAA">
              <w:rPr>
                <w:szCs w:val="28"/>
              </w:rPr>
              <w:t>Игровая спортивная площадка площадью 540 м</w:t>
            </w:r>
            <w:r w:rsidRPr="00A37BAA">
              <w:rPr>
                <w:szCs w:val="28"/>
                <w:vertAlign w:val="superscript"/>
              </w:rPr>
              <w:t>2</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rPr>
            </w:pPr>
            <w:r w:rsidRPr="00A37BAA">
              <w:rPr>
                <w:rFonts w:eastAsia="Times New Roman"/>
                <w:szCs w:val="28"/>
                <w:lang w:eastAsia="ar-SA"/>
              </w:rPr>
              <w:t>Обеспечение условий для развития на территории поселения физической культуры массового спорта</w:t>
            </w:r>
          </w:p>
        </w:tc>
        <w:tc>
          <w:tcPr>
            <w:tcW w:w="2987" w:type="dxa"/>
            <w:tcBorders>
              <w:top w:val="single" w:sz="4" w:space="0" w:color="00000A"/>
              <w:left w:val="single" w:sz="4" w:space="0" w:color="00000A"/>
              <w:bottom w:val="single" w:sz="4" w:space="0" w:color="00000A"/>
              <w:right w:val="single" w:sz="4" w:space="0" w:color="00000A"/>
            </w:tcBorders>
            <w:shd w:val="clear" w:color="auto" w:fill="auto"/>
          </w:tcPr>
          <w:p w:rsidR="005D14EE" w:rsidRPr="00A37BAA" w:rsidRDefault="005D14EE" w:rsidP="005E6E9C">
            <w:pPr>
              <w:spacing w:line="20" w:lineRule="atLeast"/>
              <w:jc w:val="left"/>
              <w:rPr>
                <w:szCs w:val="28"/>
                <w:lang w:eastAsia="ar-SA"/>
              </w:rPr>
            </w:pPr>
            <w:r w:rsidRPr="00A37BAA">
              <w:rPr>
                <w:szCs w:val="28"/>
                <w:lang w:eastAsia="ar-SA"/>
              </w:rPr>
              <w:t>Деревня</w:t>
            </w:r>
            <w:r w:rsidRPr="00A37BAA">
              <w:rPr>
                <w:szCs w:val="28"/>
              </w:rPr>
              <w:t xml:space="preserve"> Большая Пустомержа, д. 22, 23, 24</w:t>
            </w:r>
            <w:r w:rsidR="00FC30BF" w:rsidRPr="00A37BAA">
              <w:rPr>
                <w:szCs w:val="28"/>
                <w:lang w:eastAsia="ru-RU"/>
              </w:rPr>
              <w:t>, з</w:t>
            </w:r>
            <w:r w:rsidR="00FC30BF" w:rsidRPr="00A37BAA">
              <w:rPr>
                <w:rFonts w:eastAsia="Times New Roman"/>
                <w:szCs w:val="28"/>
              </w:rPr>
              <w:t xml:space="preserve">она </w:t>
            </w:r>
            <w:r w:rsidR="00FC30BF" w:rsidRPr="00A37BAA">
              <w:t>застройки малоэтажными жилыми домами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b/>
                <w:i/>
                <w:szCs w:val="28"/>
              </w:rPr>
              <w:t xml:space="preserve">Планируемые объекты в области </w:t>
            </w:r>
            <w:r w:rsidRPr="00A37BAA">
              <w:rPr>
                <w:b/>
                <w:i/>
                <w:szCs w:val="28"/>
                <w:lang w:eastAsia="ar-SA"/>
              </w:rPr>
              <w:t>физической культуры и массового спорта</w:t>
            </w:r>
            <w:r w:rsidRPr="00A37BAA">
              <w:rPr>
                <w:b/>
                <w:i/>
                <w:szCs w:val="28"/>
              </w:rPr>
              <w:t xml:space="preserve"> (расчётный срок)</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shd w:val="clear" w:color="auto" w:fill="FFFFFF"/>
              <w:suppressAutoHyphens/>
              <w:overflowPunct w:val="0"/>
              <w:spacing w:line="20" w:lineRule="atLeast"/>
              <w:contextualSpacing/>
              <w:jc w:val="left"/>
              <w:textAlignment w:val="baseline"/>
              <w:rPr>
                <w:szCs w:val="28"/>
                <w:vertAlign w:val="superscript"/>
                <w:lang w:eastAsia="ar-SA"/>
              </w:rPr>
            </w:pPr>
            <w:r w:rsidRPr="00A37BAA">
              <w:rPr>
                <w:szCs w:val="28"/>
                <w:lang w:eastAsia="ar-SA"/>
              </w:rPr>
              <w:t>Плоскостное спортивное сооружение 1080 м</w:t>
            </w:r>
            <w:r w:rsidRPr="00A37BAA">
              <w:rPr>
                <w:szCs w:val="28"/>
                <w:vertAlign w:val="superscript"/>
                <w:lang w:eastAsia="ar-SA"/>
              </w:rPr>
              <w:t>2</w:t>
            </w:r>
            <w:r w:rsidRPr="00A37BAA">
              <w:rPr>
                <w:szCs w:val="28"/>
                <w:lang w:eastAsia="ar-SA"/>
              </w:rPr>
              <w:t xml:space="preserve"> общей площади</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rPr>
            </w:pPr>
            <w:r w:rsidRPr="00A37BAA">
              <w:rPr>
                <w:rFonts w:eastAsia="Times New Roman"/>
                <w:szCs w:val="28"/>
                <w:lang w:eastAsia="ar-SA"/>
              </w:rPr>
              <w:t>Обеспечение условий для развития на территории поселения физической культуры массового спорта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spacing w:line="20" w:lineRule="atLeast"/>
              <w:jc w:val="left"/>
              <w:rPr>
                <w:szCs w:val="28"/>
              </w:rPr>
            </w:pPr>
            <w:r w:rsidRPr="00A37BAA">
              <w:rPr>
                <w:rFonts w:eastAsia="Times New Roman"/>
                <w:szCs w:val="28"/>
                <w:lang w:eastAsia="ru-RU"/>
              </w:rPr>
              <w:t xml:space="preserve">Поселок при железнодорожной станции </w:t>
            </w:r>
            <w:r w:rsidRPr="00A37BAA">
              <w:rPr>
                <w:szCs w:val="28"/>
                <w:lang w:eastAsia="ar-SA"/>
              </w:rPr>
              <w:t>Веймарн</w:t>
            </w:r>
            <w:r w:rsidR="00FC30BF" w:rsidRPr="00A37BAA">
              <w:rPr>
                <w:szCs w:val="28"/>
                <w:lang w:eastAsia="ar-SA"/>
              </w:rPr>
              <w:t>,</w:t>
            </w:r>
            <w:r w:rsidR="00FC30BF" w:rsidRPr="00A37BAA">
              <w:rPr>
                <w:rFonts w:eastAsia="Times New Roman"/>
                <w:szCs w:val="28"/>
              </w:rPr>
              <w:t xml:space="preserve"> многофункциональная общественно-деловая зона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shd w:val="clear" w:color="auto" w:fill="FFFFFF"/>
              <w:suppressAutoHyphens/>
              <w:overflowPunct w:val="0"/>
              <w:spacing w:line="20" w:lineRule="atLeast"/>
              <w:contextualSpacing/>
              <w:jc w:val="left"/>
              <w:textAlignment w:val="baseline"/>
              <w:rPr>
                <w:szCs w:val="28"/>
                <w:lang w:eastAsia="ar-SA"/>
              </w:rPr>
            </w:pPr>
            <w:r w:rsidRPr="00A37BAA">
              <w:rPr>
                <w:szCs w:val="28"/>
                <w:lang w:eastAsia="ar-SA"/>
              </w:rPr>
              <w:t>Плоскостное спортивное сооружение 540 м</w:t>
            </w:r>
            <w:r w:rsidRPr="00A37BAA">
              <w:rPr>
                <w:szCs w:val="28"/>
                <w:vertAlign w:val="superscript"/>
                <w:lang w:eastAsia="ar-SA"/>
              </w:rPr>
              <w:t>2</w:t>
            </w:r>
            <w:r w:rsidRPr="00A37BAA">
              <w:rPr>
                <w:szCs w:val="28"/>
                <w:lang w:eastAsia="ar-SA"/>
              </w:rPr>
              <w:t xml:space="preserve"> общей площади</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lang w:eastAsia="ar-SA"/>
              </w:rPr>
            </w:pPr>
            <w:r w:rsidRPr="00A37BAA">
              <w:rPr>
                <w:rFonts w:eastAsia="Times New Roman"/>
                <w:szCs w:val="28"/>
                <w:lang w:eastAsia="ar-SA"/>
              </w:rPr>
              <w:t xml:space="preserve">Обеспечение условий для развития на территории поселения физической </w:t>
            </w:r>
            <w:r w:rsidRPr="00A37BAA">
              <w:rPr>
                <w:rFonts w:eastAsia="Times New Roman"/>
                <w:szCs w:val="28"/>
                <w:lang w:eastAsia="ar-SA"/>
              </w:rPr>
              <w:lastRenderedPageBreak/>
              <w:t>культуры массового спорта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spacing w:line="20" w:lineRule="atLeast"/>
              <w:jc w:val="left"/>
              <w:rPr>
                <w:rFonts w:eastAsia="Times New Roman"/>
                <w:szCs w:val="28"/>
                <w:lang w:eastAsia="ru-RU"/>
              </w:rPr>
            </w:pPr>
            <w:r w:rsidRPr="00A37BAA">
              <w:lastRenderedPageBreak/>
              <w:t>Деревня Торма</w:t>
            </w:r>
            <w:r w:rsidR="00FC30BF" w:rsidRPr="00A37BAA">
              <w:rPr>
                <w:szCs w:val="28"/>
                <w:lang w:eastAsia="ru-RU"/>
              </w:rPr>
              <w:t>, з</w:t>
            </w:r>
            <w:r w:rsidR="00FC30BF" w:rsidRPr="00A37BAA">
              <w:rPr>
                <w:rFonts w:eastAsia="Times New Roman"/>
                <w:szCs w:val="28"/>
              </w:rPr>
              <w:t xml:space="preserve">она </w:t>
            </w:r>
            <w:r w:rsidR="00FC30BF" w:rsidRPr="00A37BAA">
              <w:t>застройки индивидуальными жилыми домами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b/>
                <w:i/>
                <w:szCs w:val="28"/>
                <w:lang w:eastAsia="ar-SA"/>
              </w:rPr>
              <w:t>Молодёжная политика (первая очередь)</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spacing w:line="20" w:lineRule="atLeast"/>
              <w:jc w:val="left"/>
              <w:rPr>
                <w:rFonts w:eastAsia="Times New Roman"/>
                <w:szCs w:val="28"/>
                <w:lang w:eastAsia="ru-RU"/>
              </w:rPr>
            </w:pPr>
            <w:r w:rsidRPr="00A37BAA">
              <w:rPr>
                <w:szCs w:val="28"/>
              </w:rPr>
              <w:t>Организация помещения для проведения молодёжной политики в составе Дома Культуры общей площадью 75 м</w:t>
            </w:r>
            <w:r w:rsidRPr="00A37BAA">
              <w:rPr>
                <w:szCs w:val="28"/>
                <w:vertAlign w:val="superscript"/>
              </w:rPr>
              <w:t>2</w:t>
            </w:r>
            <w:r w:rsidRPr="00A37BAA">
              <w:rPr>
                <w:szCs w:val="28"/>
              </w:rPr>
              <w:t>, 6 рабочих мест</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lang w:eastAsia="ar-SA"/>
              </w:rPr>
              <w:t>Обеспечение условий для работы с детьми и молодежью</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ru-RU"/>
              </w:rPr>
            </w:pPr>
            <w:r w:rsidRPr="00A37BAA">
              <w:rPr>
                <w:szCs w:val="28"/>
                <w:lang w:eastAsia="ar-SA"/>
              </w:rPr>
              <w:t>Деревня</w:t>
            </w:r>
            <w:r w:rsidRPr="00A37BAA">
              <w:rPr>
                <w:szCs w:val="28"/>
              </w:rPr>
              <w:t xml:space="preserve"> Большая Пустомержа</w:t>
            </w:r>
            <w:r w:rsidR="009F71DA" w:rsidRPr="00A37BAA">
              <w:rPr>
                <w:szCs w:val="28"/>
              </w:rPr>
              <w:t>,</w:t>
            </w:r>
            <w:r w:rsidR="009F71DA" w:rsidRPr="00A37BAA">
              <w:rPr>
                <w:rFonts w:eastAsia="Times New Roman"/>
                <w:szCs w:val="28"/>
              </w:rPr>
              <w:t xml:space="preserve"> зона специализированной общественной застройки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b/>
                <w:i/>
                <w:szCs w:val="28"/>
                <w:lang w:eastAsia="ar-SA"/>
              </w:rPr>
              <w:t>Молодёжная политика (</w:t>
            </w:r>
            <w:r w:rsidRPr="00A37BAA">
              <w:rPr>
                <w:b/>
                <w:i/>
                <w:szCs w:val="28"/>
              </w:rPr>
              <w:t>расчётный срок</w:t>
            </w:r>
            <w:r w:rsidRPr="00A37BAA">
              <w:rPr>
                <w:b/>
                <w:i/>
                <w:szCs w:val="28"/>
                <w:lang w:eastAsia="ar-SA"/>
              </w:rPr>
              <w:t>)</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lang w:eastAsia="ru-RU"/>
              </w:rPr>
            </w:pPr>
            <w:r w:rsidRPr="00A37BAA">
              <w:rPr>
                <w:szCs w:val="28"/>
              </w:rPr>
              <w:t>Молодёжный центр</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lang w:eastAsia="ar-SA"/>
              </w:rPr>
              <w:t>Обеспечение условий для работы с детьми и молодежью</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ru-RU"/>
              </w:rPr>
            </w:pPr>
            <w:r w:rsidRPr="00A37BAA">
              <w:rPr>
                <w:szCs w:val="28"/>
                <w:lang w:eastAsia="ar-SA"/>
              </w:rPr>
              <w:t>Деревня</w:t>
            </w:r>
            <w:r w:rsidRPr="00A37BAA">
              <w:rPr>
                <w:szCs w:val="28"/>
              </w:rPr>
              <w:t xml:space="preserve"> Большая Пустомержа</w:t>
            </w:r>
            <w:r w:rsidR="009F71DA" w:rsidRPr="00A37BAA">
              <w:rPr>
                <w:szCs w:val="28"/>
                <w:lang w:eastAsia="ar-SA"/>
              </w:rPr>
              <w:t>,</w:t>
            </w:r>
            <w:r w:rsidR="009F71DA" w:rsidRPr="00A37BAA">
              <w:rPr>
                <w:rFonts w:eastAsia="Times New Roman"/>
                <w:szCs w:val="28"/>
              </w:rPr>
              <w:t xml:space="preserve"> многофункциональная общественно-деловая зона</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10529"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b/>
                <w:bCs/>
                <w:i/>
                <w:iCs/>
                <w:szCs w:val="28"/>
              </w:rPr>
              <w:t>Объекты массового отдыха населения (расчетный срок)</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Скверы (2 объекта), общей площадью 0,49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Поселок при железнодорожной станции Веймарн,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 площадью 0,42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Деревня Ветки,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 площадью 3,65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Поселок Ивановское,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Скверы (2 объекта), общей площадью 3,88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 xml:space="preserve">Обеспечение населения местами </w:t>
            </w:r>
            <w:r w:rsidRPr="00A37BAA">
              <w:rPr>
                <w:szCs w:val="28"/>
              </w:rPr>
              <w:lastRenderedPageBreak/>
              <w:t>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lastRenderedPageBreak/>
              <w:t>Деревня Клённо,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 площадью 1,70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Деревня Малая Пустомержа,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 площадью 1,27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Деревня Мануйлово,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 площадью 0,66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Деревня Недоблицы,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Скверы (3 объекта), общей площадью 1,68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Деревня Онстопель,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 площадью 0,34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Деревня Среднее Село,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 площадью 0,41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Деревня Торма,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Сквер площадью 1,04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Обеспечение населения местами массового отдыха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lang w:eastAsia="ar-SA"/>
              </w:rPr>
            </w:pPr>
            <w:r w:rsidRPr="00A37BAA">
              <w:rPr>
                <w:szCs w:val="28"/>
              </w:rPr>
              <w:t>Деревня Юрки, зона озелененных территорий общего пользования</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szCs w:val="28"/>
              </w:rPr>
              <w:t>Не устанавливаются</w:t>
            </w:r>
            <w:bookmarkStart w:id="3" w:name="_Hlk21688511"/>
            <w:bookmarkEnd w:id="3"/>
          </w:p>
        </w:tc>
      </w:tr>
      <w:tr w:rsidR="00A37BAA" w:rsidRPr="00A37BAA" w:rsidTr="00E26F5E">
        <w:trPr>
          <w:trHeight w:val="20"/>
        </w:trPr>
        <w:tc>
          <w:tcPr>
            <w:tcW w:w="10529"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szCs w:val="28"/>
              </w:rPr>
            </w:pPr>
            <w:r w:rsidRPr="00A37BAA">
              <w:rPr>
                <w:rFonts w:eastAsia="Times New Roman"/>
                <w:b/>
                <w:bCs/>
                <w:i/>
                <w:iCs/>
                <w:szCs w:val="28"/>
              </w:rPr>
              <w:t>Объекты ритуальных услуг (первая очередь)</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D14EE">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rPr>
            </w:pPr>
            <w:r w:rsidRPr="00A37BAA">
              <w:rPr>
                <w:rFonts w:eastAsia="Times New Roman"/>
                <w:szCs w:val="28"/>
              </w:rPr>
              <w:t>Кладбище, площадь 0,12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rPr>
            </w:pPr>
            <w:r w:rsidRPr="00A37BAA">
              <w:rPr>
                <w:rFonts w:eastAsia="Times New Roman"/>
                <w:szCs w:val="28"/>
              </w:rPr>
              <w:t>Обеспечение населения объектами ритуальных услуг</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rPr>
            </w:pPr>
            <w:r w:rsidRPr="00A37BAA">
              <w:rPr>
                <w:rFonts w:eastAsia="Times New Roman"/>
                <w:szCs w:val="28"/>
              </w:rPr>
              <w:t>Деревня Среднее Село</w:t>
            </w:r>
            <w:r w:rsidR="00617B63" w:rsidRPr="00A37BAA">
              <w:rPr>
                <w:rFonts w:eastAsia="Times New Roman"/>
                <w:szCs w:val="28"/>
              </w:rPr>
              <w:t>, зона кладбищ</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5D14EE" w:rsidRPr="00A37BAA" w:rsidRDefault="005D14EE" w:rsidP="005E6E9C">
            <w:pPr>
              <w:tabs>
                <w:tab w:val="center" w:pos="4677"/>
                <w:tab w:val="right" w:pos="9355"/>
              </w:tabs>
              <w:jc w:val="left"/>
              <w:rPr>
                <w:rFonts w:eastAsia="Times New Roman"/>
                <w:szCs w:val="28"/>
              </w:rPr>
            </w:pPr>
            <w:r w:rsidRPr="00A37BAA">
              <w:rPr>
                <w:rFonts w:eastAsia="Times New Roman"/>
                <w:szCs w:val="28"/>
              </w:rPr>
              <w:t>Санитарно-защитная зона 50 м</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Кладбище, площадь 0,78 га</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Обеспечение населения объектами ритуальных услуг</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 xml:space="preserve">Деревня </w:t>
            </w:r>
            <w:r w:rsidRPr="00A37BAA">
              <w:rPr>
                <w:szCs w:val="28"/>
              </w:rPr>
              <w:t>Клённо, зона кладбищ</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Санитарно-защитная зона 50 м</w:t>
            </w:r>
          </w:p>
        </w:tc>
      </w:tr>
      <w:tr w:rsidR="00A37BAA" w:rsidRPr="00A37BAA" w:rsidTr="00E26F5E">
        <w:trPr>
          <w:trHeight w:val="20"/>
        </w:trPr>
        <w:tc>
          <w:tcPr>
            <w:tcW w:w="10529"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b/>
                <w:bCs/>
                <w:i/>
                <w:iCs/>
                <w:szCs w:val="28"/>
              </w:rPr>
              <w:t>Объекты обеспечения пожарной безопасности</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Пожарный водоем</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Обеспечение первичных мер пожарной безопасности</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Деревня Ветки, зона застройки индивидуальными жилыми домами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Пожарный водоем</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Обеспечение первичных мер пожарной безопасности</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Деревня Корпово, зона застройки индивидуальными жилыми домами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pStyle w:val="afff6"/>
              <w:numPr>
                <w:ilvl w:val="0"/>
                <w:numId w:val="4"/>
              </w:numPr>
              <w:tabs>
                <w:tab w:val="center" w:pos="4677"/>
                <w:tab w:val="right" w:pos="9355"/>
              </w:tabs>
              <w:spacing w:line="240" w:lineRule="auto"/>
              <w:ind w:left="0" w:firstLine="0"/>
              <w:jc w:val="left"/>
              <w:rPr>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Пожарный водоем</w:t>
            </w:r>
          </w:p>
        </w:tc>
        <w:tc>
          <w:tcPr>
            <w:tcW w:w="207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Обеспечение первичных мер пожарной безопасности</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rFonts w:eastAsia="Times New Roman"/>
                <w:szCs w:val="28"/>
              </w:rPr>
              <w:t>Деревня Юрки, зона застройки индивидуальными жилыми домами</w:t>
            </w:r>
          </w:p>
        </w:tc>
        <w:tc>
          <w:tcPr>
            <w:tcW w:w="22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jc w:val="left"/>
              <w:rPr>
                <w:rFonts w:eastAsia="Times New Roman"/>
                <w:szCs w:val="28"/>
              </w:rPr>
            </w:pPr>
            <w:r w:rsidRPr="00A37BAA">
              <w:rPr>
                <w:szCs w:val="28"/>
              </w:rPr>
              <w:t>Не устанавливаются</w:t>
            </w:r>
          </w:p>
        </w:tc>
      </w:tr>
      <w:tr w:rsidR="00A37BAA" w:rsidRPr="00A37BAA" w:rsidTr="00E26F5E">
        <w:trPr>
          <w:trHeight w:val="20"/>
        </w:trPr>
        <w:tc>
          <w:tcPr>
            <w:tcW w:w="579"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ind w:left="360"/>
              <w:jc w:val="left"/>
              <w:rPr>
                <w:szCs w:val="28"/>
              </w:rPr>
            </w:pPr>
          </w:p>
        </w:tc>
        <w:tc>
          <w:tcPr>
            <w:tcW w:w="995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rsidR="00617B63" w:rsidRPr="00A37BAA" w:rsidRDefault="00617B63" w:rsidP="00617B63">
            <w:pPr>
              <w:tabs>
                <w:tab w:val="center" w:pos="4677"/>
                <w:tab w:val="right" w:pos="9355"/>
              </w:tabs>
              <w:rPr>
                <w:rFonts w:eastAsia="Times New Roman"/>
                <w:szCs w:val="28"/>
                <w:lang w:eastAsia="ru-RU"/>
              </w:rPr>
            </w:pPr>
            <w:r w:rsidRPr="00A37BAA">
              <w:rPr>
                <w:rFonts w:eastAsia="Times New Roman"/>
                <w:szCs w:val="28"/>
                <w:lang w:eastAsia="ru-RU"/>
              </w:rPr>
              <w:t>Примечания</w:t>
            </w:r>
          </w:p>
          <w:p w:rsidR="00617B63" w:rsidRPr="00A37BAA" w:rsidRDefault="00617B63" w:rsidP="00617B63">
            <w:pPr>
              <w:tabs>
                <w:tab w:val="left" w:pos="709"/>
                <w:tab w:val="center" w:pos="4677"/>
                <w:tab w:val="right" w:pos="9355"/>
              </w:tabs>
              <w:rPr>
                <w:rFonts w:eastAsia="Times New Roman"/>
                <w:szCs w:val="28"/>
                <w:lang w:eastAsia="ru-RU"/>
              </w:rPr>
            </w:pPr>
            <w:r w:rsidRPr="00A37BAA">
              <w:rPr>
                <w:rFonts w:eastAsia="Times New Roman"/>
                <w:szCs w:val="28"/>
                <w:lang w:eastAsia="ru-RU"/>
              </w:rPr>
              <w:t>1 Характеристики, в том числе местоположение, планируемых объектов и сроки выполнения мероприятий уточняются на последующих стадиях проектирования.</w:t>
            </w:r>
          </w:p>
          <w:p w:rsidR="00617B63" w:rsidRPr="00A37BAA" w:rsidRDefault="00E26F5E" w:rsidP="00617B63">
            <w:pPr>
              <w:tabs>
                <w:tab w:val="center" w:pos="4677"/>
                <w:tab w:val="right" w:pos="9355"/>
              </w:tabs>
              <w:rPr>
                <w:szCs w:val="28"/>
              </w:rPr>
            </w:pPr>
            <w:r w:rsidRPr="00A37BAA">
              <w:rPr>
                <w:szCs w:val="28"/>
              </w:rPr>
              <w:t>2</w:t>
            </w:r>
            <w:r w:rsidR="00617B63" w:rsidRPr="00A37BAA">
              <w:rPr>
                <w:szCs w:val="28"/>
              </w:rPr>
              <w:t xml:space="preserve"> Размеры санитарно-защитных зон от объектов теплоснабжения определяется по расчету, </w:t>
            </w:r>
            <w:r w:rsidR="00617B63" w:rsidRPr="00A37BAA">
              <w:rPr>
                <w:rFonts w:eastAsia="Times New Roman"/>
                <w:szCs w:val="28"/>
                <w:lang w:eastAsia="ru-RU"/>
              </w:rPr>
              <w:t xml:space="preserve">режим использования </w:t>
            </w:r>
            <w:r w:rsidR="00617B63" w:rsidRPr="00A37BAA">
              <w:rPr>
                <w:szCs w:val="28"/>
              </w:rPr>
              <w:t>принимается согласно СанПиН 2.2.1/2.1.1.1200-03 «Санитарно-защитные зоны и санитарная классификация предприятий, сооружений и иных объектов» (с изменениями).</w:t>
            </w:r>
          </w:p>
          <w:p w:rsidR="00617B63" w:rsidRPr="00A37BAA" w:rsidRDefault="00E26F5E" w:rsidP="00617B63">
            <w:pPr>
              <w:tabs>
                <w:tab w:val="center" w:pos="4677"/>
                <w:tab w:val="right" w:pos="9355"/>
              </w:tabs>
              <w:rPr>
                <w:szCs w:val="28"/>
              </w:rPr>
            </w:pPr>
            <w:r w:rsidRPr="00A37BAA">
              <w:rPr>
                <w:szCs w:val="28"/>
              </w:rPr>
              <w:t>3</w:t>
            </w:r>
            <w:r w:rsidR="00617B63" w:rsidRPr="00A37BAA">
              <w:rPr>
                <w:szCs w:val="28"/>
              </w:rPr>
              <w:t xml:space="preserve"> </w:t>
            </w:r>
            <w:r w:rsidR="00617B63" w:rsidRPr="00A37BAA">
              <w:rPr>
                <w:rFonts w:eastAsia="Times New Roman"/>
                <w:szCs w:val="28"/>
                <w:lang w:eastAsia="ru-RU"/>
              </w:rPr>
              <w:t>Размеры и режим использования о</w:t>
            </w:r>
            <w:r w:rsidR="00617B63" w:rsidRPr="00A37BAA">
              <w:rPr>
                <w:szCs w:val="28"/>
              </w:rPr>
              <w:t>хранных зон от объектов газоснабжения принимаются согласно постановлению Правительства Российской Федерации от 20.11.2000 № 878 «Об утверждении Правил охраны газораспределительных сетей» (с изменениями и дополнениями).</w:t>
            </w:r>
          </w:p>
          <w:p w:rsidR="00617B63" w:rsidRPr="00A37BAA" w:rsidRDefault="00E26F5E" w:rsidP="00617B63">
            <w:pPr>
              <w:rPr>
                <w:szCs w:val="28"/>
              </w:rPr>
            </w:pPr>
            <w:r w:rsidRPr="00A37BAA">
              <w:rPr>
                <w:szCs w:val="28"/>
              </w:rPr>
              <w:t>4</w:t>
            </w:r>
            <w:r w:rsidR="00617B63" w:rsidRPr="00A37BAA">
              <w:rPr>
                <w:szCs w:val="28"/>
              </w:rPr>
              <w:t xml:space="preserve"> </w:t>
            </w:r>
            <w:r w:rsidR="00617B63" w:rsidRPr="00A37BAA">
              <w:rPr>
                <w:rFonts w:eastAsia="Times New Roman"/>
                <w:szCs w:val="28"/>
                <w:lang w:eastAsia="ru-RU"/>
              </w:rPr>
              <w:t>Размеры и режим использования з</w:t>
            </w:r>
            <w:r w:rsidR="00617B63" w:rsidRPr="00A37BAA">
              <w:rPr>
                <w:szCs w:val="28"/>
              </w:rPr>
              <w:t>он санитарной охраны объектов водоснабжения принимаются согласно СанПиН 2.1.4.1110-02 «Зоны санитарной охраны источников водоснабжения и водопроводов питьевого назначения».</w:t>
            </w:r>
          </w:p>
          <w:p w:rsidR="00617B63" w:rsidRPr="00A37BAA" w:rsidRDefault="00E26F5E" w:rsidP="00617B63">
            <w:pPr>
              <w:rPr>
                <w:szCs w:val="28"/>
              </w:rPr>
            </w:pPr>
            <w:r w:rsidRPr="00A37BAA">
              <w:rPr>
                <w:szCs w:val="28"/>
              </w:rPr>
              <w:t>5</w:t>
            </w:r>
            <w:r w:rsidR="00617B63" w:rsidRPr="00A37BAA">
              <w:rPr>
                <w:szCs w:val="28"/>
              </w:rPr>
              <w:t xml:space="preserve"> </w:t>
            </w:r>
            <w:r w:rsidR="00617B63" w:rsidRPr="00A37BAA">
              <w:rPr>
                <w:rFonts w:eastAsia="Times New Roman"/>
                <w:szCs w:val="28"/>
                <w:lang w:eastAsia="ru-RU"/>
              </w:rPr>
              <w:t>Размеры и режим использования с</w:t>
            </w:r>
            <w:r w:rsidR="00617B63" w:rsidRPr="00A37BAA">
              <w:rPr>
                <w:szCs w:val="28"/>
              </w:rPr>
              <w:t>анитарно-защитных зон от объектов водоотведения принимаются согласно СанПиН 2.2.1/2.1.1.1200-03 «Санитарно-</w:t>
            </w:r>
            <w:r w:rsidR="00617B63" w:rsidRPr="00A37BAA">
              <w:rPr>
                <w:szCs w:val="28"/>
              </w:rPr>
              <w:lastRenderedPageBreak/>
              <w:t>защитные зоны и санитарная классификация предприятий, сооружений и иных объектов» (с изменениями).</w:t>
            </w:r>
          </w:p>
          <w:p w:rsidR="00617B63" w:rsidRPr="00A37BAA" w:rsidRDefault="00E26F5E" w:rsidP="00617B63">
            <w:pPr>
              <w:tabs>
                <w:tab w:val="center" w:pos="4677"/>
                <w:tab w:val="right" w:pos="9355"/>
              </w:tabs>
              <w:rPr>
                <w:szCs w:val="28"/>
              </w:rPr>
            </w:pPr>
            <w:r w:rsidRPr="00A37BAA">
              <w:rPr>
                <w:szCs w:val="28"/>
              </w:rPr>
              <w:t>6</w:t>
            </w:r>
            <w:r w:rsidR="00617B63" w:rsidRPr="00A37BAA">
              <w:rPr>
                <w:szCs w:val="28"/>
              </w:rPr>
              <w:t xml:space="preserve"> </w:t>
            </w:r>
            <w:r w:rsidR="00617B63" w:rsidRPr="00A37BAA">
              <w:rPr>
                <w:rFonts w:eastAsia="Times New Roman"/>
                <w:szCs w:val="28"/>
                <w:lang w:eastAsia="ru-RU"/>
              </w:rPr>
              <w:t>Размеры и режим использования прочих с</w:t>
            </w:r>
            <w:r w:rsidR="00617B63" w:rsidRPr="00A37BAA">
              <w:rPr>
                <w:szCs w:val="28"/>
              </w:rPr>
              <w:t>анитарно-защитных зон принимаются согласно СанПиН 2.2.1/2.1.1.1200-03 «Санитарно-защитные зоны и санитарная классификация предприятий, сооружений и иных объектов» (с изменениями).</w:t>
            </w:r>
          </w:p>
          <w:p w:rsidR="00617B63" w:rsidRPr="00A37BAA" w:rsidRDefault="00E26F5E" w:rsidP="00617B63">
            <w:pPr>
              <w:tabs>
                <w:tab w:val="center" w:pos="4677"/>
                <w:tab w:val="right" w:pos="9355"/>
              </w:tabs>
              <w:rPr>
                <w:szCs w:val="28"/>
              </w:rPr>
            </w:pPr>
            <w:r w:rsidRPr="00A37BAA">
              <w:rPr>
                <w:szCs w:val="28"/>
              </w:rPr>
              <w:t>7</w:t>
            </w:r>
            <w:r w:rsidR="00617B63" w:rsidRPr="00A37BAA">
              <w:rPr>
                <w:szCs w:val="28"/>
              </w:rPr>
              <w:t xml:space="preserve"> Планируемые объекты инженерной инфраструктуры размещаются вне полос отвода автомобильных дорог общего пользования регионального значения.</w:t>
            </w:r>
          </w:p>
        </w:tc>
      </w:tr>
    </w:tbl>
    <w:p w:rsidR="00C23331" w:rsidRPr="00A37BAA" w:rsidRDefault="00C23331">
      <w:pPr>
        <w:sectPr w:rsidR="00C23331" w:rsidRPr="00A37BAA">
          <w:headerReference w:type="default" r:id="rId8"/>
          <w:pgSz w:w="12240" w:h="15840"/>
          <w:pgMar w:top="1134" w:right="567" w:bottom="1134" w:left="1134" w:header="709" w:footer="0" w:gutter="0"/>
          <w:cols w:space="720"/>
          <w:formProt w:val="0"/>
          <w:titlePg/>
          <w:docGrid w:linePitch="381"/>
        </w:sectPr>
      </w:pPr>
    </w:p>
    <w:p w:rsidR="00C23331" w:rsidRPr="00A37BAA" w:rsidRDefault="00643A27">
      <w:pPr>
        <w:pStyle w:val="1"/>
        <w:numPr>
          <w:ilvl w:val="0"/>
          <w:numId w:val="2"/>
        </w:numPr>
        <w:ind w:left="0" w:firstLine="0"/>
        <w:rPr>
          <w:rFonts w:eastAsiaTheme="majorEastAsia"/>
          <w:bCs/>
          <w:sz w:val="32"/>
          <w:szCs w:val="28"/>
          <w:lang w:bidi="en-US"/>
        </w:rPr>
      </w:pPr>
      <w:bookmarkStart w:id="4" w:name="_Hlk524706100"/>
      <w:bookmarkEnd w:id="4"/>
      <w:r w:rsidRPr="00A37BAA">
        <w:rPr>
          <w:rFonts w:eastAsiaTheme="majorEastAsia"/>
          <w:bCs/>
          <w:sz w:val="32"/>
          <w:szCs w:val="28"/>
          <w:lang w:bidi="en-US"/>
        </w:rPr>
        <w:lastRenderedPageBreak/>
        <w:t>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w:t>
      </w:r>
    </w:p>
    <w:tbl>
      <w:tblPr>
        <w:tblW w:w="0" w:type="auto"/>
        <w:tblBorders>
          <w:top w:val="single" w:sz="4" w:space="0" w:color="00000A"/>
          <w:left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4A0" w:firstRow="1" w:lastRow="0" w:firstColumn="1" w:lastColumn="0" w:noHBand="0" w:noVBand="1"/>
      </w:tblPr>
      <w:tblGrid>
        <w:gridCol w:w="626"/>
        <w:gridCol w:w="3142"/>
        <w:gridCol w:w="2598"/>
        <w:gridCol w:w="4163"/>
      </w:tblGrid>
      <w:tr w:rsidR="00B97334" w:rsidRPr="00A37BAA" w:rsidTr="00E26F5E">
        <w:trPr>
          <w:trHeight w:val="567"/>
          <w:tblHeader/>
        </w:trPr>
        <w:tc>
          <w:tcPr>
            <w:tcW w:w="626" w:type="dxa"/>
          </w:tcPr>
          <w:p w:rsidR="000D5540" w:rsidRPr="00A37BAA" w:rsidRDefault="000D5540" w:rsidP="00B97334">
            <w:pPr>
              <w:suppressAutoHyphens/>
              <w:ind w:left="57" w:right="57"/>
              <w:jc w:val="center"/>
              <w:rPr>
                <w:rFonts w:eastAsia="Times New Roman"/>
                <w:szCs w:val="28"/>
              </w:rPr>
            </w:pPr>
            <w:r w:rsidRPr="00A37BAA">
              <w:rPr>
                <w:rFonts w:eastAsia="Times New Roman"/>
                <w:szCs w:val="28"/>
              </w:rPr>
              <w:t>№ п/п</w:t>
            </w:r>
          </w:p>
        </w:tc>
        <w:tc>
          <w:tcPr>
            <w:tcW w:w="3142" w:type="dxa"/>
            <w:shd w:val="clear" w:color="auto" w:fill="auto"/>
          </w:tcPr>
          <w:p w:rsidR="000D5540" w:rsidRPr="00A37BAA" w:rsidRDefault="000D5540" w:rsidP="00B97334">
            <w:pPr>
              <w:suppressAutoHyphens/>
              <w:ind w:left="57" w:right="57"/>
              <w:jc w:val="center"/>
              <w:rPr>
                <w:rFonts w:eastAsia="Times New Roman"/>
                <w:szCs w:val="28"/>
              </w:rPr>
            </w:pPr>
            <w:r w:rsidRPr="00A37BAA">
              <w:rPr>
                <w:rFonts w:eastAsia="Times New Roman"/>
                <w:szCs w:val="28"/>
              </w:rPr>
              <w:t>Наименование функциональной зоны</w:t>
            </w:r>
          </w:p>
        </w:tc>
        <w:tc>
          <w:tcPr>
            <w:tcW w:w="2598" w:type="dxa"/>
            <w:shd w:val="clear" w:color="auto" w:fill="auto"/>
            <w:tcMar>
              <w:left w:w="83" w:type="dxa"/>
              <w:right w:w="108" w:type="dxa"/>
            </w:tcMar>
          </w:tcPr>
          <w:p w:rsidR="000D5540" w:rsidRPr="00A37BAA" w:rsidRDefault="000D5540" w:rsidP="00B97334">
            <w:pPr>
              <w:suppressAutoHyphens/>
              <w:ind w:left="57" w:right="57"/>
              <w:jc w:val="center"/>
              <w:rPr>
                <w:rFonts w:eastAsia="Times New Roman"/>
                <w:szCs w:val="28"/>
              </w:rPr>
            </w:pPr>
            <w:r w:rsidRPr="00A37BAA">
              <w:rPr>
                <w:rFonts w:eastAsia="Times New Roman"/>
                <w:szCs w:val="28"/>
              </w:rPr>
              <w:t>Параметры функциональных зон</w:t>
            </w:r>
          </w:p>
        </w:tc>
        <w:tc>
          <w:tcPr>
            <w:tcW w:w="4163" w:type="dxa"/>
            <w:shd w:val="clear" w:color="auto" w:fill="auto"/>
          </w:tcPr>
          <w:p w:rsidR="000D5540" w:rsidRPr="00A37BAA" w:rsidRDefault="000D5540" w:rsidP="00B97334">
            <w:pPr>
              <w:suppressAutoHyphens/>
              <w:ind w:left="57" w:right="57"/>
              <w:jc w:val="center"/>
              <w:rPr>
                <w:rFonts w:eastAsia="Times New Roman"/>
                <w:szCs w:val="28"/>
              </w:rPr>
            </w:pPr>
            <w:r w:rsidRPr="00A37BAA">
              <w:rPr>
                <w:rFonts w:eastAsia="Times New Roman"/>
                <w:szCs w:val="28"/>
              </w:rPr>
              <w:t>Сведения о планируемых для размещения объектах федерального, регионального и местного значения</w:t>
            </w:r>
          </w:p>
        </w:tc>
      </w:tr>
    </w:tbl>
    <w:p w:rsidR="00E26F5E" w:rsidRPr="00A37BAA" w:rsidRDefault="00E26F5E">
      <w:pPr>
        <w:rPr>
          <w:sz w:val="2"/>
          <w:szCs w:val="2"/>
        </w:rPr>
      </w:pPr>
    </w:p>
    <w:tbl>
      <w:tblPr>
        <w:tblW w:w="0" w:type="auto"/>
        <w:tblBorders>
          <w:top w:val="single" w:sz="4" w:space="0" w:color="00000A"/>
          <w:left w:val="single" w:sz="4" w:space="0" w:color="00000A"/>
          <w:right w:val="single" w:sz="4" w:space="0" w:color="00000A"/>
          <w:insideV w:val="single" w:sz="4" w:space="0" w:color="00000A"/>
        </w:tblBorders>
        <w:tblLayout w:type="fixed"/>
        <w:tblCellMar>
          <w:left w:w="0" w:type="dxa"/>
          <w:right w:w="0" w:type="dxa"/>
        </w:tblCellMar>
        <w:tblLook w:val="04A0" w:firstRow="1" w:lastRow="0" w:firstColumn="1" w:lastColumn="0" w:noHBand="0" w:noVBand="1"/>
      </w:tblPr>
      <w:tblGrid>
        <w:gridCol w:w="626"/>
        <w:gridCol w:w="3142"/>
        <w:gridCol w:w="2598"/>
        <w:gridCol w:w="4163"/>
      </w:tblGrid>
      <w:tr w:rsidR="00A37BAA" w:rsidRPr="00A37BAA" w:rsidTr="00E26F5E">
        <w:trPr>
          <w:tblHeader/>
        </w:trPr>
        <w:tc>
          <w:tcPr>
            <w:tcW w:w="626" w:type="dxa"/>
            <w:tcBorders>
              <w:top w:val="single" w:sz="4" w:space="0" w:color="00000A"/>
              <w:left w:val="single" w:sz="4" w:space="0" w:color="00000A"/>
              <w:bottom w:val="single" w:sz="4" w:space="0" w:color="00000A"/>
              <w:right w:val="single" w:sz="4" w:space="0" w:color="00000A"/>
            </w:tcBorders>
          </w:tcPr>
          <w:p w:rsidR="00B97334" w:rsidRPr="00A37BAA" w:rsidRDefault="00B97334" w:rsidP="00B97334">
            <w:pPr>
              <w:suppressAutoHyphens/>
              <w:ind w:left="57" w:right="57"/>
              <w:jc w:val="center"/>
              <w:rPr>
                <w:rFonts w:eastAsia="Times New Roman"/>
                <w:bCs/>
                <w:szCs w:val="28"/>
              </w:rPr>
            </w:pPr>
            <w:r w:rsidRPr="00A37BAA">
              <w:rPr>
                <w:rFonts w:eastAsia="Times New Roman"/>
                <w:bCs/>
                <w:szCs w:val="28"/>
              </w:rPr>
              <w:t>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B97334" w:rsidRPr="00A37BAA" w:rsidRDefault="00B97334" w:rsidP="00B97334">
            <w:pPr>
              <w:suppressAutoHyphens/>
              <w:ind w:left="57" w:right="57"/>
              <w:jc w:val="center"/>
              <w:rPr>
                <w:rFonts w:eastAsia="Times New Roman"/>
                <w:bCs/>
                <w:szCs w:val="28"/>
              </w:rPr>
            </w:pPr>
            <w:r w:rsidRPr="00A37BAA">
              <w:rPr>
                <w:rFonts w:eastAsia="Times New Roman"/>
                <w:bCs/>
                <w:szCs w:val="28"/>
              </w:rPr>
              <w:t>2</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B97334" w:rsidRPr="00A37BAA" w:rsidRDefault="00B97334" w:rsidP="00B97334">
            <w:pPr>
              <w:suppressAutoHyphens/>
              <w:ind w:left="57" w:right="57"/>
              <w:jc w:val="center"/>
              <w:rPr>
                <w:rFonts w:eastAsia="Times New Roman"/>
                <w:szCs w:val="28"/>
              </w:rPr>
            </w:pPr>
            <w:r w:rsidRPr="00A37BAA">
              <w:rPr>
                <w:rFonts w:eastAsia="Times New Roman"/>
                <w:szCs w:val="28"/>
              </w:rPr>
              <w:t>3</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B97334" w:rsidRPr="00A37BAA" w:rsidRDefault="00B97334" w:rsidP="00B97334">
            <w:pPr>
              <w:suppressAutoHyphens/>
              <w:ind w:left="57" w:right="57"/>
              <w:jc w:val="center"/>
              <w:rPr>
                <w:rFonts w:eastAsia="Times New Roman"/>
                <w:szCs w:val="28"/>
              </w:rPr>
            </w:pPr>
            <w:r w:rsidRPr="00A37BAA">
              <w:rPr>
                <w:rFonts w:eastAsia="Times New Roman"/>
                <w:szCs w:val="28"/>
              </w:rPr>
              <w:t>4</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0D5540" w:rsidRPr="00A37BAA" w:rsidRDefault="000D5540" w:rsidP="00B97334">
            <w:pPr>
              <w:suppressAutoHyphens/>
              <w:ind w:left="57" w:right="57"/>
              <w:jc w:val="left"/>
              <w:rPr>
                <w:rFonts w:eastAsia="Times New Roman"/>
                <w:bCs/>
                <w:szCs w:val="28"/>
              </w:rPr>
            </w:pPr>
            <w:r w:rsidRPr="00A37BAA">
              <w:rPr>
                <w:rFonts w:eastAsia="Times New Roman"/>
                <w:bCs/>
                <w:szCs w:val="28"/>
              </w:rPr>
              <w:t>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0D5540" w:rsidP="00B97334">
            <w:pPr>
              <w:suppressAutoHyphens/>
              <w:ind w:left="57" w:right="57"/>
              <w:jc w:val="left"/>
              <w:rPr>
                <w:rFonts w:eastAsia="Times New Roman"/>
                <w:bCs/>
                <w:szCs w:val="28"/>
              </w:rPr>
            </w:pPr>
            <w:r w:rsidRPr="00A37BAA">
              <w:rPr>
                <w:rFonts w:eastAsia="Times New Roman"/>
                <w:bCs/>
                <w:szCs w:val="28"/>
              </w:rPr>
              <w:t>Жилые зоны</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0D5540" w:rsidRPr="00A37BAA" w:rsidRDefault="000D5540" w:rsidP="00B97334">
            <w:pPr>
              <w:suppressAutoHyphens/>
              <w:ind w:left="57" w:right="57"/>
              <w:jc w:val="left"/>
              <w:rPr>
                <w:rFonts w:eastAsia="Times New Roman"/>
                <w:szCs w:val="28"/>
              </w:rPr>
            </w:pP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0D5540" w:rsidP="00B97334">
            <w:pPr>
              <w:suppressAutoHyphens/>
              <w:ind w:left="57" w:right="57"/>
              <w:jc w:val="left"/>
              <w:rPr>
                <w:rFonts w:eastAsia="Times New Roman"/>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0D5540" w:rsidRPr="00A37BAA" w:rsidRDefault="000D5540" w:rsidP="00B97334">
            <w:pPr>
              <w:suppressAutoHyphens/>
              <w:ind w:left="57" w:right="57"/>
              <w:jc w:val="left"/>
              <w:rPr>
                <w:rFonts w:eastAsia="Times New Roman"/>
                <w:szCs w:val="28"/>
              </w:rPr>
            </w:pPr>
            <w:r w:rsidRPr="00A37BAA">
              <w:rPr>
                <w:rFonts w:eastAsia="Times New Roman"/>
                <w:szCs w:val="28"/>
              </w:rPr>
              <w:t>1.1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0D5540" w:rsidP="00B97334">
            <w:pPr>
              <w:suppressAutoHyphens/>
              <w:ind w:left="57" w:right="57"/>
              <w:jc w:val="left"/>
              <w:rPr>
                <w:rFonts w:eastAsia="Times New Roman"/>
                <w:szCs w:val="28"/>
              </w:rPr>
            </w:pPr>
            <w:r w:rsidRPr="00A37BAA">
              <w:rPr>
                <w:rFonts w:eastAsia="Times New Roman"/>
                <w:szCs w:val="28"/>
              </w:rPr>
              <w:t>Зона застройки индивидуальными жилыми домами</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0D5540" w:rsidRPr="00A37BAA" w:rsidRDefault="000D5540" w:rsidP="00B97334">
            <w:pPr>
              <w:suppressAutoHyphens/>
              <w:ind w:left="57" w:right="57"/>
              <w:jc w:val="left"/>
              <w:rPr>
                <w:rFonts w:eastAsia="Times New Roman"/>
                <w:szCs w:val="28"/>
              </w:rPr>
            </w:pPr>
            <w:r w:rsidRPr="00A37BAA">
              <w:rPr>
                <w:rFonts w:eastAsia="Times New Roman"/>
                <w:szCs w:val="28"/>
              </w:rPr>
              <w:t>Площадь 5</w:t>
            </w:r>
            <w:r w:rsidR="000C3461" w:rsidRPr="00A37BAA">
              <w:rPr>
                <w:rFonts w:eastAsia="Times New Roman"/>
                <w:szCs w:val="28"/>
              </w:rPr>
              <w:t xml:space="preserve">66,39 </w:t>
            </w:r>
            <w:r w:rsidRPr="00A37BAA">
              <w:rPr>
                <w:rFonts w:eastAsia="Times New Roman"/>
                <w:szCs w:val="28"/>
              </w:rPr>
              <w:t>га.</w:t>
            </w:r>
          </w:p>
          <w:p w:rsidR="000D5540" w:rsidRPr="00A37BAA" w:rsidRDefault="000D5540" w:rsidP="00B97334">
            <w:pPr>
              <w:ind w:left="57" w:right="57"/>
              <w:jc w:val="left"/>
              <w:rPr>
                <w:rFonts w:eastAsia="Times New Roman"/>
                <w:szCs w:val="28"/>
              </w:rPr>
            </w:pPr>
            <w:r w:rsidRPr="00A37BAA">
              <w:rPr>
                <w:rFonts w:eastAsia="Times New Roman"/>
                <w:szCs w:val="28"/>
              </w:rPr>
              <w:t>Предельное количество этажей – 3.</w:t>
            </w:r>
          </w:p>
          <w:p w:rsidR="000D5540" w:rsidRPr="00A37BAA" w:rsidRDefault="000D5540" w:rsidP="00B97334">
            <w:pPr>
              <w:ind w:left="57" w:right="57"/>
              <w:jc w:val="left"/>
              <w:rPr>
                <w:rFonts w:eastAsia="Times New Roman"/>
                <w:szCs w:val="28"/>
              </w:rPr>
            </w:pPr>
            <w:r w:rsidRPr="00A37BAA">
              <w:rPr>
                <w:rFonts w:eastAsia="Times New Roman"/>
                <w:szCs w:val="28"/>
              </w:rPr>
              <w:t>Максимальный процент застройки – 25.</w:t>
            </w:r>
          </w:p>
          <w:p w:rsidR="000D5540" w:rsidRPr="00A37BAA" w:rsidRDefault="000D5540" w:rsidP="00B97334">
            <w:pPr>
              <w:suppressAutoHyphens/>
              <w:ind w:left="57" w:right="57"/>
              <w:jc w:val="left"/>
              <w:rPr>
                <w:rFonts w:eastAsia="Times New Roman"/>
                <w:szCs w:val="28"/>
              </w:rPr>
            </w:pPr>
            <w:r w:rsidRPr="00A37BAA">
              <w:rPr>
                <w:rFonts w:eastAsia="Times New Roman"/>
                <w:szCs w:val="28"/>
              </w:rPr>
              <w:t xml:space="preserve">Плотность застройки – </w:t>
            </w:r>
            <w:r w:rsidR="009F71DA" w:rsidRPr="00A37BAA">
              <w:rPr>
                <w:rFonts w:eastAsia="Times New Roman"/>
                <w:szCs w:val="28"/>
              </w:rPr>
              <w:t>550</w:t>
            </w:r>
            <w:r w:rsidRPr="00A37BAA">
              <w:rPr>
                <w:rFonts w:eastAsia="Times New Roman"/>
                <w:szCs w:val="28"/>
              </w:rPr>
              <w:t xml:space="preserve"> м</w:t>
            </w:r>
            <w:r w:rsidRPr="00A37BAA">
              <w:rPr>
                <w:rFonts w:eastAsia="Times New Roman"/>
                <w:szCs w:val="28"/>
                <w:vertAlign w:val="superscript"/>
              </w:rPr>
              <w:t>2</w:t>
            </w:r>
            <w:r w:rsidRPr="00A37BAA">
              <w:rPr>
                <w:rFonts w:eastAsia="Times New Roman"/>
                <w:szCs w:val="28"/>
              </w:rPr>
              <w:t>/га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0D5540" w:rsidP="00B97334">
            <w:pPr>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0D5540" w:rsidRPr="00A37BAA" w:rsidRDefault="000D5540" w:rsidP="00B97334">
            <w:pPr>
              <w:pStyle w:val="afff1"/>
              <w:numPr>
                <w:ilvl w:val="0"/>
                <w:numId w:val="5"/>
              </w:numPr>
              <w:tabs>
                <w:tab w:val="left" w:pos="339"/>
              </w:tabs>
              <w:ind w:left="57" w:right="57" w:firstLine="0"/>
              <w:jc w:val="left"/>
              <w:rPr>
                <w:szCs w:val="28"/>
              </w:rPr>
            </w:pPr>
            <w:r w:rsidRPr="00A37BAA">
              <w:rPr>
                <w:szCs w:val="28"/>
              </w:rPr>
              <w:t>строительство пожарного водоема в деревне Юрки;</w:t>
            </w:r>
          </w:p>
          <w:p w:rsidR="000D5540" w:rsidRPr="00A37BAA" w:rsidRDefault="000D5540" w:rsidP="00B97334">
            <w:pPr>
              <w:pStyle w:val="afff1"/>
              <w:numPr>
                <w:ilvl w:val="0"/>
                <w:numId w:val="5"/>
              </w:numPr>
              <w:tabs>
                <w:tab w:val="left" w:pos="339"/>
              </w:tabs>
              <w:ind w:left="57" w:right="57" w:firstLine="0"/>
              <w:jc w:val="left"/>
              <w:rPr>
                <w:szCs w:val="28"/>
              </w:rPr>
            </w:pPr>
            <w:r w:rsidRPr="00A37BAA">
              <w:rPr>
                <w:szCs w:val="28"/>
              </w:rPr>
              <w:t>строительство пожарного водоема в деревне Корпово;</w:t>
            </w:r>
          </w:p>
          <w:p w:rsidR="000D5540" w:rsidRPr="00A37BAA" w:rsidRDefault="000D5540" w:rsidP="00B97334">
            <w:pPr>
              <w:pStyle w:val="afff1"/>
              <w:numPr>
                <w:ilvl w:val="0"/>
                <w:numId w:val="5"/>
              </w:numPr>
              <w:tabs>
                <w:tab w:val="left" w:pos="339"/>
              </w:tabs>
              <w:ind w:left="57" w:right="57" w:firstLine="0"/>
              <w:jc w:val="left"/>
              <w:rPr>
                <w:szCs w:val="28"/>
              </w:rPr>
            </w:pPr>
            <w:r w:rsidRPr="00A37BAA">
              <w:rPr>
                <w:szCs w:val="28"/>
              </w:rPr>
              <w:t>строительство пожарного водоема в деревне Ветки;</w:t>
            </w:r>
          </w:p>
          <w:p w:rsidR="000D5540" w:rsidRPr="00A37BAA" w:rsidRDefault="000D5540" w:rsidP="00B97334">
            <w:pPr>
              <w:pStyle w:val="afff1"/>
              <w:numPr>
                <w:ilvl w:val="0"/>
                <w:numId w:val="5"/>
              </w:numPr>
              <w:tabs>
                <w:tab w:val="left" w:pos="339"/>
              </w:tabs>
              <w:ind w:left="57" w:right="57" w:firstLine="0"/>
              <w:jc w:val="left"/>
              <w:rPr>
                <w:szCs w:val="28"/>
              </w:rPr>
            </w:pPr>
            <w:r w:rsidRPr="00A37BAA">
              <w:rPr>
                <w:szCs w:val="28"/>
              </w:rPr>
              <w:t>строительство плоскостного спортивного сооружения в деревне Торма.</w:t>
            </w:r>
          </w:p>
          <w:p w:rsidR="000D5540" w:rsidRPr="00A37BAA" w:rsidRDefault="000D5540" w:rsidP="00B97334">
            <w:pPr>
              <w:suppressAutoHyphens/>
              <w:ind w:left="57" w:right="57"/>
              <w:jc w:val="left"/>
              <w:rPr>
                <w:rFonts w:eastAsia="Times New Roman"/>
                <w:i/>
                <w:szCs w:val="28"/>
              </w:rPr>
            </w:pPr>
            <w:r w:rsidRPr="00A37BAA">
              <w:rPr>
                <w:rFonts w:eastAsia="Times New Roman"/>
                <w:i/>
                <w:szCs w:val="28"/>
              </w:rPr>
              <w:t>Объекты иного значения:</w:t>
            </w:r>
          </w:p>
          <w:p w:rsidR="000D5540" w:rsidRPr="00A37BAA" w:rsidRDefault="000D5540" w:rsidP="00B97334">
            <w:pPr>
              <w:pStyle w:val="afff1"/>
              <w:numPr>
                <w:ilvl w:val="0"/>
                <w:numId w:val="5"/>
              </w:numPr>
              <w:tabs>
                <w:tab w:val="left" w:pos="339"/>
              </w:tabs>
              <w:ind w:left="57" w:right="57" w:firstLine="0"/>
              <w:jc w:val="left"/>
              <w:rPr>
                <w:szCs w:val="28"/>
              </w:rPr>
            </w:pPr>
            <w:r w:rsidRPr="00A37BAA">
              <w:rPr>
                <w:szCs w:val="28"/>
              </w:rPr>
              <w:t>строительство предприятия торговли 100 м² торговой площади в деревне Торма;</w:t>
            </w:r>
          </w:p>
          <w:p w:rsidR="000D5540" w:rsidRPr="00A37BAA" w:rsidRDefault="000D5540" w:rsidP="00B97334">
            <w:pPr>
              <w:pStyle w:val="afff1"/>
              <w:numPr>
                <w:ilvl w:val="0"/>
                <w:numId w:val="5"/>
              </w:numPr>
              <w:tabs>
                <w:tab w:val="left" w:pos="339"/>
              </w:tabs>
              <w:ind w:left="57" w:right="57" w:firstLine="0"/>
              <w:jc w:val="left"/>
              <w:rPr>
                <w:szCs w:val="28"/>
              </w:rPr>
            </w:pPr>
            <w:r w:rsidRPr="00A37BAA">
              <w:rPr>
                <w:szCs w:val="28"/>
              </w:rPr>
              <w:t>строительство объекта общественного питания на 20 посадочных мест в деревне Торма;</w:t>
            </w:r>
          </w:p>
          <w:p w:rsidR="000D5540" w:rsidRPr="00A37BAA" w:rsidRDefault="000D5540" w:rsidP="00B97334">
            <w:pPr>
              <w:pStyle w:val="afff1"/>
              <w:numPr>
                <w:ilvl w:val="0"/>
                <w:numId w:val="5"/>
              </w:numPr>
              <w:tabs>
                <w:tab w:val="left" w:pos="339"/>
              </w:tabs>
              <w:ind w:left="57" w:right="57" w:firstLine="0"/>
              <w:jc w:val="left"/>
              <w:rPr>
                <w:szCs w:val="28"/>
              </w:rPr>
            </w:pPr>
            <w:r w:rsidRPr="00A37BAA">
              <w:rPr>
                <w:szCs w:val="28"/>
              </w:rPr>
              <w:t>строительство предприятия бытового обслуживания на 5 рабочих мест в поселке при железнодорожной станции Веймарн.</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0D5540" w:rsidRPr="00A37BAA" w:rsidRDefault="000D5540" w:rsidP="00B97334">
            <w:pPr>
              <w:suppressAutoHyphens/>
              <w:ind w:left="57" w:right="57"/>
              <w:jc w:val="left"/>
            </w:pPr>
            <w:r w:rsidRPr="00A37BAA">
              <w:t>1.2</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0D5540" w:rsidP="00B97334">
            <w:pPr>
              <w:suppressAutoHyphens/>
              <w:ind w:left="57" w:right="57"/>
              <w:jc w:val="left"/>
            </w:pPr>
            <w:r w:rsidRPr="00A37BAA">
              <w:t>Зона застройки малоэтажными жилыми домами</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0D5540" w:rsidRPr="00A37BAA" w:rsidRDefault="000D5540" w:rsidP="00B97334">
            <w:pPr>
              <w:suppressAutoHyphens/>
              <w:ind w:left="57" w:right="57"/>
              <w:jc w:val="left"/>
              <w:rPr>
                <w:rFonts w:eastAsia="Times New Roman"/>
                <w:szCs w:val="28"/>
              </w:rPr>
            </w:pPr>
            <w:r w:rsidRPr="00A37BAA">
              <w:rPr>
                <w:rFonts w:eastAsia="Times New Roman"/>
                <w:szCs w:val="28"/>
              </w:rPr>
              <w:t>Площадь 14,7</w:t>
            </w:r>
            <w:r w:rsidR="000C3461" w:rsidRPr="00A37BAA">
              <w:rPr>
                <w:rFonts w:eastAsia="Times New Roman"/>
                <w:szCs w:val="28"/>
              </w:rPr>
              <w:t>2</w:t>
            </w:r>
            <w:r w:rsidRPr="00A37BAA">
              <w:rPr>
                <w:rFonts w:eastAsia="Times New Roman"/>
                <w:szCs w:val="28"/>
              </w:rPr>
              <w:t xml:space="preserve"> га.</w:t>
            </w:r>
          </w:p>
          <w:p w:rsidR="000D5540" w:rsidRPr="00A37BAA" w:rsidRDefault="000D5540" w:rsidP="00B97334">
            <w:pPr>
              <w:ind w:left="57" w:right="57"/>
              <w:jc w:val="left"/>
              <w:rPr>
                <w:rFonts w:eastAsia="Times New Roman"/>
                <w:szCs w:val="28"/>
              </w:rPr>
            </w:pPr>
            <w:r w:rsidRPr="00A37BAA">
              <w:rPr>
                <w:rFonts w:eastAsia="Times New Roman"/>
                <w:szCs w:val="28"/>
              </w:rPr>
              <w:t>Предельное количество этажей – 4.</w:t>
            </w:r>
          </w:p>
          <w:p w:rsidR="000D5540" w:rsidRPr="00A37BAA" w:rsidRDefault="000D5540" w:rsidP="00B97334">
            <w:pPr>
              <w:ind w:left="57" w:right="57"/>
              <w:jc w:val="left"/>
              <w:rPr>
                <w:rFonts w:eastAsia="Times New Roman"/>
                <w:szCs w:val="28"/>
              </w:rPr>
            </w:pPr>
            <w:r w:rsidRPr="00A37BAA">
              <w:rPr>
                <w:rFonts w:eastAsia="Times New Roman"/>
                <w:szCs w:val="28"/>
              </w:rPr>
              <w:lastRenderedPageBreak/>
              <w:t>Максимальный процент застройки – 25.</w:t>
            </w:r>
          </w:p>
          <w:p w:rsidR="000D5540" w:rsidRPr="00A37BAA" w:rsidRDefault="000D5540" w:rsidP="00B97334">
            <w:pPr>
              <w:suppressAutoHyphens/>
              <w:ind w:left="57" w:right="57"/>
              <w:jc w:val="left"/>
              <w:rPr>
                <w:rFonts w:eastAsia="Times New Roman"/>
                <w:szCs w:val="28"/>
              </w:rPr>
            </w:pPr>
            <w:r w:rsidRPr="00A37BAA">
              <w:rPr>
                <w:rFonts w:eastAsia="Times New Roman"/>
                <w:szCs w:val="28"/>
              </w:rPr>
              <w:t xml:space="preserve">Плотность застройки – </w:t>
            </w:r>
            <w:r w:rsidR="009F71DA" w:rsidRPr="00A37BAA">
              <w:rPr>
                <w:rFonts w:eastAsia="Times New Roman"/>
                <w:szCs w:val="28"/>
              </w:rPr>
              <w:t>1</w:t>
            </w:r>
            <w:r w:rsidRPr="00A37BAA">
              <w:rPr>
                <w:rFonts w:eastAsia="Times New Roman"/>
                <w:szCs w:val="28"/>
              </w:rPr>
              <w:t>000 м</w:t>
            </w:r>
            <w:r w:rsidRPr="00A37BAA">
              <w:rPr>
                <w:rFonts w:eastAsia="Times New Roman"/>
                <w:szCs w:val="28"/>
                <w:vertAlign w:val="superscript"/>
              </w:rPr>
              <w:t>2</w:t>
            </w:r>
            <w:r w:rsidRPr="00A37BAA">
              <w:rPr>
                <w:rFonts w:eastAsia="Times New Roman"/>
                <w:szCs w:val="28"/>
              </w:rPr>
              <w:t>/га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0D5540" w:rsidP="00B97334">
            <w:pPr>
              <w:suppressAutoHyphens/>
              <w:ind w:left="57" w:right="57"/>
              <w:jc w:val="left"/>
              <w:rPr>
                <w:rFonts w:eastAsia="Times New Roman"/>
                <w:i/>
                <w:szCs w:val="28"/>
              </w:rPr>
            </w:pPr>
            <w:r w:rsidRPr="00A37BAA">
              <w:rPr>
                <w:rFonts w:eastAsia="Times New Roman"/>
                <w:i/>
                <w:szCs w:val="28"/>
              </w:rPr>
              <w:lastRenderedPageBreak/>
              <w:t>Объекты местного значения поселения:</w:t>
            </w:r>
          </w:p>
          <w:p w:rsidR="0098339B" w:rsidRPr="00A37BAA" w:rsidRDefault="0098339B" w:rsidP="0098339B">
            <w:pPr>
              <w:pStyle w:val="afff1"/>
              <w:numPr>
                <w:ilvl w:val="0"/>
                <w:numId w:val="5"/>
              </w:numPr>
              <w:tabs>
                <w:tab w:val="left" w:pos="327"/>
              </w:tabs>
              <w:ind w:left="57" w:right="57" w:firstLine="0"/>
              <w:jc w:val="left"/>
              <w:rPr>
                <w:iCs/>
                <w:szCs w:val="28"/>
              </w:rPr>
            </w:pPr>
            <w:r w:rsidRPr="00A37BAA">
              <w:rPr>
                <w:iCs/>
                <w:szCs w:val="28"/>
              </w:rPr>
              <w:t>реконструкция котельной в деревне Мануйлово;</w:t>
            </w:r>
          </w:p>
          <w:p w:rsidR="000D5540" w:rsidRPr="00A37BAA" w:rsidRDefault="000D5540" w:rsidP="00B97334">
            <w:pPr>
              <w:pStyle w:val="afff1"/>
              <w:numPr>
                <w:ilvl w:val="0"/>
                <w:numId w:val="5"/>
              </w:numPr>
              <w:tabs>
                <w:tab w:val="left" w:pos="339"/>
              </w:tabs>
              <w:ind w:left="57" w:right="57" w:firstLine="0"/>
              <w:jc w:val="left"/>
              <w:rPr>
                <w:i/>
                <w:szCs w:val="28"/>
              </w:rPr>
            </w:pPr>
            <w:r w:rsidRPr="00A37BAA">
              <w:rPr>
                <w:szCs w:val="28"/>
              </w:rPr>
              <w:t xml:space="preserve">строительство игровой спортивной площадки 540 м² </w:t>
            </w:r>
            <w:r w:rsidR="00164E68" w:rsidRPr="00A37BAA">
              <w:rPr>
                <w:szCs w:val="28"/>
              </w:rPr>
              <w:t>в</w:t>
            </w:r>
            <w:r w:rsidRPr="00A37BAA">
              <w:rPr>
                <w:szCs w:val="28"/>
              </w:rPr>
              <w:t xml:space="preserve"> </w:t>
            </w:r>
            <w:r w:rsidRPr="00A37BAA">
              <w:rPr>
                <w:szCs w:val="28"/>
              </w:rPr>
              <w:lastRenderedPageBreak/>
              <w:t>деревн</w:t>
            </w:r>
            <w:r w:rsidR="00164E68" w:rsidRPr="00A37BAA">
              <w:rPr>
                <w:szCs w:val="28"/>
              </w:rPr>
              <w:t>е</w:t>
            </w:r>
            <w:r w:rsidRPr="00A37BAA">
              <w:rPr>
                <w:szCs w:val="28"/>
              </w:rPr>
              <w:t xml:space="preserve"> Большая Пустомержа, дома 22, 23, 24.</w:t>
            </w:r>
          </w:p>
          <w:p w:rsidR="000D5540" w:rsidRPr="00A37BAA" w:rsidRDefault="000D5540" w:rsidP="00B97334">
            <w:pPr>
              <w:pStyle w:val="afff1"/>
              <w:ind w:left="57" w:right="57"/>
              <w:jc w:val="left"/>
              <w:rPr>
                <w:i/>
                <w:szCs w:val="28"/>
              </w:rPr>
            </w:pPr>
            <w:r w:rsidRPr="00A37BAA">
              <w:rPr>
                <w:i/>
                <w:szCs w:val="28"/>
              </w:rPr>
              <w:t>Объекты иного значения:</w:t>
            </w:r>
          </w:p>
          <w:p w:rsidR="000D5540" w:rsidRPr="00A37BAA" w:rsidRDefault="000D5540" w:rsidP="00B97334">
            <w:pPr>
              <w:pStyle w:val="afff1"/>
              <w:numPr>
                <w:ilvl w:val="0"/>
                <w:numId w:val="5"/>
              </w:numPr>
              <w:tabs>
                <w:tab w:val="left" w:pos="339"/>
              </w:tabs>
              <w:ind w:left="57" w:right="57" w:firstLine="0"/>
              <w:jc w:val="left"/>
              <w:rPr>
                <w:i/>
                <w:szCs w:val="28"/>
              </w:rPr>
            </w:pPr>
            <w:r w:rsidRPr="00A37BAA">
              <w:rPr>
                <w:szCs w:val="28"/>
              </w:rPr>
              <w:t>строительство объекта общественного питания на 30 посадочных мест.</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0D5540" w:rsidRPr="00A37BAA" w:rsidRDefault="000D5540" w:rsidP="00B97334">
            <w:pPr>
              <w:suppressAutoHyphens/>
              <w:ind w:left="57" w:right="57"/>
              <w:jc w:val="left"/>
            </w:pPr>
            <w:r w:rsidRPr="00A37BAA">
              <w:lastRenderedPageBreak/>
              <w:t>2</w:t>
            </w:r>
          </w:p>
        </w:tc>
        <w:tc>
          <w:tcPr>
            <w:tcW w:w="9903" w:type="dxa"/>
            <w:gridSpan w:val="3"/>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0D5540" w:rsidP="00B97334">
            <w:pPr>
              <w:suppressAutoHyphens/>
              <w:ind w:left="57" w:right="57"/>
              <w:jc w:val="left"/>
              <w:rPr>
                <w:rFonts w:eastAsia="Times New Roman"/>
                <w:i/>
                <w:szCs w:val="28"/>
              </w:rPr>
            </w:pPr>
            <w:r w:rsidRPr="00A37BAA">
              <w:t>Общественно-деловые зоны</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0D5540" w:rsidRPr="00A37BAA" w:rsidRDefault="001F298E" w:rsidP="00B97334">
            <w:pPr>
              <w:suppressAutoHyphens/>
              <w:ind w:left="57" w:right="57"/>
              <w:jc w:val="left"/>
              <w:rPr>
                <w:rFonts w:eastAsia="Times New Roman"/>
                <w:szCs w:val="28"/>
              </w:rPr>
            </w:pPr>
            <w:r w:rsidRPr="00A37BAA">
              <w:rPr>
                <w:rFonts w:eastAsia="Times New Roman"/>
                <w:szCs w:val="28"/>
              </w:rPr>
              <w:t>2.1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692D44" w:rsidP="00B97334">
            <w:pPr>
              <w:suppressAutoHyphens/>
              <w:ind w:left="57" w:right="57"/>
              <w:jc w:val="left"/>
              <w:rPr>
                <w:rFonts w:eastAsia="Times New Roman"/>
                <w:szCs w:val="28"/>
              </w:rPr>
            </w:pPr>
            <w:r w:rsidRPr="00A37BAA">
              <w:rPr>
                <w:rFonts w:eastAsia="Times New Roman"/>
                <w:szCs w:val="28"/>
              </w:rPr>
              <w:t>Многофункциональная общественно-деловая зона</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0D5540" w:rsidRPr="00A37BAA" w:rsidRDefault="000D5540"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11,84</w:t>
            </w:r>
            <w:r w:rsidRPr="00A37BAA">
              <w:rPr>
                <w:rFonts w:eastAsia="Times New Roman"/>
                <w:szCs w:val="28"/>
              </w:rPr>
              <w:t xml:space="preserve"> га.</w:t>
            </w:r>
          </w:p>
          <w:p w:rsidR="000D5540" w:rsidRPr="00A37BAA" w:rsidRDefault="000D5540" w:rsidP="00B97334">
            <w:pPr>
              <w:ind w:left="57" w:right="57"/>
              <w:jc w:val="left"/>
              <w:rPr>
                <w:rFonts w:eastAsia="Times New Roman"/>
                <w:szCs w:val="28"/>
              </w:rPr>
            </w:pPr>
            <w:r w:rsidRPr="00A37BAA">
              <w:rPr>
                <w:rFonts w:eastAsia="Times New Roman"/>
                <w:szCs w:val="28"/>
              </w:rPr>
              <w:t>Предельное количество этажей – 4.</w:t>
            </w:r>
          </w:p>
          <w:p w:rsidR="000D5540" w:rsidRPr="00A37BAA" w:rsidRDefault="000D5540" w:rsidP="00B97334">
            <w:pPr>
              <w:suppressAutoHyphens/>
              <w:ind w:left="57" w:right="57"/>
              <w:jc w:val="left"/>
              <w:rPr>
                <w:rFonts w:eastAsia="Times New Roman"/>
                <w:szCs w:val="28"/>
              </w:rPr>
            </w:pPr>
            <w:r w:rsidRPr="00A37BAA">
              <w:rPr>
                <w:rFonts w:eastAsia="Times New Roman"/>
                <w:szCs w:val="28"/>
              </w:rPr>
              <w:t>Максимальный процент застройки – 60</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0D5540" w:rsidRPr="00A37BAA" w:rsidRDefault="000D5540" w:rsidP="00B97334">
            <w:pPr>
              <w:tabs>
                <w:tab w:val="left" w:pos="432"/>
              </w:tabs>
              <w:suppressAutoHyphens/>
              <w:ind w:left="57" w:right="57"/>
              <w:jc w:val="left"/>
              <w:rPr>
                <w:rFonts w:eastAsia="Times New Roman"/>
                <w:i/>
                <w:szCs w:val="28"/>
              </w:rPr>
            </w:pPr>
            <w:r w:rsidRPr="00A37BAA">
              <w:rPr>
                <w:rFonts w:eastAsia="Times New Roman"/>
                <w:i/>
                <w:szCs w:val="28"/>
              </w:rPr>
              <w:t>Объекты местного значения муниципального района:</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физкультурно-оздоровительного комплекса со спортивным залом общей площадью пола 610 м², бассейном на 230 м² зеркала воды и банно-оздоровительным комплексом на 5 мест в деревне Большая Пустомержа;</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конноспортивного центра в деревне Большая Пустомержа;</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объекта по организации досуга, развития народного художественного творчества, архива и музея поселения в деревне Большая Пустомержа.</w:t>
            </w:r>
          </w:p>
          <w:p w:rsidR="000D5540" w:rsidRPr="00A37BAA" w:rsidRDefault="000D5540" w:rsidP="00B97334">
            <w:pPr>
              <w:tabs>
                <w:tab w:val="left" w:pos="432"/>
              </w:tabs>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плоскостного спортивного сооружения общей площадью 500 м² в деревне Большая Пустомержа;</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плоскостного спортивного сооружения 1080 м² в поселке при железнодорожной станции Веймарн;</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молодёжного центра в деревне Большая Пустомержа;</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lastRenderedPageBreak/>
              <w:t>строительство открытой автостоянки в поселке при железнодорожной станции Веймарн.</w:t>
            </w:r>
          </w:p>
          <w:p w:rsidR="000D5540" w:rsidRPr="00A37BAA" w:rsidRDefault="000D5540" w:rsidP="00B97334">
            <w:pPr>
              <w:tabs>
                <w:tab w:val="left" w:pos="432"/>
              </w:tabs>
              <w:suppressAutoHyphens/>
              <w:ind w:left="57" w:right="57"/>
              <w:jc w:val="left"/>
              <w:rPr>
                <w:rFonts w:eastAsia="Times New Roman"/>
                <w:i/>
                <w:szCs w:val="28"/>
              </w:rPr>
            </w:pPr>
            <w:r w:rsidRPr="00A37BAA">
              <w:rPr>
                <w:rFonts w:eastAsia="Times New Roman"/>
                <w:i/>
                <w:szCs w:val="28"/>
              </w:rPr>
              <w:t>Объекты иного значения:</w:t>
            </w:r>
          </w:p>
          <w:p w:rsidR="00617B63" w:rsidRPr="00A37BAA" w:rsidRDefault="00617B63" w:rsidP="00617B63">
            <w:pPr>
              <w:pStyle w:val="afff1"/>
              <w:numPr>
                <w:ilvl w:val="0"/>
                <w:numId w:val="5"/>
              </w:numPr>
              <w:tabs>
                <w:tab w:val="left" w:pos="432"/>
              </w:tabs>
              <w:ind w:left="57" w:right="57" w:firstLine="0"/>
              <w:jc w:val="left"/>
              <w:rPr>
                <w:szCs w:val="28"/>
              </w:rPr>
            </w:pPr>
            <w:r w:rsidRPr="00A37BAA">
              <w:rPr>
                <w:szCs w:val="28"/>
              </w:rPr>
              <w:t>строительство аптечного помещения общей площадью 25 м² в деревне Большая Пустомержа;</w:t>
            </w:r>
          </w:p>
          <w:p w:rsidR="00617B63" w:rsidRPr="00A37BAA" w:rsidRDefault="00617B63" w:rsidP="00617B63">
            <w:pPr>
              <w:pStyle w:val="afff1"/>
              <w:numPr>
                <w:ilvl w:val="0"/>
                <w:numId w:val="5"/>
              </w:numPr>
              <w:tabs>
                <w:tab w:val="left" w:pos="432"/>
              </w:tabs>
              <w:ind w:left="57" w:right="57" w:firstLine="0"/>
              <w:jc w:val="left"/>
              <w:rPr>
                <w:szCs w:val="28"/>
              </w:rPr>
            </w:pPr>
            <w:r w:rsidRPr="00A37BAA">
              <w:rPr>
                <w:szCs w:val="28"/>
              </w:rPr>
              <w:t>строительство рыночного комплекса 100 м² в деревне Большая Пустомержа;</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предприятия торговли (выездная торговая точка) в деревне Большая Пустомержа;</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предприятия торговли (выездная торговая точка) в поселке при железнодорожной станции Веймарн;</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предприятия торговли (выездная торговая точка</w:t>
            </w:r>
            <w:r w:rsidR="00164E68" w:rsidRPr="00A37BAA">
              <w:rPr>
                <w:szCs w:val="28"/>
              </w:rPr>
              <w:t>)</w:t>
            </w:r>
            <w:r w:rsidRPr="00A37BAA">
              <w:rPr>
                <w:szCs w:val="28"/>
              </w:rPr>
              <w:t xml:space="preserve"> в поселке Ивановское;</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предприятия торговли (выездная торговая точка) в деревне Мануйлово;</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объекта общественного питания на 70 посадочных мест в деревне Большая Пустомержа;</w:t>
            </w:r>
          </w:p>
          <w:p w:rsidR="000D5540" w:rsidRPr="00A37BAA" w:rsidRDefault="000D5540" w:rsidP="00B97334">
            <w:pPr>
              <w:pStyle w:val="afff1"/>
              <w:numPr>
                <w:ilvl w:val="0"/>
                <w:numId w:val="5"/>
              </w:numPr>
              <w:tabs>
                <w:tab w:val="left" w:pos="432"/>
              </w:tabs>
              <w:ind w:left="57" w:right="57" w:firstLine="0"/>
              <w:jc w:val="left"/>
              <w:rPr>
                <w:szCs w:val="28"/>
              </w:rPr>
            </w:pPr>
            <w:r w:rsidRPr="00A37BAA">
              <w:rPr>
                <w:szCs w:val="28"/>
              </w:rPr>
              <w:t>строительство п</w:t>
            </w:r>
            <w:r w:rsidRPr="00A37BAA">
              <w:rPr>
                <w:szCs w:val="24"/>
              </w:rPr>
              <w:t>редприятия бытового обслуживания на 10 рабочих мест, с химчисткой на 10 кг вещей в смену и фабрикой-прачечной на 120 кг белья в смену</w:t>
            </w:r>
            <w:r w:rsidRPr="00A37BAA">
              <w:rPr>
                <w:szCs w:val="28"/>
              </w:rPr>
              <w:t xml:space="preserve"> в деревне Большая Пустомержа.</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rPr>
                <w:rFonts w:eastAsia="Times New Roman"/>
                <w:szCs w:val="28"/>
              </w:rPr>
            </w:pPr>
            <w:r w:rsidRPr="00A37BAA">
              <w:rPr>
                <w:rFonts w:eastAsia="Times New Roman"/>
                <w:szCs w:val="28"/>
              </w:rPr>
              <w:lastRenderedPageBreak/>
              <w:t>2.2</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szCs w:val="28"/>
              </w:rPr>
            </w:pPr>
            <w:r w:rsidRPr="00A37BAA">
              <w:rPr>
                <w:rFonts w:eastAsia="Times New Roman"/>
                <w:szCs w:val="28"/>
              </w:rPr>
              <w:t>Зона специализированной общественной застройки</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5,34</w:t>
            </w:r>
            <w:r w:rsidRPr="00A37BAA">
              <w:rPr>
                <w:rFonts w:eastAsia="Times New Roman"/>
                <w:szCs w:val="28"/>
              </w:rPr>
              <w:t xml:space="preserve"> га.</w:t>
            </w:r>
          </w:p>
          <w:p w:rsidR="00692D44" w:rsidRPr="00A37BAA" w:rsidRDefault="00692D44" w:rsidP="00B97334">
            <w:pPr>
              <w:ind w:left="57" w:right="57"/>
              <w:jc w:val="left"/>
              <w:rPr>
                <w:rFonts w:eastAsia="Times New Roman"/>
                <w:szCs w:val="28"/>
              </w:rPr>
            </w:pPr>
            <w:r w:rsidRPr="00A37BAA">
              <w:rPr>
                <w:rFonts w:eastAsia="Times New Roman"/>
                <w:szCs w:val="28"/>
              </w:rPr>
              <w:lastRenderedPageBreak/>
              <w:t>Предельное количество этажей – 4.</w:t>
            </w:r>
          </w:p>
          <w:p w:rsidR="00692D44" w:rsidRPr="00A37BAA" w:rsidRDefault="00692D44" w:rsidP="00B97334">
            <w:pPr>
              <w:suppressAutoHyphens/>
              <w:ind w:left="57" w:right="57"/>
              <w:jc w:val="left"/>
              <w:rPr>
                <w:rFonts w:eastAsia="Times New Roman"/>
                <w:szCs w:val="28"/>
              </w:rPr>
            </w:pPr>
            <w:r w:rsidRPr="00A37BAA">
              <w:rPr>
                <w:rFonts w:eastAsia="Times New Roman"/>
                <w:szCs w:val="28"/>
              </w:rPr>
              <w:t>Максимальный процент застройки – 60</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rPr>
                <w:rFonts w:eastAsia="Times New Roman"/>
                <w:i/>
                <w:szCs w:val="28"/>
              </w:rPr>
              <w:lastRenderedPageBreak/>
              <w:t>Объекты регионального значения:</w:t>
            </w:r>
          </w:p>
          <w:p w:rsidR="00692D44" w:rsidRPr="00A37BAA" w:rsidRDefault="00692D44" w:rsidP="00B97334">
            <w:pPr>
              <w:pStyle w:val="afff1"/>
              <w:numPr>
                <w:ilvl w:val="0"/>
                <w:numId w:val="5"/>
              </w:numPr>
              <w:tabs>
                <w:tab w:val="left" w:pos="327"/>
              </w:tabs>
              <w:ind w:left="57" w:right="57" w:firstLine="0"/>
              <w:jc w:val="left"/>
              <w:rPr>
                <w:szCs w:val="28"/>
              </w:rPr>
            </w:pPr>
            <w:r w:rsidRPr="00A37BAA">
              <w:rPr>
                <w:szCs w:val="28"/>
              </w:rPr>
              <w:lastRenderedPageBreak/>
              <w:t xml:space="preserve">строительство </w:t>
            </w:r>
            <w:r w:rsidR="00164E68" w:rsidRPr="00A37BAA">
              <w:rPr>
                <w:szCs w:val="28"/>
              </w:rPr>
              <w:t>фельдшерско-акушерского пункта (</w:t>
            </w:r>
            <w:r w:rsidR="00164E68" w:rsidRPr="00A37BAA">
              <w:rPr>
                <w:szCs w:val="24"/>
              </w:rPr>
              <w:t xml:space="preserve">Государственное бюджетное учреждение здравоохранения Ленинградской области «Кингисеппская межрайонная больница имени П.Н. Прохорова») </w:t>
            </w:r>
            <w:r w:rsidRPr="00A37BAA">
              <w:rPr>
                <w:szCs w:val="28"/>
              </w:rPr>
              <w:t>в деревне Большая Пустомержа.</w:t>
            </w:r>
          </w:p>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местного значения муниципального района:</w:t>
            </w:r>
          </w:p>
          <w:p w:rsidR="00692D44" w:rsidRPr="00A37BAA" w:rsidRDefault="00692D44" w:rsidP="00B97334">
            <w:pPr>
              <w:pStyle w:val="afff1"/>
              <w:numPr>
                <w:ilvl w:val="0"/>
                <w:numId w:val="5"/>
              </w:numPr>
              <w:tabs>
                <w:tab w:val="left" w:pos="327"/>
              </w:tabs>
              <w:ind w:left="57" w:right="57" w:firstLine="0"/>
              <w:jc w:val="left"/>
              <w:rPr>
                <w:iCs/>
                <w:szCs w:val="28"/>
              </w:rPr>
            </w:pPr>
            <w:r w:rsidRPr="00A37BAA">
              <w:rPr>
                <w:szCs w:val="28"/>
              </w:rPr>
              <w:t>строительство общеобразовательного учреждения на 220 мест в деревне Большая Пустомержа;</w:t>
            </w:r>
          </w:p>
          <w:p w:rsidR="00692D44" w:rsidRPr="00A37BAA" w:rsidRDefault="00692D44" w:rsidP="00B97334">
            <w:pPr>
              <w:pStyle w:val="afff1"/>
              <w:numPr>
                <w:ilvl w:val="0"/>
                <w:numId w:val="5"/>
              </w:numPr>
              <w:tabs>
                <w:tab w:val="left" w:pos="327"/>
              </w:tabs>
              <w:ind w:left="57" w:right="57" w:firstLine="0"/>
              <w:jc w:val="left"/>
              <w:rPr>
                <w:iCs/>
                <w:szCs w:val="28"/>
              </w:rPr>
            </w:pPr>
            <w:r w:rsidRPr="00A37BAA">
              <w:rPr>
                <w:iCs/>
                <w:szCs w:val="28"/>
              </w:rPr>
              <w:t>реконструкция детской дошкольной организации с увеличением проектной мощности на 10 мест в деревне Большая Пустомержа.</w:t>
            </w:r>
          </w:p>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692D44" w:rsidRPr="00A37BAA" w:rsidRDefault="00692D44" w:rsidP="00B97334">
            <w:pPr>
              <w:pStyle w:val="afff1"/>
              <w:numPr>
                <w:ilvl w:val="0"/>
                <w:numId w:val="5"/>
              </w:numPr>
              <w:tabs>
                <w:tab w:val="left" w:pos="327"/>
              </w:tabs>
              <w:ind w:left="57" w:right="57" w:firstLine="0"/>
              <w:jc w:val="left"/>
              <w:rPr>
                <w:iCs/>
                <w:szCs w:val="28"/>
              </w:rPr>
            </w:pPr>
            <w:r w:rsidRPr="00A37BAA">
              <w:rPr>
                <w:szCs w:val="28"/>
              </w:rPr>
              <w:t>организация помещения для проведения молодёжной политики в составе Дома Культуры общей площадью 75 м², 6 рабочих мест в деревне Большая Пустомержа.</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lastRenderedPageBreak/>
              <w:t>2.3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смешанной и общественно-деловой застройки</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Площадь 9,44 га.</w:t>
            </w:r>
          </w:p>
          <w:p w:rsidR="00692D44" w:rsidRPr="00A37BAA" w:rsidRDefault="00692D44" w:rsidP="00B97334">
            <w:pPr>
              <w:ind w:left="57" w:right="57"/>
              <w:jc w:val="left"/>
              <w:rPr>
                <w:rFonts w:eastAsia="Times New Roman"/>
                <w:szCs w:val="28"/>
              </w:rPr>
            </w:pPr>
            <w:r w:rsidRPr="00A37BAA">
              <w:rPr>
                <w:rFonts w:eastAsia="Times New Roman"/>
                <w:szCs w:val="28"/>
              </w:rPr>
              <w:t>Предельное количество этажей – 4.</w:t>
            </w:r>
          </w:p>
          <w:p w:rsidR="00692D44" w:rsidRPr="00A37BAA" w:rsidRDefault="00692D44" w:rsidP="00B97334">
            <w:pPr>
              <w:ind w:left="57" w:right="57"/>
              <w:jc w:val="left"/>
              <w:rPr>
                <w:rFonts w:eastAsia="Times New Roman"/>
                <w:szCs w:val="28"/>
              </w:rPr>
            </w:pPr>
            <w:r w:rsidRPr="00A37BAA">
              <w:rPr>
                <w:rFonts w:eastAsia="Times New Roman"/>
                <w:szCs w:val="28"/>
              </w:rPr>
              <w:t>Максимальный процент застройки – 60</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tabs>
                <w:tab w:val="left" w:pos="327"/>
              </w:tabs>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692D44" w:rsidRPr="00A37BAA" w:rsidRDefault="00692D44" w:rsidP="00B97334">
            <w:pPr>
              <w:pStyle w:val="afff1"/>
              <w:numPr>
                <w:ilvl w:val="0"/>
                <w:numId w:val="5"/>
              </w:numPr>
              <w:tabs>
                <w:tab w:val="left" w:pos="327"/>
              </w:tabs>
              <w:ind w:left="57" w:right="57" w:firstLine="0"/>
              <w:jc w:val="left"/>
              <w:rPr>
                <w:i/>
                <w:szCs w:val="28"/>
              </w:rPr>
            </w:pPr>
            <w:r w:rsidRPr="00A37BAA">
              <w:rPr>
                <w:szCs w:val="28"/>
              </w:rPr>
              <w:t>строительство открытой автостоянки в деревне Мануйлово;</w:t>
            </w:r>
          </w:p>
          <w:p w:rsidR="00692D44" w:rsidRPr="00A37BAA" w:rsidRDefault="00692D44" w:rsidP="00B97334">
            <w:pPr>
              <w:pStyle w:val="afff1"/>
              <w:numPr>
                <w:ilvl w:val="0"/>
                <w:numId w:val="5"/>
              </w:numPr>
              <w:tabs>
                <w:tab w:val="left" w:pos="327"/>
              </w:tabs>
              <w:ind w:left="57" w:right="57" w:firstLine="0"/>
              <w:jc w:val="left"/>
              <w:rPr>
                <w:iCs/>
                <w:szCs w:val="28"/>
              </w:rPr>
            </w:pPr>
            <w:r w:rsidRPr="00A37BAA">
              <w:rPr>
                <w:iCs/>
                <w:szCs w:val="28"/>
              </w:rPr>
              <w:t>строительство канализационных очистных сооружений в деревне Мануйлово;</w:t>
            </w:r>
          </w:p>
          <w:p w:rsidR="00692D44" w:rsidRPr="00A37BAA" w:rsidRDefault="00692D44" w:rsidP="00B97334">
            <w:pPr>
              <w:pStyle w:val="afff1"/>
              <w:numPr>
                <w:ilvl w:val="0"/>
                <w:numId w:val="5"/>
              </w:numPr>
              <w:tabs>
                <w:tab w:val="left" w:pos="327"/>
              </w:tabs>
              <w:ind w:left="57" w:right="57" w:firstLine="0"/>
              <w:jc w:val="left"/>
              <w:rPr>
                <w:iCs/>
                <w:szCs w:val="28"/>
              </w:rPr>
            </w:pPr>
            <w:r w:rsidRPr="00A37BAA">
              <w:rPr>
                <w:iCs/>
                <w:szCs w:val="28"/>
              </w:rPr>
              <w:t>реконструкция котельн</w:t>
            </w:r>
            <w:r w:rsidR="0098339B" w:rsidRPr="00A37BAA">
              <w:rPr>
                <w:iCs/>
                <w:szCs w:val="28"/>
              </w:rPr>
              <w:t>ой</w:t>
            </w:r>
            <w:r w:rsidRPr="00A37BAA">
              <w:rPr>
                <w:iCs/>
                <w:szCs w:val="28"/>
              </w:rPr>
              <w:t xml:space="preserve"> в деревне Мануйлово;</w:t>
            </w:r>
          </w:p>
          <w:p w:rsidR="00692D44" w:rsidRPr="00A37BAA" w:rsidRDefault="00692D44" w:rsidP="00B97334">
            <w:pPr>
              <w:pStyle w:val="afff1"/>
              <w:numPr>
                <w:ilvl w:val="0"/>
                <w:numId w:val="5"/>
              </w:numPr>
              <w:tabs>
                <w:tab w:val="left" w:pos="327"/>
              </w:tabs>
              <w:ind w:left="57" w:right="57" w:firstLine="0"/>
              <w:jc w:val="left"/>
              <w:rPr>
                <w:iCs/>
                <w:szCs w:val="28"/>
              </w:rPr>
            </w:pPr>
            <w:r w:rsidRPr="00A37BAA">
              <w:rPr>
                <w:iCs/>
                <w:szCs w:val="28"/>
              </w:rPr>
              <w:t>реконструкция артезианской скважины в деревне Мануйлово.</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lastRenderedPageBreak/>
              <w:t>3</w:t>
            </w:r>
          </w:p>
        </w:tc>
        <w:tc>
          <w:tcPr>
            <w:tcW w:w="9903" w:type="dxa"/>
            <w:gridSpan w:val="3"/>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t>Производственные зоны</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t>3.1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Производственная зона</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9,58</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t>3.2</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Коммунально-складская зона</w:t>
            </w:r>
            <w:r w:rsidR="00A37BAA" w:rsidRPr="00A37BAA">
              <w:rPr>
                <w:vertAlign w:val="superscript"/>
              </w:rPr>
              <w:t>1</w:t>
            </w:r>
            <w:bookmarkStart w:id="5" w:name="_GoBack"/>
            <w:bookmarkEnd w:id="5"/>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51,91</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164E68" w:rsidRPr="00A37BAA" w:rsidRDefault="00164E68" w:rsidP="00164E68">
            <w:pPr>
              <w:suppressAutoHyphens/>
              <w:ind w:left="57" w:right="57"/>
              <w:jc w:val="left"/>
              <w:rPr>
                <w:rFonts w:eastAsia="Times New Roman"/>
                <w:i/>
                <w:szCs w:val="28"/>
              </w:rPr>
            </w:pPr>
            <w:r w:rsidRPr="00A37BAA">
              <w:rPr>
                <w:rFonts w:eastAsia="Times New Roman"/>
                <w:i/>
                <w:szCs w:val="28"/>
              </w:rPr>
              <w:t>Объекты регионального значения:</w:t>
            </w:r>
          </w:p>
          <w:p w:rsidR="00692D44" w:rsidRPr="00A37BAA" w:rsidRDefault="00164E68" w:rsidP="0099163A">
            <w:pPr>
              <w:pStyle w:val="afff1"/>
              <w:numPr>
                <w:ilvl w:val="0"/>
                <w:numId w:val="5"/>
              </w:numPr>
              <w:tabs>
                <w:tab w:val="left" w:pos="339"/>
              </w:tabs>
              <w:ind w:left="57" w:right="57" w:firstLine="0"/>
              <w:jc w:val="left"/>
              <w:rPr>
                <w:i/>
                <w:szCs w:val="28"/>
              </w:rPr>
            </w:pPr>
            <w:r w:rsidRPr="00A37BAA">
              <w:rPr>
                <w:iCs/>
                <w:szCs w:val="28"/>
              </w:rPr>
              <w:t xml:space="preserve">строительство электрической подстанции 110 кВ </w:t>
            </w:r>
            <w:r w:rsidR="00264331" w:rsidRPr="00A37BAA">
              <w:rPr>
                <w:iCs/>
                <w:szCs w:val="28"/>
              </w:rPr>
              <w:t>«Ясень» севернее</w:t>
            </w:r>
            <w:r w:rsidRPr="00A37BAA">
              <w:rPr>
                <w:iCs/>
                <w:szCs w:val="28"/>
              </w:rPr>
              <w:t xml:space="preserve"> деревни </w:t>
            </w:r>
            <w:r w:rsidR="00264331" w:rsidRPr="00A37BAA">
              <w:rPr>
                <w:iCs/>
                <w:szCs w:val="28"/>
              </w:rPr>
              <w:t>Среднее Село</w:t>
            </w:r>
            <w:r w:rsidRPr="00A37BAA">
              <w:rPr>
                <w:iCs/>
                <w:szCs w:val="28"/>
              </w:rPr>
              <w:t>.</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t>4</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Зоны инженерной инфраструктуры</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164E68">
            <w:pPr>
              <w:pStyle w:val="afff1"/>
              <w:tabs>
                <w:tab w:val="left" w:pos="339"/>
              </w:tabs>
              <w:ind w:left="57" w:right="57"/>
              <w:jc w:val="left"/>
              <w:rPr>
                <w:i/>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t>4.1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объектов инженерной инфраструктуры</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7,39</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306D08" w:rsidRPr="00A37BAA" w:rsidRDefault="00306D08" w:rsidP="00306D08">
            <w:pPr>
              <w:suppressAutoHyphens/>
              <w:ind w:left="57" w:right="57"/>
              <w:jc w:val="left"/>
              <w:rPr>
                <w:rFonts w:eastAsia="Times New Roman"/>
                <w:i/>
                <w:szCs w:val="28"/>
              </w:rPr>
            </w:pPr>
            <w:r w:rsidRPr="00A37BAA">
              <w:rPr>
                <w:rFonts w:eastAsia="Times New Roman"/>
                <w:i/>
                <w:szCs w:val="28"/>
              </w:rPr>
              <w:t>Объекты регионального значения:</w:t>
            </w:r>
          </w:p>
          <w:p w:rsidR="00306D08" w:rsidRPr="00A37BAA" w:rsidRDefault="00306D08" w:rsidP="00164E68">
            <w:pPr>
              <w:pStyle w:val="afff1"/>
              <w:numPr>
                <w:ilvl w:val="0"/>
                <w:numId w:val="5"/>
              </w:numPr>
              <w:tabs>
                <w:tab w:val="left" w:pos="339"/>
              </w:tabs>
              <w:ind w:left="57" w:right="57" w:firstLine="0"/>
              <w:jc w:val="left"/>
              <w:rPr>
                <w:i/>
                <w:szCs w:val="28"/>
              </w:rPr>
            </w:pPr>
            <w:r w:rsidRPr="00A37BAA">
              <w:rPr>
                <w:iCs/>
                <w:szCs w:val="28"/>
              </w:rPr>
              <w:t>реконструкция электрической подстанции 35</w:t>
            </w:r>
            <w:r w:rsidR="00164E68" w:rsidRPr="00A37BAA">
              <w:rPr>
                <w:iCs/>
                <w:szCs w:val="28"/>
              </w:rPr>
              <w:t xml:space="preserve"> </w:t>
            </w:r>
            <w:r w:rsidRPr="00A37BAA">
              <w:rPr>
                <w:iCs/>
                <w:szCs w:val="28"/>
              </w:rPr>
              <w:t xml:space="preserve">кВ </w:t>
            </w:r>
            <w:r w:rsidR="00264331" w:rsidRPr="00A37BAA">
              <w:rPr>
                <w:iCs/>
                <w:szCs w:val="28"/>
              </w:rPr>
              <w:t xml:space="preserve">№ 21 «Поречье» </w:t>
            </w:r>
            <w:r w:rsidRPr="00A37BAA">
              <w:rPr>
                <w:iCs/>
                <w:szCs w:val="28"/>
              </w:rPr>
              <w:t>в деревне Поречье.</w:t>
            </w:r>
          </w:p>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демонтаж водонапорной башни в деревне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строительство водопроводной насосной станции 2-го подъема в деревне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строительство двух резервуаров чистой воды в деревне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строительство водопроводной насосной станции в деревне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реконструкция канализационной насосной станции в деревне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реконструкция котельной №</w:t>
            </w:r>
            <w:r w:rsidR="005E6E9C" w:rsidRPr="00A37BAA">
              <w:rPr>
                <w:szCs w:val="28"/>
              </w:rPr>
              <w:t xml:space="preserve"> </w:t>
            </w:r>
            <w:r w:rsidRPr="00A37BAA">
              <w:rPr>
                <w:szCs w:val="28"/>
              </w:rPr>
              <w:t>16 в деревне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реконструкция артезианской скважины в деревне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iCs/>
                <w:szCs w:val="28"/>
              </w:rPr>
              <w:t xml:space="preserve">реконструкция канализационных очистных </w:t>
            </w:r>
            <w:r w:rsidRPr="00A37BAA">
              <w:rPr>
                <w:iCs/>
                <w:szCs w:val="28"/>
              </w:rPr>
              <w:lastRenderedPageBreak/>
              <w:t>сооружений в деревне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iCs/>
                <w:szCs w:val="28"/>
              </w:rPr>
              <w:t>реконструкция канализационных очистных сооружений в деревне Мануйлово;</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реконструкция водонапорной башни в деревне Большая Пустомержа.</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lastRenderedPageBreak/>
              <w:t>5</w:t>
            </w:r>
          </w:p>
        </w:tc>
        <w:tc>
          <w:tcPr>
            <w:tcW w:w="9903" w:type="dxa"/>
            <w:gridSpan w:val="3"/>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t>Зоны транспортной инфраструктуры</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rPr>
                <w:rFonts w:eastAsia="Times New Roman"/>
                <w:szCs w:val="28"/>
              </w:rPr>
            </w:pPr>
            <w:r w:rsidRPr="00A37BAA">
              <w:rPr>
                <w:rFonts w:eastAsia="Times New Roman"/>
                <w:szCs w:val="28"/>
              </w:rPr>
              <w:t>5.1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szCs w:val="28"/>
              </w:rPr>
            </w:pPr>
            <w:r w:rsidRPr="00A37BAA">
              <w:rPr>
                <w:rFonts w:eastAsia="Times New Roman"/>
                <w:szCs w:val="28"/>
              </w:rPr>
              <w:t>Зона объектов автомобильного транспорта</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Площадь 127,</w:t>
            </w:r>
            <w:r w:rsidR="000C3461" w:rsidRPr="00A37BAA">
              <w:rPr>
                <w:rFonts w:eastAsia="Times New Roman"/>
                <w:szCs w:val="28"/>
              </w:rPr>
              <w:t>60</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ind w:left="57" w:right="57"/>
              <w:jc w:val="left"/>
            </w:pPr>
            <w:r w:rsidRPr="00A37BAA">
              <w:rPr>
                <w:rFonts w:eastAsia="Times New Roman"/>
                <w:i/>
                <w:szCs w:val="28"/>
              </w:rPr>
              <w:t>Объекты федерального значения:</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строительство путепровода через железнодорожную линию юго-восточнее поселка при железнодорожной станции Веймарн;</w:t>
            </w:r>
          </w:p>
          <w:p w:rsidR="00692D44" w:rsidRPr="00A37BAA" w:rsidRDefault="00692D44" w:rsidP="00B97334">
            <w:pPr>
              <w:pStyle w:val="afff1"/>
              <w:numPr>
                <w:ilvl w:val="0"/>
                <w:numId w:val="5"/>
              </w:numPr>
              <w:tabs>
                <w:tab w:val="left" w:pos="339"/>
              </w:tabs>
              <w:ind w:left="57" w:right="57" w:firstLine="0"/>
              <w:jc w:val="left"/>
            </w:pPr>
            <w:r w:rsidRPr="00A37BAA">
              <w:rPr>
                <w:szCs w:val="28"/>
              </w:rPr>
              <w:t>строительство транспортной развязки в разных уровнях к северо-западу от деревни Большая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строительство мостового сооружения севернее деревни Мануйлово.</w:t>
            </w:r>
          </w:p>
          <w:p w:rsidR="00692D44" w:rsidRPr="00A37BAA" w:rsidRDefault="00692D44" w:rsidP="00B97334">
            <w:pPr>
              <w:tabs>
                <w:tab w:val="left" w:pos="339"/>
              </w:tabs>
              <w:suppressAutoHyphens/>
              <w:ind w:left="57" w:right="57"/>
              <w:jc w:val="left"/>
              <w:rPr>
                <w:rFonts w:eastAsia="Times New Roman"/>
                <w:i/>
                <w:szCs w:val="28"/>
              </w:rPr>
            </w:pPr>
            <w:r w:rsidRPr="00A37BAA">
              <w:rPr>
                <w:rFonts w:eastAsia="Times New Roman"/>
                <w:i/>
                <w:szCs w:val="28"/>
              </w:rPr>
              <w:t>Объекты регионального значения:</w:t>
            </w:r>
          </w:p>
          <w:p w:rsidR="00692D44" w:rsidRPr="00A37BAA" w:rsidRDefault="00692D44" w:rsidP="00B97334">
            <w:pPr>
              <w:pStyle w:val="afff1"/>
              <w:numPr>
                <w:ilvl w:val="0"/>
                <w:numId w:val="5"/>
              </w:numPr>
              <w:tabs>
                <w:tab w:val="left" w:pos="339"/>
              </w:tabs>
              <w:ind w:left="57" w:right="57" w:firstLine="0"/>
              <w:jc w:val="left"/>
              <w:rPr>
                <w:iCs/>
                <w:szCs w:val="28"/>
              </w:rPr>
            </w:pPr>
            <w:r w:rsidRPr="00A37BAA">
              <w:rPr>
                <w:iCs/>
                <w:szCs w:val="28"/>
              </w:rPr>
              <w:t>ликвидация железнодорожного переезда юго-восточнее поселка при железнодорожной станции Веймарн.</w:t>
            </w:r>
          </w:p>
          <w:p w:rsidR="00692D44" w:rsidRPr="00A37BAA" w:rsidRDefault="00692D44" w:rsidP="00B97334">
            <w:pPr>
              <w:suppressAutoHyphens/>
              <w:ind w:left="57" w:right="57"/>
              <w:jc w:val="left"/>
              <w:rPr>
                <w:rFonts w:eastAsia="Times New Roman"/>
                <w:i/>
                <w:szCs w:val="28"/>
              </w:rPr>
            </w:pPr>
            <w:r w:rsidRPr="00A37BAA">
              <w:rPr>
                <w:rFonts w:eastAsia="Times New Roman"/>
                <w:i/>
                <w:szCs w:val="28"/>
              </w:rPr>
              <w:t xml:space="preserve">Объекты местного </w:t>
            </w:r>
            <w:r w:rsidR="0099163A" w:rsidRPr="00A37BAA">
              <w:rPr>
                <w:rFonts w:eastAsia="Times New Roman"/>
                <w:i/>
                <w:szCs w:val="28"/>
              </w:rPr>
              <w:t>муниципального района</w:t>
            </w:r>
            <w:r w:rsidRPr="00A37BAA">
              <w:rPr>
                <w:rFonts w:eastAsia="Times New Roman"/>
                <w:i/>
                <w:szCs w:val="28"/>
              </w:rPr>
              <w:t>:</w:t>
            </w:r>
          </w:p>
          <w:p w:rsidR="00692D44" w:rsidRPr="00A37BAA" w:rsidRDefault="00692D44" w:rsidP="00B97334">
            <w:pPr>
              <w:pStyle w:val="afff1"/>
              <w:numPr>
                <w:ilvl w:val="0"/>
                <w:numId w:val="5"/>
              </w:numPr>
              <w:tabs>
                <w:tab w:val="left" w:pos="339"/>
              </w:tabs>
              <w:ind w:left="57" w:right="57" w:firstLine="0"/>
              <w:jc w:val="left"/>
              <w:rPr>
                <w:iCs/>
                <w:szCs w:val="28"/>
              </w:rPr>
            </w:pPr>
            <w:r w:rsidRPr="00A37BAA">
              <w:rPr>
                <w:iCs/>
                <w:szCs w:val="28"/>
              </w:rPr>
              <w:t>строительство остановочного пункта в поселке Ивановское;</w:t>
            </w:r>
          </w:p>
          <w:p w:rsidR="00692D44" w:rsidRPr="00A37BAA" w:rsidRDefault="00692D44" w:rsidP="00B97334">
            <w:pPr>
              <w:pStyle w:val="afff1"/>
              <w:numPr>
                <w:ilvl w:val="0"/>
                <w:numId w:val="5"/>
              </w:numPr>
              <w:tabs>
                <w:tab w:val="left" w:pos="339"/>
              </w:tabs>
              <w:ind w:left="57" w:right="57" w:firstLine="0"/>
              <w:jc w:val="left"/>
              <w:rPr>
                <w:iCs/>
                <w:szCs w:val="28"/>
              </w:rPr>
            </w:pPr>
            <w:r w:rsidRPr="00A37BAA">
              <w:rPr>
                <w:iCs/>
                <w:szCs w:val="28"/>
              </w:rPr>
              <w:t>строительство остановочного пункта в деревне Юрки.</w:t>
            </w:r>
          </w:p>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иного значения:</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 xml:space="preserve">строительство станции технического обслуживания </w:t>
            </w:r>
            <w:r w:rsidRPr="00A37BAA">
              <w:rPr>
                <w:szCs w:val="28"/>
              </w:rPr>
              <w:lastRenderedPageBreak/>
              <w:t>автомобильного транспорта около деревни Торма;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реконструкция автозаправочной станции для заправки легковых транспортных средств жидким моторным топливом около деревни Торма;</w:t>
            </w:r>
          </w:p>
          <w:p w:rsidR="00692D44" w:rsidRPr="00A37BAA" w:rsidRDefault="00692D44" w:rsidP="0099163A">
            <w:pPr>
              <w:pStyle w:val="afff1"/>
              <w:numPr>
                <w:ilvl w:val="0"/>
                <w:numId w:val="5"/>
              </w:numPr>
              <w:tabs>
                <w:tab w:val="left" w:pos="339"/>
              </w:tabs>
              <w:ind w:left="57" w:right="57" w:firstLine="0"/>
              <w:jc w:val="left"/>
              <w:rPr>
                <w:szCs w:val="28"/>
              </w:rPr>
            </w:pPr>
            <w:r w:rsidRPr="00A37BAA">
              <w:rPr>
                <w:szCs w:val="28"/>
              </w:rPr>
              <w:t>строительство автозаправочной станции для заправки легковых транспортных средств жидким моторным топливом в деревне Мануйлово</w:t>
            </w:r>
            <w:r w:rsidR="0099163A" w:rsidRPr="00A37BAA">
              <w:rPr>
                <w:szCs w:val="28"/>
              </w:rPr>
              <w:t>.</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rPr>
                <w:rFonts w:eastAsia="Times New Roman"/>
                <w:szCs w:val="28"/>
              </w:rPr>
            </w:pPr>
            <w:r w:rsidRPr="00A37BAA">
              <w:rPr>
                <w:rFonts w:eastAsia="Times New Roman"/>
                <w:szCs w:val="28"/>
              </w:rPr>
              <w:lastRenderedPageBreak/>
              <w:t>5.2</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szCs w:val="28"/>
              </w:rPr>
            </w:pPr>
            <w:r w:rsidRPr="00A37BAA">
              <w:rPr>
                <w:rFonts w:eastAsia="Times New Roman"/>
                <w:szCs w:val="28"/>
              </w:rPr>
              <w:t>Зона объектов железнодорожного транспорта</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Площадь 187,99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ind w:left="57" w:right="57"/>
              <w:jc w:val="left"/>
              <w:rPr>
                <w:b/>
                <w:szCs w:val="28"/>
                <w:lang w:eastAsia="ru-RU"/>
              </w:rPr>
            </w:pPr>
          </w:p>
        </w:tc>
      </w:tr>
      <w:tr w:rsidR="00A37BAA" w:rsidRPr="00A37BAA" w:rsidTr="00E26F5E">
        <w:trPr>
          <w:trHeight w:val="711"/>
        </w:trPr>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rPr>
                <w:rFonts w:eastAsia="Times New Roman"/>
                <w:szCs w:val="28"/>
              </w:rPr>
            </w:pPr>
            <w:r w:rsidRPr="00A37BAA">
              <w:rPr>
                <w:rFonts w:eastAsia="Times New Roman"/>
                <w:szCs w:val="28"/>
              </w:rPr>
              <w:t>5.3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szCs w:val="28"/>
              </w:rPr>
            </w:pPr>
            <w:r w:rsidRPr="00A37BAA">
              <w:rPr>
                <w:rFonts w:eastAsia="Times New Roman"/>
                <w:szCs w:val="28"/>
              </w:rPr>
              <w:t>Зона объектов улично-дорожной сети</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26,17</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692D44" w:rsidRPr="00A37BAA" w:rsidRDefault="00692D44" w:rsidP="00B97334">
            <w:pPr>
              <w:pStyle w:val="afff1"/>
              <w:numPr>
                <w:ilvl w:val="0"/>
                <w:numId w:val="5"/>
              </w:numPr>
              <w:tabs>
                <w:tab w:val="left" w:pos="339"/>
              </w:tabs>
              <w:ind w:left="57" w:right="57" w:firstLine="0"/>
              <w:jc w:val="left"/>
              <w:rPr>
                <w:b/>
                <w:szCs w:val="28"/>
              </w:rPr>
            </w:pPr>
            <w:r w:rsidRPr="00A37BAA">
              <w:rPr>
                <w:szCs w:val="28"/>
              </w:rPr>
              <w:t>реконструкция мостового сооружения в деревне Большая Пустомержа.</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t>6</w:t>
            </w:r>
          </w:p>
        </w:tc>
        <w:tc>
          <w:tcPr>
            <w:tcW w:w="9903" w:type="dxa"/>
            <w:gridSpan w:val="3"/>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t>Зоны сельскохозяйственного назначения</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t>6.1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садоводческих и огороднических объединений граждан</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Площадь 109,93 га.</w:t>
            </w:r>
          </w:p>
          <w:p w:rsidR="00692D44" w:rsidRPr="00A37BAA" w:rsidRDefault="00692D44" w:rsidP="00B97334">
            <w:pPr>
              <w:ind w:left="57" w:right="57"/>
              <w:jc w:val="left"/>
              <w:rPr>
                <w:rFonts w:eastAsia="Times New Roman"/>
                <w:szCs w:val="28"/>
              </w:rPr>
            </w:pPr>
            <w:r w:rsidRPr="00A37BAA">
              <w:rPr>
                <w:rFonts w:eastAsia="Times New Roman"/>
                <w:szCs w:val="28"/>
              </w:rPr>
              <w:t>Предельное количество этажей – 3.</w:t>
            </w:r>
          </w:p>
          <w:p w:rsidR="00692D44" w:rsidRPr="00A37BAA" w:rsidRDefault="00692D44" w:rsidP="00B97334">
            <w:pPr>
              <w:suppressAutoHyphens/>
              <w:ind w:left="57" w:right="57"/>
              <w:jc w:val="left"/>
              <w:rPr>
                <w:rFonts w:eastAsia="Times New Roman"/>
                <w:szCs w:val="28"/>
              </w:rPr>
            </w:pPr>
            <w:r w:rsidRPr="00A37BAA">
              <w:rPr>
                <w:rFonts w:eastAsia="Times New Roman"/>
                <w:szCs w:val="28"/>
              </w:rPr>
              <w:t>Максимальный процент застройки – 20</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t>6.2</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Производственная зона сельскохозяйственных предприятий</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64,25</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99163A">
            <w:pPr>
              <w:pStyle w:val="afff1"/>
              <w:tabs>
                <w:tab w:val="left" w:pos="339"/>
              </w:tabs>
              <w:ind w:left="57" w:right="57"/>
              <w:jc w:val="left"/>
              <w:rPr>
                <w:iCs/>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692D44" w:rsidP="00B97334">
            <w:pPr>
              <w:suppressAutoHyphens/>
              <w:ind w:left="57" w:right="57"/>
              <w:jc w:val="left"/>
            </w:pPr>
            <w:r w:rsidRPr="00A37BAA">
              <w:t>6.3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сельскохозяйственного использования</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4662,19</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D72C0B" w:rsidRPr="00A37BAA" w:rsidRDefault="00D72C0B" w:rsidP="00D72C0B">
            <w:pPr>
              <w:suppressAutoHyphens/>
              <w:ind w:left="57" w:right="57"/>
              <w:jc w:val="left"/>
              <w:rPr>
                <w:rFonts w:eastAsia="Times New Roman"/>
                <w:i/>
                <w:szCs w:val="28"/>
              </w:rPr>
            </w:pPr>
            <w:r w:rsidRPr="00A37BAA">
              <w:rPr>
                <w:rFonts w:eastAsia="Times New Roman"/>
                <w:i/>
                <w:szCs w:val="28"/>
              </w:rPr>
              <w:t>Объекты регионального значения:</w:t>
            </w:r>
          </w:p>
          <w:p w:rsidR="00D72C0B" w:rsidRPr="00A37BAA" w:rsidRDefault="00D72C0B" w:rsidP="0099163A">
            <w:pPr>
              <w:pStyle w:val="afff1"/>
              <w:numPr>
                <w:ilvl w:val="0"/>
                <w:numId w:val="5"/>
              </w:numPr>
              <w:tabs>
                <w:tab w:val="left" w:pos="339"/>
              </w:tabs>
              <w:ind w:left="57" w:right="57" w:firstLine="0"/>
              <w:jc w:val="left"/>
              <w:rPr>
                <w:i/>
                <w:szCs w:val="28"/>
              </w:rPr>
            </w:pPr>
            <w:r w:rsidRPr="00A37BAA">
              <w:rPr>
                <w:iCs/>
                <w:szCs w:val="28"/>
              </w:rPr>
              <w:t>строительство электрической подстанции 110 кВ «135 км - тяговая» северо-восточнее деревни Корпово.</w:t>
            </w:r>
          </w:p>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692D44" w:rsidRPr="00A37BAA" w:rsidRDefault="00692D44" w:rsidP="00B97334">
            <w:pPr>
              <w:pStyle w:val="afff1"/>
              <w:numPr>
                <w:ilvl w:val="0"/>
                <w:numId w:val="5"/>
              </w:numPr>
              <w:tabs>
                <w:tab w:val="left" w:pos="339"/>
              </w:tabs>
              <w:ind w:left="57" w:right="57" w:firstLine="0"/>
              <w:jc w:val="left"/>
              <w:rPr>
                <w:iCs/>
                <w:szCs w:val="28"/>
              </w:rPr>
            </w:pPr>
            <w:r w:rsidRPr="00A37BAA">
              <w:rPr>
                <w:iCs/>
                <w:szCs w:val="28"/>
              </w:rPr>
              <w:lastRenderedPageBreak/>
              <w:t>реконструкция артезианской скважины около деревни Большая Пустомержа.</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lastRenderedPageBreak/>
              <w:t>7</w:t>
            </w:r>
          </w:p>
        </w:tc>
        <w:tc>
          <w:tcPr>
            <w:tcW w:w="9903" w:type="dxa"/>
            <w:gridSpan w:val="3"/>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t>Рекреационные зоны</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7.1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озелененных территорий общего пользования</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27,16</w:t>
            </w:r>
            <w:r w:rsidRPr="00A37BAA">
              <w:rPr>
                <w:rFonts w:eastAsia="Times New Roman"/>
                <w:szCs w:val="28"/>
              </w:rPr>
              <w:t xml:space="preserve"> га.</w:t>
            </w:r>
          </w:p>
          <w:p w:rsidR="00692D44" w:rsidRPr="00A37BAA" w:rsidRDefault="00692D44" w:rsidP="00B97334">
            <w:pPr>
              <w:ind w:left="57" w:right="57"/>
              <w:jc w:val="left"/>
              <w:rPr>
                <w:rFonts w:eastAsia="Times New Roman"/>
                <w:szCs w:val="28"/>
              </w:rPr>
            </w:pPr>
            <w:r w:rsidRPr="00A37BAA">
              <w:rPr>
                <w:rFonts w:eastAsia="Times New Roman"/>
                <w:szCs w:val="28"/>
              </w:rPr>
              <w:t>Предельное количество этажей – 3.</w:t>
            </w:r>
          </w:p>
          <w:p w:rsidR="00692D44" w:rsidRPr="00A37BAA" w:rsidRDefault="00692D44" w:rsidP="00B97334">
            <w:pPr>
              <w:suppressAutoHyphens/>
              <w:ind w:left="57" w:right="57"/>
              <w:jc w:val="left"/>
              <w:rPr>
                <w:rFonts w:eastAsia="Times New Roman"/>
                <w:szCs w:val="28"/>
              </w:rPr>
            </w:pPr>
            <w:r w:rsidRPr="00A37BAA">
              <w:rPr>
                <w:rFonts w:eastAsia="Times New Roman"/>
                <w:szCs w:val="28"/>
              </w:rPr>
              <w:t>Максимальный процент застройки – 10</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скверы (2 объекта) в поселке при железнодорожной станции Веймарн;</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 в деревне Ветки;</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 в поселке Ивановское;</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скверы (2 объекта) в деревне Клённо;</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 в деревне Малая Пустомержа;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 в деревне Мануйлово;</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 в деревне Недоблицы;</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скверы (3 объекта) в деревне Онстопель;</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 в деревне Среднее Село;</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 в деревне Торма;</w:t>
            </w:r>
          </w:p>
          <w:p w:rsidR="00692D44" w:rsidRPr="00A37BAA" w:rsidRDefault="00692D44" w:rsidP="00B97334">
            <w:pPr>
              <w:pStyle w:val="afff1"/>
              <w:numPr>
                <w:ilvl w:val="0"/>
                <w:numId w:val="5"/>
              </w:numPr>
              <w:tabs>
                <w:tab w:val="left" w:pos="339"/>
              </w:tabs>
              <w:ind w:left="57" w:right="57" w:firstLine="0"/>
              <w:jc w:val="left"/>
              <w:rPr>
                <w:szCs w:val="28"/>
              </w:rPr>
            </w:pPr>
            <w:r w:rsidRPr="00A37BAA">
              <w:rPr>
                <w:szCs w:val="28"/>
              </w:rPr>
              <w:t>сквер в деревне Юрки.</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7.2</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отдыха</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1,14</w:t>
            </w:r>
            <w:r w:rsidRPr="00A37BAA">
              <w:rPr>
                <w:rFonts w:eastAsia="Times New Roman"/>
                <w:szCs w:val="28"/>
              </w:rPr>
              <w:t xml:space="preserve"> га.</w:t>
            </w:r>
          </w:p>
          <w:p w:rsidR="00692D44" w:rsidRPr="00A37BAA" w:rsidRDefault="00692D44" w:rsidP="00B97334">
            <w:pPr>
              <w:ind w:left="57" w:right="57"/>
              <w:jc w:val="left"/>
              <w:rPr>
                <w:rFonts w:eastAsia="Times New Roman"/>
                <w:szCs w:val="28"/>
              </w:rPr>
            </w:pPr>
            <w:r w:rsidRPr="00A37BAA">
              <w:rPr>
                <w:rFonts w:eastAsia="Times New Roman"/>
                <w:szCs w:val="28"/>
              </w:rPr>
              <w:t>Предельное количество этажей – 3.</w:t>
            </w:r>
          </w:p>
          <w:p w:rsidR="00692D44" w:rsidRPr="00A37BAA" w:rsidRDefault="00692D44" w:rsidP="00B97334">
            <w:pPr>
              <w:suppressAutoHyphens/>
              <w:ind w:left="57" w:right="57"/>
              <w:jc w:val="left"/>
              <w:rPr>
                <w:rFonts w:eastAsia="Times New Roman"/>
                <w:szCs w:val="28"/>
              </w:rPr>
            </w:pPr>
            <w:r w:rsidRPr="00A37BAA">
              <w:rPr>
                <w:rFonts w:eastAsia="Times New Roman"/>
                <w:szCs w:val="28"/>
              </w:rPr>
              <w:t>Максимальный процент застройки – 40</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99163A">
            <w:pPr>
              <w:pStyle w:val="afff1"/>
              <w:tabs>
                <w:tab w:val="left" w:pos="339"/>
              </w:tabs>
              <w:ind w:left="57" w:right="57"/>
              <w:jc w:val="left"/>
              <w:rPr>
                <w:iCs/>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8</w:t>
            </w:r>
          </w:p>
        </w:tc>
        <w:tc>
          <w:tcPr>
            <w:tcW w:w="9903" w:type="dxa"/>
            <w:gridSpan w:val="3"/>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t>Зоны специального назначения</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8.1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кладбищ</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3,51</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692D44" w:rsidRPr="00A37BAA" w:rsidRDefault="00692D44" w:rsidP="00164E68">
            <w:pPr>
              <w:pStyle w:val="afff1"/>
              <w:numPr>
                <w:ilvl w:val="0"/>
                <w:numId w:val="5"/>
              </w:numPr>
              <w:tabs>
                <w:tab w:val="left" w:pos="432"/>
              </w:tabs>
              <w:ind w:left="57" w:right="57" w:firstLine="0"/>
              <w:jc w:val="left"/>
              <w:rPr>
                <w:iCs/>
                <w:szCs w:val="28"/>
              </w:rPr>
            </w:pPr>
            <w:r w:rsidRPr="00A37BAA">
              <w:rPr>
                <w:iCs/>
                <w:szCs w:val="28"/>
              </w:rPr>
              <w:t>кладбище, северная часть деревни Среднее Село</w:t>
            </w:r>
            <w:r w:rsidR="0099163A" w:rsidRPr="00A37BAA">
              <w:rPr>
                <w:iCs/>
                <w:szCs w:val="28"/>
              </w:rPr>
              <w:t>;</w:t>
            </w:r>
          </w:p>
          <w:p w:rsidR="0099163A" w:rsidRPr="00A37BAA" w:rsidRDefault="0099163A" w:rsidP="00164E68">
            <w:pPr>
              <w:pStyle w:val="afff1"/>
              <w:numPr>
                <w:ilvl w:val="0"/>
                <w:numId w:val="5"/>
              </w:numPr>
              <w:tabs>
                <w:tab w:val="left" w:pos="432"/>
              </w:tabs>
              <w:ind w:left="57" w:right="57" w:firstLine="0"/>
              <w:jc w:val="left"/>
              <w:rPr>
                <w:i/>
                <w:szCs w:val="28"/>
              </w:rPr>
            </w:pPr>
            <w:r w:rsidRPr="00A37BAA">
              <w:rPr>
                <w:iCs/>
                <w:szCs w:val="28"/>
              </w:rPr>
              <w:t>кладбище в деревне Клённо.</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8.2</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озелененных территорий специального назначения</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24,33</w:t>
            </w:r>
            <w:r w:rsidRPr="00A37BAA">
              <w:rPr>
                <w:rFonts w:eastAsia="Times New Roman"/>
                <w:szCs w:val="28"/>
              </w:rPr>
              <w:t xml:space="preserve"> га. Предельное количество этажей – 3.</w:t>
            </w:r>
          </w:p>
          <w:p w:rsidR="00692D44" w:rsidRPr="00A37BAA" w:rsidRDefault="00692D44" w:rsidP="00B97334">
            <w:pPr>
              <w:suppressAutoHyphens/>
              <w:ind w:left="57" w:right="57"/>
              <w:jc w:val="left"/>
              <w:rPr>
                <w:rFonts w:eastAsia="Times New Roman"/>
                <w:szCs w:val="28"/>
              </w:rPr>
            </w:pPr>
            <w:r w:rsidRPr="00A37BAA">
              <w:rPr>
                <w:rFonts w:eastAsia="Times New Roman"/>
                <w:szCs w:val="28"/>
              </w:rPr>
              <w:lastRenderedPageBreak/>
              <w:t>Максимальный процент застройки – 50</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8.3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 xml:space="preserve">Зона </w:t>
            </w:r>
            <w:r w:rsidR="00B97334" w:rsidRPr="00A37BAA">
              <w:t>режимных территорий</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10418,76</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лесов</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34744,48</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r w:rsidRPr="00A37BAA">
              <w:rPr>
                <w:rFonts w:eastAsia="Times New Roman"/>
                <w:i/>
                <w:szCs w:val="28"/>
              </w:rPr>
              <w:t>Объекты местного значения поселения:</w:t>
            </w:r>
          </w:p>
          <w:p w:rsidR="00692D44" w:rsidRPr="00A37BAA" w:rsidRDefault="00692D44" w:rsidP="00B97334">
            <w:pPr>
              <w:pStyle w:val="afff1"/>
              <w:numPr>
                <w:ilvl w:val="0"/>
                <w:numId w:val="5"/>
              </w:numPr>
              <w:tabs>
                <w:tab w:val="left" w:pos="339"/>
              </w:tabs>
              <w:ind w:left="57" w:right="57" w:firstLine="0"/>
              <w:jc w:val="left"/>
              <w:rPr>
                <w:i/>
                <w:szCs w:val="28"/>
              </w:rPr>
            </w:pPr>
            <w:r w:rsidRPr="00A37BAA">
              <w:rPr>
                <w:iCs/>
                <w:szCs w:val="28"/>
              </w:rPr>
              <w:t>демонтаж очистных сооружений около деревни Мануйлово.</w:t>
            </w: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10</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Зона акваторий</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329,79</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rPr>
                <w:rFonts w:eastAsia="Times New Roman"/>
                <w:i/>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B97334" w:rsidRPr="00A37BAA" w:rsidRDefault="00B97334" w:rsidP="00B97334">
            <w:pPr>
              <w:suppressAutoHyphens/>
              <w:ind w:left="57" w:right="57"/>
              <w:jc w:val="left"/>
            </w:pPr>
            <w:r w:rsidRPr="00A37BAA">
              <w:t>11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B97334" w:rsidRPr="00A37BAA" w:rsidRDefault="00B97334" w:rsidP="00B97334">
            <w:pPr>
              <w:suppressAutoHyphens/>
              <w:ind w:left="57" w:right="57"/>
              <w:jc w:val="left"/>
            </w:pPr>
            <w:r w:rsidRPr="00A37BAA">
              <w:t>Иные зоны</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B97334" w:rsidRPr="00A37BAA" w:rsidRDefault="00B97334" w:rsidP="00B97334">
            <w:pPr>
              <w:suppressAutoHyphens/>
              <w:ind w:left="57" w:right="57"/>
              <w:jc w:val="left"/>
              <w:rPr>
                <w:rFonts w:eastAsia="Times New Roman"/>
                <w:szCs w:val="28"/>
              </w:rPr>
            </w:pP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B97334" w:rsidRPr="00A37BAA" w:rsidRDefault="00B97334" w:rsidP="00B97334">
            <w:pPr>
              <w:suppressAutoHyphens/>
              <w:ind w:left="57" w:right="57"/>
              <w:jc w:val="left"/>
              <w:rPr>
                <w:rFonts w:eastAsia="Times New Roman"/>
                <w:i/>
                <w:szCs w:val="28"/>
              </w:rPr>
            </w:pPr>
          </w:p>
        </w:tc>
      </w:tr>
      <w:tr w:rsidR="00A37BAA" w:rsidRPr="00A37BAA" w:rsidTr="00E26F5E">
        <w:tc>
          <w:tcPr>
            <w:tcW w:w="626" w:type="dxa"/>
            <w:tcBorders>
              <w:top w:val="single" w:sz="4" w:space="0" w:color="00000A"/>
              <w:left w:val="single" w:sz="4" w:space="0" w:color="00000A"/>
              <w:bottom w:val="single" w:sz="4" w:space="0" w:color="00000A"/>
              <w:right w:val="single" w:sz="4" w:space="0" w:color="00000A"/>
            </w:tcBorders>
          </w:tcPr>
          <w:p w:rsidR="00692D44" w:rsidRPr="00A37BAA" w:rsidRDefault="00B97334" w:rsidP="00B97334">
            <w:pPr>
              <w:suppressAutoHyphens/>
              <w:ind w:left="57" w:right="57"/>
              <w:jc w:val="left"/>
            </w:pPr>
            <w:r w:rsidRPr="00A37BAA">
              <w:t>11.1</w:t>
            </w:r>
          </w:p>
        </w:tc>
        <w:tc>
          <w:tcPr>
            <w:tcW w:w="3142"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suppressAutoHyphens/>
              <w:ind w:left="57" w:right="57"/>
              <w:jc w:val="left"/>
            </w:pPr>
            <w:r w:rsidRPr="00A37BAA">
              <w:t>Зон</w:t>
            </w:r>
            <w:r w:rsidR="002E38CE" w:rsidRPr="00A37BAA">
              <w:t>а</w:t>
            </w:r>
            <w:r w:rsidRPr="00A37BAA">
              <w:t xml:space="preserve"> природных ландшафтов</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83" w:type="dxa"/>
              <w:right w:w="108" w:type="dxa"/>
            </w:tcMar>
          </w:tcPr>
          <w:p w:rsidR="00692D44" w:rsidRPr="00A37BAA" w:rsidRDefault="00692D44" w:rsidP="00B97334">
            <w:pPr>
              <w:suppressAutoHyphens/>
              <w:ind w:left="57" w:right="57"/>
              <w:jc w:val="left"/>
              <w:rPr>
                <w:rFonts w:eastAsia="Times New Roman"/>
                <w:szCs w:val="28"/>
              </w:rPr>
            </w:pPr>
            <w:r w:rsidRPr="00A37BAA">
              <w:rPr>
                <w:rFonts w:eastAsia="Times New Roman"/>
                <w:szCs w:val="28"/>
              </w:rPr>
              <w:t xml:space="preserve">Площадь </w:t>
            </w:r>
            <w:r w:rsidR="000C3461" w:rsidRPr="00A37BAA">
              <w:rPr>
                <w:rFonts w:eastAsia="Times New Roman"/>
                <w:szCs w:val="28"/>
              </w:rPr>
              <w:t>14,09</w:t>
            </w:r>
            <w:r w:rsidRPr="00A37BAA">
              <w:rPr>
                <w:rFonts w:eastAsia="Times New Roman"/>
                <w:szCs w:val="28"/>
              </w:rPr>
              <w:t xml:space="preserve"> га</w:t>
            </w:r>
          </w:p>
        </w:tc>
        <w:tc>
          <w:tcPr>
            <w:tcW w:w="4163" w:type="dxa"/>
            <w:tcBorders>
              <w:top w:val="single" w:sz="4" w:space="0" w:color="00000A"/>
              <w:left w:val="single" w:sz="4" w:space="0" w:color="00000A"/>
              <w:bottom w:val="single" w:sz="4" w:space="0" w:color="00000A"/>
              <w:right w:val="single" w:sz="4" w:space="0" w:color="00000A"/>
            </w:tcBorders>
            <w:shd w:val="clear" w:color="auto" w:fill="auto"/>
          </w:tcPr>
          <w:p w:rsidR="00692D44" w:rsidRPr="00A37BAA" w:rsidRDefault="00692D44" w:rsidP="00B97334">
            <w:pPr>
              <w:pStyle w:val="afff1"/>
              <w:ind w:left="57" w:right="57"/>
              <w:jc w:val="left"/>
              <w:rPr>
                <w:iCs/>
                <w:szCs w:val="28"/>
              </w:rPr>
            </w:pPr>
          </w:p>
        </w:tc>
      </w:tr>
      <w:tr w:rsidR="00164E68" w:rsidRPr="00A37BAA" w:rsidTr="00E26F5E">
        <w:tc>
          <w:tcPr>
            <w:tcW w:w="10529" w:type="dxa"/>
            <w:gridSpan w:val="4"/>
            <w:tcBorders>
              <w:top w:val="single" w:sz="4" w:space="0" w:color="00000A"/>
              <w:left w:val="single" w:sz="4" w:space="0" w:color="00000A"/>
              <w:bottom w:val="single" w:sz="4" w:space="0" w:color="00000A"/>
              <w:right w:val="single" w:sz="4" w:space="0" w:color="00000A"/>
            </w:tcBorders>
          </w:tcPr>
          <w:p w:rsidR="00164E68" w:rsidRPr="00A37BAA" w:rsidRDefault="00164E68" w:rsidP="00164E68">
            <w:pPr>
              <w:tabs>
                <w:tab w:val="center" w:pos="4677"/>
                <w:tab w:val="right" w:pos="9355"/>
              </w:tabs>
              <w:jc w:val="left"/>
              <w:rPr>
                <w:szCs w:val="28"/>
                <w:lang w:eastAsia="ru-RU"/>
              </w:rPr>
            </w:pPr>
            <w:r w:rsidRPr="00A37BAA">
              <w:rPr>
                <w:szCs w:val="28"/>
                <w:lang w:eastAsia="ru-RU"/>
              </w:rPr>
              <w:t>Примечание</w:t>
            </w:r>
          </w:p>
          <w:p w:rsidR="00164E68" w:rsidRPr="00A37BAA" w:rsidRDefault="00164E68" w:rsidP="00164E68">
            <w:pPr>
              <w:pStyle w:val="afff1"/>
            </w:pPr>
            <w:r w:rsidRPr="00A37BAA">
              <w:rPr>
                <w:szCs w:val="28"/>
              </w:rPr>
              <w:t>1 Площадь коммунально-складской зоны определена с учетом размещения пожарного депо на 2 пожарных автомобиля в деревне Большая Пустомержа</w:t>
            </w:r>
          </w:p>
        </w:tc>
      </w:tr>
    </w:tbl>
    <w:p w:rsidR="00C23331" w:rsidRPr="00A37BAA" w:rsidRDefault="00C23331">
      <w:pPr>
        <w:jc w:val="left"/>
      </w:pPr>
    </w:p>
    <w:sectPr w:rsidR="00C23331" w:rsidRPr="00A37BAA">
      <w:headerReference w:type="default" r:id="rId9"/>
      <w:pgSz w:w="12240" w:h="15840"/>
      <w:pgMar w:top="1134" w:right="567" w:bottom="1134" w:left="1134" w:header="709"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0BF" w:rsidRDefault="00FC30BF">
      <w:r>
        <w:separator/>
      </w:r>
    </w:p>
  </w:endnote>
  <w:endnote w:type="continuationSeparator" w:id="0">
    <w:p w:rsidR="00FC30BF" w:rsidRDefault="00FC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203" w:usb1="00000000" w:usb2="00000000" w:usb3="00000000" w:csb0="00000005" w:csb1="00000000"/>
  </w:font>
  <w:font w:name="TimesDL">
    <w:altName w:val="Times New Roman"/>
    <w:charset w:val="CC"/>
    <w:family w:val="roman"/>
    <w:pitch w:val="variable"/>
  </w:font>
  <w:font w:name="KursivC">
    <w:altName w:val="Courier New"/>
    <w:charset w:val="CC"/>
    <w:family w:val="roman"/>
    <w:pitch w:val="variable"/>
  </w:font>
  <w:font w:name="Utopia">
    <w:altName w:val="Times New Roman"/>
    <w:charset w:val="CC"/>
    <w:family w:val="roman"/>
    <w:pitch w:val="variable"/>
  </w:font>
  <w:font w:name="NTHelvetica/Cyrillic">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0BF" w:rsidRDefault="00FC30BF">
      <w:r>
        <w:separator/>
      </w:r>
    </w:p>
  </w:footnote>
  <w:footnote w:type="continuationSeparator" w:id="0">
    <w:p w:rsidR="00FC30BF" w:rsidRDefault="00FC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0BF" w:rsidRDefault="00FC30BF">
    <w:pPr>
      <w:pStyle w:val="affe"/>
      <w:jc w:val="center"/>
    </w:pPr>
    <w:r>
      <w:fldChar w:fldCharType="begin"/>
    </w:r>
    <w:r>
      <w:instrText>PAGE</w:instrText>
    </w:r>
    <w:r>
      <w:fldChar w:fldCharType="separate"/>
    </w:r>
    <w: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0BF" w:rsidRDefault="00FC30BF">
    <w:pPr>
      <w:pStyle w:val="affe"/>
      <w:jc w:val="center"/>
    </w:pPr>
    <w:r>
      <w:fldChar w:fldCharType="begin"/>
    </w:r>
    <w:r>
      <w:instrText>PAGE</w:instrText>
    </w:r>
    <w:r>
      <w:fldChar w:fldCharType="separate"/>
    </w:r>
    <w: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5170"/>
    <w:multiLevelType w:val="multilevel"/>
    <w:tmpl w:val="31109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167F1"/>
    <w:multiLevelType w:val="multilevel"/>
    <w:tmpl w:val="BA803C02"/>
    <w:lvl w:ilvl="0">
      <w:start w:val="3"/>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24D00731"/>
    <w:multiLevelType w:val="multilevel"/>
    <w:tmpl w:val="19BCA7A0"/>
    <w:lvl w:ilvl="0">
      <w:start w:val="1"/>
      <w:numFmt w:val="bullet"/>
      <w:lvlText w:val="-"/>
      <w:lvlJc w:val="left"/>
      <w:pPr>
        <w:ind w:left="720" w:hanging="360"/>
      </w:pPr>
      <w:rPr>
        <w:rFonts w:ascii="Courier New" w:hAnsi="Courier New" w:cs="Courier New"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3684951"/>
    <w:multiLevelType w:val="multilevel"/>
    <w:tmpl w:val="E86AE6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0DF77A8"/>
    <w:multiLevelType w:val="multilevel"/>
    <w:tmpl w:val="1292C98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31"/>
    <w:rsid w:val="00002339"/>
    <w:rsid w:val="0003043F"/>
    <w:rsid w:val="000C3461"/>
    <w:rsid w:val="000D5540"/>
    <w:rsid w:val="000E7674"/>
    <w:rsid w:val="00117249"/>
    <w:rsid w:val="00164E68"/>
    <w:rsid w:val="001F298E"/>
    <w:rsid w:val="00257B6C"/>
    <w:rsid w:val="00264331"/>
    <w:rsid w:val="002E38CE"/>
    <w:rsid w:val="00301800"/>
    <w:rsid w:val="00306D08"/>
    <w:rsid w:val="00354A71"/>
    <w:rsid w:val="004B5BEB"/>
    <w:rsid w:val="004F03DA"/>
    <w:rsid w:val="00525DFC"/>
    <w:rsid w:val="005D14EE"/>
    <w:rsid w:val="005E6E9C"/>
    <w:rsid w:val="005F5683"/>
    <w:rsid w:val="00617B63"/>
    <w:rsid w:val="006344C7"/>
    <w:rsid w:val="00643A27"/>
    <w:rsid w:val="00692D44"/>
    <w:rsid w:val="006E51E8"/>
    <w:rsid w:val="00971353"/>
    <w:rsid w:val="0098339B"/>
    <w:rsid w:val="0099163A"/>
    <w:rsid w:val="009F71DA"/>
    <w:rsid w:val="00A37BAA"/>
    <w:rsid w:val="00A41DF5"/>
    <w:rsid w:val="00A447A3"/>
    <w:rsid w:val="00A53F25"/>
    <w:rsid w:val="00A567EE"/>
    <w:rsid w:val="00B97334"/>
    <w:rsid w:val="00C23331"/>
    <w:rsid w:val="00C6304B"/>
    <w:rsid w:val="00CF3203"/>
    <w:rsid w:val="00D47F7E"/>
    <w:rsid w:val="00D72C0B"/>
    <w:rsid w:val="00DF53B5"/>
    <w:rsid w:val="00E26F5E"/>
    <w:rsid w:val="00E73EFC"/>
    <w:rsid w:val="00F73E1C"/>
    <w:rsid w:val="00F86AF5"/>
    <w:rsid w:val="00FC30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3ABD"/>
  <w15:docId w15:val="{7F4C8DAD-899C-47D4-96C6-B756C939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F55"/>
    <w:pPr>
      <w:jc w:val="both"/>
    </w:pPr>
    <w:rPr>
      <w:rFonts w:ascii="Times New Roman" w:hAnsi="Times New Roman"/>
      <w:sz w:val="28"/>
      <w:szCs w:val="22"/>
      <w:lang w:eastAsia="en-US"/>
    </w:rPr>
  </w:style>
  <w:style w:type="paragraph" w:styleId="1">
    <w:name w:val="heading 1"/>
    <w:basedOn w:val="a"/>
    <w:next w:val="a"/>
    <w:link w:val="10"/>
    <w:qFormat/>
    <w:rsid w:val="006E680A"/>
    <w:pPr>
      <w:keepNext/>
      <w:keepLines/>
      <w:numPr>
        <w:numId w:val="1"/>
      </w:numPr>
      <w:spacing w:before="240" w:after="240"/>
      <w:outlineLvl w:val="0"/>
    </w:pPr>
    <w:rPr>
      <w:rFonts w:eastAsia="Times New Roman"/>
      <w:b/>
      <w:szCs w:val="32"/>
    </w:rPr>
  </w:style>
  <w:style w:type="paragraph" w:styleId="2">
    <w:name w:val="heading 2"/>
    <w:basedOn w:val="a"/>
    <w:next w:val="a"/>
    <w:unhideWhenUsed/>
    <w:qFormat/>
    <w:rsid w:val="00082A73"/>
    <w:pPr>
      <w:keepNext/>
      <w:keepLines/>
      <w:numPr>
        <w:ilvl w:val="1"/>
        <w:numId w:val="1"/>
      </w:numPr>
      <w:spacing w:before="240" w:after="240"/>
      <w:outlineLvl w:val="1"/>
    </w:pPr>
    <w:rPr>
      <w:rFonts w:eastAsia="Times New Roman"/>
      <w:b/>
      <w:szCs w:val="26"/>
    </w:rPr>
  </w:style>
  <w:style w:type="paragraph" w:styleId="3">
    <w:name w:val="heading 3"/>
    <w:basedOn w:val="a"/>
    <w:next w:val="a"/>
    <w:unhideWhenUsed/>
    <w:qFormat/>
    <w:rsid w:val="006E680A"/>
    <w:pPr>
      <w:keepNext/>
      <w:keepLines/>
      <w:numPr>
        <w:ilvl w:val="2"/>
        <w:numId w:val="1"/>
      </w:numPr>
      <w:spacing w:before="40"/>
      <w:outlineLvl w:val="2"/>
    </w:pPr>
    <w:rPr>
      <w:rFonts w:ascii="Calibri Light" w:eastAsia="Times New Roman" w:hAnsi="Calibri Light"/>
      <w:color w:val="1F4D78"/>
      <w:sz w:val="24"/>
      <w:szCs w:val="24"/>
    </w:rPr>
  </w:style>
  <w:style w:type="paragraph" w:styleId="4">
    <w:name w:val="heading 4"/>
    <w:basedOn w:val="a"/>
    <w:next w:val="a"/>
    <w:link w:val="40"/>
    <w:unhideWhenUsed/>
    <w:qFormat/>
    <w:rsid w:val="006E680A"/>
    <w:pPr>
      <w:keepNext/>
      <w:keepLines/>
      <w:numPr>
        <w:ilvl w:val="3"/>
        <w:numId w:val="1"/>
      </w:numPr>
      <w:spacing w:before="40"/>
      <w:outlineLvl w:val="3"/>
    </w:pPr>
    <w:rPr>
      <w:rFonts w:ascii="Calibri Light" w:eastAsia="Times New Roman" w:hAnsi="Calibri Light"/>
      <w:i/>
      <w:iCs/>
      <w:color w:val="2E74B5"/>
    </w:rPr>
  </w:style>
  <w:style w:type="paragraph" w:styleId="5">
    <w:name w:val="heading 5"/>
    <w:basedOn w:val="a"/>
    <w:next w:val="a"/>
    <w:link w:val="50"/>
    <w:unhideWhenUsed/>
    <w:qFormat/>
    <w:rsid w:val="006E680A"/>
    <w:pPr>
      <w:keepNext/>
      <w:keepLines/>
      <w:numPr>
        <w:ilvl w:val="4"/>
        <w:numId w:val="1"/>
      </w:numPr>
      <w:spacing w:before="40"/>
      <w:outlineLvl w:val="4"/>
    </w:pPr>
    <w:rPr>
      <w:rFonts w:ascii="Calibri Light" w:eastAsia="Times New Roman" w:hAnsi="Calibri Light"/>
      <w:color w:val="2E74B5"/>
    </w:rPr>
  </w:style>
  <w:style w:type="paragraph" w:styleId="6">
    <w:name w:val="heading 6"/>
    <w:basedOn w:val="a"/>
    <w:next w:val="a"/>
    <w:link w:val="60"/>
    <w:unhideWhenUsed/>
    <w:qFormat/>
    <w:rsid w:val="006E680A"/>
    <w:pPr>
      <w:keepNext/>
      <w:keepLines/>
      <w:numPr>
        <w:ilvl w:val="5"/>
        <w:numId w:val="1"/>
      </w:numPr>
      <w:spacing w:before="40"/>
      <w:outlineLvl w:val="5"/>
    </w:pPr>
    <w:rPr>
      <w:rFonts w:ascii="Calibri Light" w:eastAsia="Times New Roman" w:hAnsi="Calibri Light"/>
      <w:color w:val="1F4D78"/>
    </w:rPr>
  </w:style>
  <w:style w:type="paragraph" w:styleId="7">
    <w:name w:val="heading 7"/>
    <w:basedOn w:val="a"/>
    <w:next w:val="a"/>
    <w:link w:val="70"/>
    <w:unhideWhenUsed/>
    <w:qFormat/>
    <w:rsid w:val="006E680A"/>
    <w:pPr>
      <w:keepNext/>
      <w:keepLines/>
      <w:numPr>
        <w:ilvl w:val="6"/>
        <w:numId w:val="1"/>
      </w:numPr>
      <w:spacing w:before="40"/>
      <w:outlineLvl w:val="6"/>
    </w:pPr>
    <w:rPr>
      <w:rFonts w:ascii="Calibri Light" w:eastAsia="Times New Roman" w:hAnsi="Calibri Light"/>
      <w:i/>
      <w:iCs/>
      <w:color w:val="1F4D78"/>
    </w:rPr>
  </w:style>
  <w:style w:type="paragraph" w:styleId="8">
    <w:name w:val="heading 8"/>
    <w:basedOn w:val="a"/>
    <w:next w:val="a"/>
    <w:link w:val="80"/>
    <w:uiPriority w:val="9"/>
    <w:unhideWhenUsed/>
    <w:qFormat/>
    <w:rsid w:val="006E680A"/>
    <w:pPr>
      <w:keepNext/>
      <w:keepLines/>
      <w:numPr>
        <w:ilvl w:val="7"/>
        <w:numId w:val="1"/>
      </w:numPr>
      <w:spacing w:before="40"/>
      <w:outlineLvl w:val="7"/>
    </w:pPr>
    <w:rPr>
      <w:rFonts w:ascii="Calibri Light" w:eastAsia="Times New Roman" w:hAnsi="Calibri Light"/>
      <w:color w:val="272727"/>
      <w:sz w:val="21"/>
      <w:szCs w:val="21"/>
    </w:rPr>
  </w:style>
  <w:style w:type="paragraph" w:styleId="9">
    <w:name w:val="heading 9"/>
    <w:basedOn w:val="a"/>
    <w:next w:val="a"/>
    <w:link w:val="90"/>
    <w:uiPriority w:val="9"/>
    <w:unhideWhenUsed/>
    <w:qFormat/>
    <w:rsid w:val="006E680A"/>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qFormat/>
    <w:rsid w:val="006E680A"/>
    <w:rPr>
      <w:rFonts w:ascii="Times New Roman" w:hAnsi="Times New Roman"/>
      <w:sz w:val="28"/>
    </w:rPr>
  </w:style>
  <w:style w:type="character" w:customStyle="1" w:styleId="a4">
    <w:name w:val="Нижний колонтитул Знак"/>
    <w:qFormat/>
    <w:rsid w:val="006E680A"/>
    <w:rPr>
      <w:rFonts w:ascii="Times New Roman" w:hAnsi="Times New Roman"/>
      <w:sz w:val="28"/>
    </w:rPr>
  </w:style>
  <w:style w:type="character" w:customStyle="1" w:styleId="10">
    <w:name w:val="Заголовок 1 Знак"/>
    <w:link w:val="1"/>
    <w:qFormat/>
    <w:rsid w:val="006E680A"/>
    <w:rPr>
      <w:rFonts w:ascii="Times New Roman" w:eastAsia="Times New Roman" w:hAnsi="Times New Roman"/>
      <w:b/>
      <w:sz w:val="28"/>
      <w:szCs w:val="32"/>
      <w:lang w:eastAsia="en-US"/>
    </w:rPr>
  </w:style>
  <w:style w:type="character" w:customStyle="1" w:styleId="21">
    <w:name w:val="Оглавление 2 Знак1"/>
    <w:link w:val="20"/>
    <w:qFormat/>
    <w:rsid w:val="00082A73"/>
    <w:rPr>
      <w:rFonts w:ascii="Times New Roman" w:eastAsia="Times New Roman" w:hAnsi="Times New Roman"/>
      <w:b/>
      <w:sz w:val="28"/>
      <w:szCs w:val="26"/>
      <w:lang w:eastAsia="en-US"/>
    </w:rPr>
  </w:style>
  <w:style w:type="character" w:customStyle="1" w:styleId="30">
    <w:name w:val="Заголовок 3 Знак"/>
    <w:link w:val="31"/>
    <w:qFormat/>
    <w:rsid w:val="006E680A"/>
    <w:rPr>
      <w:rFonts w:ascii="Calibri Light" w:eastAsia="Times New Roman" w:hAnsi="Calibri Light"/>
      <w:color w:val="1F4D78"/>
      <w:sz w:val="24"/>
      <w:szCs w:val="24"/>
      <w:lang w:eastAsia="en-US"/>
    </w:rPr>
  </w:style>
  <w:style w:type="character" w:customStyle="1" w:styleId="40">
    <w:name w:val="Заголовок 4 Знак"/>
    <w:link w:val="4"/>
    <w:qFormat/>
    <w:rsid w:val="006E680A"/>
    <w:rPr>
      <w:rFonts w:ascii="Calibri Light" w:eastAsia="Times New Roman" w:hAnsi="Calibri Light"/>
      <w:i/>
      <w:iCs/>
      <w:color w:val="2E74B5"/>
      <w:sz w:val="28"/>
      <w:szCs w:val="22"/>
      <w:lang w:eastAsia="en-US"/>
    </w:rPr>
  </w:style>
  <w:style w:type="character" w:customStyle="1" w:styleId="50">
    <w:name w:val="Заголовок 5 Знак"/>
    <w:link w:val="5"/>
    <w:qFormat/>
    <w:rsid w:val="006E680A"/>
    <w:rPr>
      <w:rFonts w:ascii="Calibri Light" w:eastAsia="Times New Roman" w:hAnsi="Calibri Light"/>
      <w:color w:val="2E74B5"/>
      <w:sz w:val="28"/>
      <w:szCs w:val="22"/>
      <w:lang w:eastAsia="en-US"/>
    </w:rPr>
  </w:style>
  <w:style w:type="character" w:customStyle="1" w:styleId="60">
    <w:name w:val="Заголовок 6 Знак"/>
    <w:link w:val="6"/>
    <w:qFormat/>
    <w:rsid w:val="006E680A"/>
    <w:rPr>
      <w:rFonts w:ascii="Calibri Light" w:eastAsia="Times New Roman" w:hAnsi="Calibri Light"/>
      <w:color w:val="1F4D78"/>
      <w:sz w:val="28"/>
      <w:szCs w:val="22"/>
      <w:lang w:eastAsia="en-US"/>
    </w:rPr>
  </w:style>
  <w:style w:type="character" w:customStyle="1" w:styleId="70">
    <w:name w:val="Заголовок 7 Знак"/>
    <w:link w:val="7"/>
    <w:qFormat/>
    <w:rsid w:val="006E680A"/>
    <w:rPr>
      <w:rFonts w:ascii="Calibri Light" w:eastAsia="Times New Roman" w:hAnsi="Calibri Light"/>
      <w:i/>
      <w:iCs/>
      <w:color w:val="1F4D78"/>
      <w:sz w:val="28"/>
      <w:szCs w:val="22"/>
      <w:lang w:eastAsia="en-US"/>
    </w:rPr>
  </w:style>
  <w:style w:type="character" w:customStyle="1" w:styleId="80">
    <w:name w:val="Заголовок 8 Знак"/>
    <w:link w:val="8"/>
    <w:uiPriority w:val="9"/>
    <w:qFormat/>
    <w:rsid w:val="006E680A"/>
    <w:rPr>
      <w:rFonts w:ascii="Calibri Light" w:eastAsia="Times New Roman" w:hAnsi="Calibri Light"/>
      <w:color w:val="272727"/>
      <w:sz w:val="21"/>
      <w:szCs w:val="21"/>
      <w:lang w:eastAsia="en-US"/>
    </w:rPr>
  </w:style>
  <w:style w:type="character" w:customStyle="1" w:styleId="90">
    <w:name w:val="Заголовок 9 Знак"/>
    <w:link w:val="9"/>
    <w:uiPriority w:val="9"/>
    <w:qFormat/>
    <w:rsid w:val="006E680A"/>
    <w:rPr>
      <w:rFonts w:ascii="Calibri Light" w:eastAsia="Times New Roman" w:hAnsi="Calibri Light"/>
      <w:i/>
      <w:iCs/>
      <w:color w:val="272727"/>
      <w:sz w:val="21"/>
      <w:szCs w:val="21"/>
      <w:lang w:eastAsia="en-US"/>
    </w:rPr>
  </w:style>
  <w:style w:type="character" w:customStyle="1" w:styleId="-">
    <w:name w:val="Интернет-ссылка"/>
    <w:uiPriority w:val="99"/>
    <w:unhideWhenUsed/>
    <w:rsid w:val="00FF5BEB"/>
    <w:rPr>
      <w:color w:val="0563C1"/>
      <w:u w:val="single"/>
    </w:rPr>
  </w:style>
  <w:style w:type="character" w:customStyle="1" w:styleId="a5">
    <w:name w:val="Текст выноски Знак"/>
    <w:qFormat/>
    <w:rsid w:val="00FF5BEB"/>
    <w:rPr>
      <w:rFonts w:ascii="Tahoma" w:eastAsia="Times New Roman" w:hAnsi="Tahoma" w:cs="Tahoma"/>
      <w:sz w:val="16"/>
      <w:szCs w:val="16"/>
      <w:lang w:eastAsia="ru-RU"/>
    </w:rPr>
  </w:style>
  <w:style w:type="character" w:customStyle="1" w:styleId="a6">
    <w:name w:val="Без интервала Знак"/>
    <w:uiPriority w:val="1"/>
    <w:qFormat/>
    <w:rsid w:val="00FF5BEB"/>
    <w:rPr>
      <w:rFonts w:ascii="Times New Roman" w:eastAsia="Times New Roman" w:hAnsi="Times New Roman"/>
      <w:sz w:val="28"/>
      <w:lang w:eastAsia="ru-RU"/>
    </w:rPr>
  </w:style>
  <w:style w:type="character" w:styleId="a7">
    <w:name w:val="Emphasis"/>
    <w:qFormat/>
    <w:rsid w:val="00FF5BEB"/>
    <w:rPr>
      <w:i/>
      <w:iCs/>
    </w:rPr>
  </w:style>
  <w:style w:type="character" w:styleId="a8">
    <w:name w:val="FollowedHyperlink"/>
    <w:uiPriority w:val="99"/>
    <w:unhideWhenUsed/>
    <w:qFormat/>
    <w:rsid w:val="00FF5BEB"/>
    <w:rPr>
      <w:color w:val="954F72"/>
      <w:u w:val="single"/>
    </w:rPr>
  </w:style>
  <w:style w:type="character" w:customStyle="1" w:styleId="HTML">
    <w:name w:val="Стандартный HTML Знак"/>
    <w:link w:val="HTML"/>
    <w:qFormat/>
    <w:rsid w:val="00FF5BEB"/>
    <w:rPr>
      <w:rFonts w:ascii="Courier New" w:eastAsia="Times New Roman" w:hAnsi="Courier New" w:cs="Courier New"/>
      <w:sz w:val="20"/>
      <w:szCs w:val="20"/>
      <w:lang w:eastAsia="ru-RU"/>
    </w:rPr>
  </w:style>
  <w:style w:type="character" w:customStyle="1" w:styleId="a9">
    <w:name w:val="Текст сноски Знак"/>
    <w:uiPriority w:val="99"/>
    <w:qFormat/>
    <w:rsid w:val="00FF5BEB"/>
    <w:rPr>
      <w:rFonts w:ascii="Times New Roman" w:eastAsia="Times New Roman" w:hAnsi="Times New Roman"/>
      <w:sz w:val="20"/>
      <w:szCs w:val="20"/>
      <w:lang w:eastAsia="ru-RU"/>
    </w:rPr>
  </w:style>
  <w:style w:type="character" w:customStyle="1" w:styleId="aa">
    <w:name w:val="Привязка сноски"/>
    <w:rPr>
      <w:vertAlign w:val="superscript"/>
    </w:rPr>
  </w:style>
  <w:style w:type="character" w:customStyle="1" w:styleId="FootnoteCharacters">
    <w:name w:val="Footnote Characters"/>
    <w:uiPriority w:val="99"/>
    <w:unhideWhenUsed/>
    <w:qFormat/>
    <w:rsid w:val="00FF5BEB"/>
    <w:rPr>
      <w:vertAlign w:val="superscript"/>
    </w:rPr>
  </w:style>
  <w:style w:type="character" w:customStyle="1" w:styleId="bookmark">
    <w:name w:val="bookmark"/>
    <w:basedOn w:val="a0"/>
    <w:qFormat/>
    <w:rsid w:val="00FF5BEB"/>
  </w:style>
  <w:style w:type="character" w:customStyle="1" w:styleId="apple-converted-space">
    <w:name w:val="apple-converted-space"/>
    <w:basedOn w:val="a0"/>
    <w:qFormat/>
    <w:rsid w:val="00FF5BEB"/>
  </w:style>
  <w:style w:type="character" w:customStyle="1" w:styleId="ab">
    <w:name w:val="Название Знак"/>
    <w:uiPriority w:val="10"/>
    <w:qFormat/>
    <w:rsid w:val="00FF5BEB"/>
    <w:rPr>
      <w:rFonts w:ascii="Times New Roman" w:eastAsia="Times New Roman" w:hAnsi="Times New Roman" w:cs="Times New Roman"/>
      <w:spacing w:val="5"/>
      <w:kern w:val="2"/>
      <w:sz w:val="28"/>
      <w:szCs w:val="52"/>
    </w:rPr>
  </w:style>
  <w:style w:type="character" w:customStyle="1" w:styleId="ac">
    <w:name w:val="Основной текст с отступом Знак"/>
    <w:qFormat/>
    <w:rsid w:val="00FF5BEB"/>
    <w:rPr>
      <w:rFonts w:ascii="Times New Roman" w:eastAsia="Times New Roman" w:hAnsi="Times New Roman" w:cs="Times New Roman"/>
      <w:sz w:val="28"/>
      <w:szCs w:val="24"/>
      <w:lang w:eastAsia="ru-RU"/>
    </w:rPr>
  </w:style>
  <w:style w:type="character" w:styleId="ad">
    <w:name w:val="Strong"/>
    <w:uiPriority w:val="22"/>
    <w:qFormat/>
    <w:rsid w:val="00FF5BEB"/>
    <w:rPr>
      <w:b/>
      <w:bCs/>
    </w:rPr>
  </w:style>
  <w:style w:type="character" w:styleId="ae">
    <w:name w:val="Placeholder Text"/>
    <w:uiPriority w:val="99"/>
    <w:semiHidden/>
    <w:qFormat/>
    <w:rsid w:val="00FF5BEB"/>
    <w:rPr>
      <w:color w:val="808080"/>
    </w:rPr>
  </w:style>
  <w:style w:type="character" w:customStyle="1" w:styleId="af">
    <w:name w:val="Основной текст Знак"/>
    <w:uiPriority w:val="99"/>
    <w:qFormat/>
    <w:rsid w:val="00FF5BEB"/>
    <w:rPr>
      <w:rFonts w:ascii="Times New Roman" w:hAnsi="Times New Roman"/>
      <w:sz w:val="28"/>
    </w:rPr>
  </w:style>
  <w:style w:type="character" w:customStyle="1" w:styleId="11">
    <w:name w:val="Заголовок 1 Знак1"/>
    <w:qFormat/>
    <w:rsid w:val="00FF5BEB"/>
    <w:rPr>
      <w:rFonts w:ascii="Times New Roman" w:eastAsia="Times New Roman" w:hAnsi="Times New Roman" w:cs="Times New Roman"/>
      <w:sz w:val="24"/>
      <w:szCs w:val="24"/>
      <w:lang w:eastAsia="ru-RU"/>
    </w:rPr>
  </w:style>
  <w:style w:type="character" w:customStyle="1" w:styleId="12">
    <w:name w:val="Заголовок Знак1"/>
    <w:uiPriority w:val="10"/>
    <w:qFormat/>
    <w:rsid w:val="00FF5BEB"/>
    <w:rPr>
      <w:rFonts w:ascii="Calibri Light" w:eastAsia="Times New Roman" w:hAnsi="Calibri Light" w:cs="Times New Roman"/>
      <w:spacing w:val="-10"/>
      <w:kern w:val="2"/>
      <w:sz w:val="56"/>
      <w:szCs w:val="56"/>
    </w:rPr>
  </w:style>
  <w:style w:type="character" w:customStyle="1" w:styleId="13">
    <w:name w:val="Название Знак1"/>
    <w:uiPriority w:val="10"/>
    <w:qFormat/>
    <w:rsid w:val="00FF5BEB"/>
    <w:rPr>
      <w:rFonts w:ascii="Calibri Light" w:eastAsia="Times New Roman" w:hAnsi="Calibri Light" w:cs="Times New Roman"/>
      <w:color w:val="323E4F"/>
      <w:spacing w:val="5"/>
      <w:kern w:val="2"/>
      <w:sz w:val="52"/>
      <w:szCs w:val="52"/>
    </w:rPr>
  </w:style>
  <w:style w:type="character" w:customStyle="1" w:styleId="u">
    <w:name w:val="u"/>
    <w:basedOn w:val="a0"/>
    <w:qFormat/>
    <w:rsid w:val="00FF5BEB"/>
  </w:style>
  <w:style w:type="character" w:customStyle="1" w:styleId="32">
    <w:name w:val="Основной текст 3 Знак"/>
    <w:link w:val="32"/>
    <w:qFormat/>
    <w:rsid w:val="00FF5BEB"/>
    <w:rPr>
      <w:rFonts w:ascii="Times New Roman" w:eastAsia="Times New Roman" w:hAnsi="Times New Roman"/>
      <w:sz w:val="16"/>
      <w:szCs w:val="16"/>
      <w:lang w:eastAsia="ru-RU"/>
    </w:rPr>
  </w:style>
  <w:style w:type="character" w:customStyle="1" w:styleId="22">
    <w:name w:val="Оглавление 2 Знак"/>
    <w:link w:val="22"/>
    <w:qFormat/>
    <w:rsid w:val="00FF5BEB"/>
    <w:rPr>
      <w:rFonts w:ascii="Times New Roman" w:eastAsia="Times New Roman" w:hAnsi="Times New Roman" w:cs="Times New Roman"/>
      <w:sz w:val="20"/>
      <w:szCs w:val="20"/>
      <w:lang w:eastAsia="ru-RU"/>
    </w:rPr>
  </w:style>
  <w:style w:type="character" w:customStyle="1" w:styleId="23">
    <w:name w:val="Основной текст с отступом 2 Знак"/>
    <w:link w:val="24"/>
    <w:uiPriority w:val="99"/>
    <w:qFormat/>
    <w:rsid w:val="00FF5BEB"/>
    <w:rPr>
      <w:rFonts w:ascii="Times New Roman" w:eastAsia="Times New Roman" w:hAnsi="Times New Roman" w:cs="Times New Roman"/>
      <w:sz w:val="20"/>
      <w:szCs w:val="20"/>
      <w:lang w:eastAsia="ru-RU"/>
    </w:rPr>
  </w:style>
  <w:style w:type="character" w:customStyle="1" w:styleId="af0">
    <w:name w:val="Текст концевой сноски Знак"/>
    <w:qFormat/>
    <w:rsid w:val="00FF5BEB"/>
    <w:rPr>
      <w:rFonts w:ascii="Times New Roman" w:eastAsia="Times New Roman" w:hAnsi="Times New Roman" w:cs="Times New Roman"/>
      <w:sz w:val="20"/>
      <w:szCs w:val="20"/>
      <w:lang w:eastAsia="ru-RU"/>
    </w:rPr>
  </w:style>
  <w:style w:type="character" w:customStyle="1" w:styleId="33">
    <w:name w:val="Оглавление 3 Знак"/>
    <w:link w:val="34"/>
    <w:qFormat/>
    <w:rsid w:val="00FF5BEB"/>
    <w:rPr>
      <w:rFonts w:ascii="Times New Roman" w:eastAsia="Times New Roman" w:hAnsi="Times New Roman" w:cs="Times New Roman"/>
      <w:sz w:val="20"/>
      <w:szCs w:val="20"/>
      <w:lang w:eastAsia="ru-RU"/>
    </w:rPr>
  </w:style>
  <w:style w:type="character" w:customStyle="1" w:styleId="af1">
    <w:name w:val="Текст примечания Знак"/>
    <w:semiHidden/>
    <w:qFormat/>
    <w:rsid w:val="00FF5BEB"/>
    <w:rPr>
      <w:rFonts w:ascii="Times New Roman" w:eastAsia="Times New Roman" w:hAnsi="Times New Roman" w:cs="Times New Roman"/>
      <w:sz w:val="20"/>
      <w:szCs w:val="20"/>
      <w:lang w:eastAsia="ru-RU"/>
    </w:rPr>
  </w:style>
  <w:style w:type="character" w:customStyle="1" w:styleId="Normal">
    <w:name w:val="Normal Знак"/>
    <w:qFormat/>
    <w:rsid w:val="00FF5BEB"/>
    <w:rPr>
      <w:rFonts w:ascii="Times New Roman" w:eastAsia="Arial" w:hAnsi="Times New Roman" w:cs="Times New Roman"/>
      <w:sz w:val="24"/>
      <w:szCs w:val="20"/>
      <w:lang w:eastAsia="ar-SA"/>
    </w:rPr>
  </w:style>
  <w:style w:type="character" w:customStyle="1" w:styleId="mw-headline">
    <w:name w:val="mw-headline"/>
    <w:basedOn w:val="a0"/>
    <w:qFormat/>
    <w:rsid w:val="00FF5BEB"/>
  </w:style>
  <w:style w:type="character" w:customStyle="1" w:styleId="FontStyle156">
    <w:name w:val="Font Style156"/>
    <w:qFormat/>
    <w:rsid w:val="00FF5BEB"/>
    <w:rPr>
      <w:rFonts w:ascii="Times New Roman" w:hAnsi="Times New Roman" w:cs="Times New Roman"/>
      <w:sz w:val="24"/>
      <w:szCs w:val="24"/>
    </w:rPr>
  </w:style>
  <w:style w:type="character" w:styleId="af2">
    <w:name w:val="page number"/>
    <w:basedOn w:val="a0"/>
    <w:qFormat/>
    <w:rsid w:val="00FF5BEB"/>
  </w:style>
  <w:style w:type="character" w:customStyle="1" w:styleId="af3">
    <w:name w:val="Таблица Знак"/>
    <w:qFormat/>
    <w:locked/>
    <w:rsid w:val="00FF5BEB"/>
    <w:rPr>
      <w:rFonts w:ascii="Arial" w:eastAsia="Times New Roman" w:hAnsi="Arial" w:cs="Times New Roman"/>
      <w:sz w:val="28"/>
      <w:szCs w:val="20"/>
      <w:lang w:eastAsia="ru-RU"/>
    </w:rPr>
  </w:style>
  <w:style w:type="character" w:styleId="HTML0">
    <w:name w:val="HTML Typewriter"/>
    <w:unhideWhenUsed/>
    <w:qFormat/>
    <w:rsid w:val="00FF5BEB"/>
    <w:rPr>
      <w:rFonts w:ascii="Courier New" w:eastAsia="Times New Roman" w:hAnsi="Courier New" w:cs="Courier New"/>
      <w:sz w:val="20"/>
      <w:szCs w:val="20"/>
    </w:rPr>
  </w:style>
  <w:style w:type="character" w:customStyle="1" w:styleId="af4">
    <w:name w:val="Подпись Знак"/>
    <w:qFormat/>
    <w:rsid w:val="00FF5BEB"/>
    <w:rPr>
      <w:rFonts w:ascii="Times New Roman" w:eastAsia="Times New Roman" w:hAnsi="Times New Roman" w:cs="Times New Roman"/>
      <w:sz w:val="24"/>
      <w:szCs w:val="24"/>
      <w:lang w:eastAsia="ru-RU"/>
    </w:rPr>
  </w:style>
  <w:style w:type="character" w:customStyle="1" w:styleId="af5">
    <w:name w:val="Подзаголовок Знак"/>
    <w:qFormat/>
    <w:rsid w:val="00FF5BEB"/>
    <w:rPr>
      <w:rFonts w:ascii="Times New Roman" w:eastAsia="Times New Roman" w:hAnsi="Times New Roman" w:cs="Times New Roman"/>
      <w:b/>
      <w:sz w:val="24"/>
      <w:szCs w:val="20"/>
      <w:lang w:eastAsia="ru-RU"/>
    </w:rPr>
  </w:style>
  <w:style w:type="character" w:customStyle="1" w:styleId="af6">
    <w:name w:val="Схема документа Знак"/>
    <w:qFormat/>
    <w:rsid w:val="00FF5BEB"/>
    <w:rPr>
      <w:rFonts w:ascii="Tahoma" w:eastAsia="Times New Roman" w:hAnsi="Tahoma" w:cs="Tahoma"/>
      <w:sz w:val="20"/>
      <w:szCs w:val="20"/>
      <w:shd w:val="clear" w:color="auto" w:fill="000080"/>
      <w:lang w:eastAsia="ru-RU"/>
    </w:rPr>
  </w:style>
  <w:style w:type="character" w:customStyle="1" w:styleId="af7">
    <w:name w:val="Текст Знак"/>
    <w:qFormat/>
    <w:rsid w:val="00FF5BEB"/>
    <w:rPr>
      <w:rFonts w:ascii="Courier New" w:eastAsia="Times New Roman" w:hAnsi="Courier New" w:cs="Courier New"/>
      <w:sz w:val="20"/>
      <w:szCs w:val="20"/>
      <w:lang w:eastAsia="ru-RU"/>
    </w:rPr>
  </w:style>
  <w:style w:type="character" w:customStyle="1" w:styleId="af8">
    <w:name w:val="Основное Знак"/>
    <w:qFormat/>
    <w:locked/>
    <w:rsid w:val="00FF5BEB"/>
    <w:rPr>
      <w:color w:val="000000"/>
      <w:sz w:val="24"/>
      <w:szCs w:val="24"/>
    </w:rPr>
  </w:style>
  <w:style w:type="character" w:customStyle="1" w:styleId="af9">
    <w:name w:val="Привязка концевой сноски"/>
    <w:rPr>
      <w:vertAlign w:val="superscript"/>
    </w:rPr>
  </w:style>
  <w:style w:type="character" w:customStyle="1" w:styleId="EndnoteCharacters">
    <w:name w:val="Endnote Characters"/>
    <w:unhideWhenUsed/>
    <w:qFormat/>
    <w:rsid w:val="00FF5BEB"/>
    <w:rPr>
      <w:vertAlign w:val="superscript"/>
    </w:rPr>
  </w:style>
  <w:style w:type="character" w:customStyle="1" w:styleId="afa">
    <w:name w:val="Гипертекстовая ссылка"/>
    <w:qFormat/>
    <w:rsid w:val="00FF5BEB"/>
    <w:rPr>
      <w:color w:val="008000"/>
      <w:sz w:val="20"/>
      <w:szCs w:val="20"/>
      <w:u w:val="single"/>
    </w:rPr>
  </w:style>
  <w:style w:type="character" w:customStyle="1" w:styleId="afb">
    <w:name w:val="Цветовое выделение"/>
    <w:qFormat/>
    <w:rsid w:val="00FF5BEB"/>
    <w:rPr>
      <w:b/>
      <w:bCs/>
      <w:color w:val="000080"/>
      <w:sz w:val="20"/>
      <w:szCs w:val="20"/>
    </w:rPr>
  </w:style>
  <w:style w:type="character" w:customStyle="1" w:styleId="postbody">
    <w:name w:val="postbody"/>
    <w:basedOn w:val="a0"/>
    <w:qFormat/>
    <w:rsid w:val="00FF5BEB"/>
  </w:style>
  <w:style w:type="character" w:customStyle="1" w:styleId="S">
    <w:name w:val="S_Обычный Знак"/>
    <w:link w:val="S"/>
    <w:qFormat/>
    <w:rsid w:val="00FF5BEB"/>
    <w:rPr>
      <w:rFonts w:ascii="Times New Roman" w:eastAsia="Times New Roman" w:hAnsi="Times New Roman" w:cs="Times New Roman"/>
      <w:sz w:val="24"/>
      <w:szCs w:val="24"/>
      <w:lang w:eastAsia="ru-RU"/>
    </w:rPr>
  </w:style>
  <w:style w:type="character" w:customStyle="1" w:styleId="14">
    <w:name w:val="Знак Знак Знак1"/>
    <w:basedOn w:val="a0"/>
    <w:semiHidden/>
    <w:qFormat/>
    <w:rsid w:val="00FF5BEB"/>
  </w:style>
  <w:style w:type="character" w:customStyle="1" w:styleId="WW-Absatz-Standardschriftart111111111111111111111111111111111111">
    <w:name w:val="WW-Absatz-Standardschriftart111111111111111111111111111111111111"/>
    <w:qFormat/>
    <w:rsid w:val="00FF5BEB"/>
  </w:style>
  <w:style w:type="character" w:customStyle="1" w:styleId="afc">
    <w:name w:val="???????? ????? ????"/>
    <w:qFormat/>
    <w:rsid w:val="00FF5BEB"/>
    <w:rPr>
      <w:rFonts w:ascii="Arial" w:hAnsi="Arial"/>
      <w:sz w:val="22"/>
      <w:lang w:val="ru-RU"/>
    </w:rPr>
  </w:style>
  <w:style w:type="character" w:customStyle="1" w:styleId="24">
    <w:name w:val="Основной текст с отступом Знак2"/>
    <w:link w:val="23"/>
    <w:qFormat/>
    <w:rsid w:val="00FF5BEB"/>
    <w:rPr>
      <w:rFonts w:ascii="Times New Roman" w:eastAsia="Times New Roman" w:hAnsi="Times New Roman" w:cs="Times New Roman"/>
      <w:sz w:val="28"/>
      <w:szCs w:val="20"/>
      <w:lang w:eastAsia="ar-SA"/>
    </w:rPr>
  </w:style>
  <w:style w:type="character" w:customStyle="1" w:styleId="FontStyle20">
    <w:name w:val="Font Style20"/>
    <w:qFormat/>
    <w:rsid w:val="00FF5BEB"/>
    <w:rPr>
      <w:rFonts w:ascii="Times New Roman" w:hAnsi="Times New Roman" w:cs="Times New Roman"/>
      <w:color w:val="000000"/>
      <w:sz w:val="22"/>
      <w:szCs w:val="22"/>
    </w:rPr>
  </w:style>
  <w:style w:type="character" w:customStyle="1" w:styleId="FontStyle21">
    <w:name w:val="Font Style21"/>
    <w:qFormat/>
    <w:rsid w:val="00FF5BEB"/>
    <w:rPr>
      <w:rFonts w:ascii="Sylfaen" w:hAnsi="Sylfaen" w:cs="Sylfaen"/>
      <w:b/>
      <w:bCs/>
      <w:color w:val="000000"/>
      <w:spacing w:val="-10"/>
      <w:sz w:val="26"/>
      <w:szCs w:val="26"/>
    </w:rPr>
  </w:style>
  <w:style w:type="character" w:customStyle="1" w:styleId="240">
    <w:name w:val="Знак Знак24"/>
    <w:qFormat/>
    <w:rsid w:val="00FF5BEB"/>
    <w:rPr>
      <w:rFonts w:ascii="Cambria" w:eastAsia="Times New Roman" w:hAnsi="Cambria" w:cs="Times New Roman"/>
      <w:b/>
      <w:bCs/>
      <w:kern w:val="2"/>
      <w:sz w:val="32"/>
      <w:szCs w:val="32"/>
      <w:lang w:eastAsia="ru-RU"/>
    </w:rPr>
  </w:style>
  <w:style w:type="character" w:customStyle="1" w:styleId="15">
    <w:name w:val="Знак Знак Знак Знак Знак Знак Знак1"/>
    <w:qFormat/>
    <w:rsid w:val="00FF5BEB"/>
    <w:rPr>
      <w:sz w:val="24"/>
      <w:szCs w:val="24"/>
      <w:lang w:val="ru-RU" w:eastAsia="ru-RU" w:bidi="ar-SA"/>
    </w:rPr>
  </w:style>
  <w:style w:type="character" w:customStyle="1" w:styleId="apple-style-span">
    <w:name w:val="apple-style-span"/>
    <w:basedOn w:val="a0"/>
    <w:qFormat/>
    <w:rsid w:val="00FF5BEB"/>
  </w:style>
  <w:style w:type="character" w:styleId="afd">
    <w:name w:val="annotation reference"/>
    <w:semiHidden/>
    <w:qFormat/>
    <w:rsid w:val="00FF5BEB"/>
    <w:rPr>
      <w:sz w:val="16"/>
      <w:szCs w:val="16"/>
    </w:rPr>
  </w:style>
  <w:style w:type="character" w:customStyle="1" w:styleId="afe">
    <w:name w:val="Тема примечания Знак"/>
    <w:semiHidden/>
    <w:qFormat/>
    <w:rsid w:val="00FF5BEB"/>
    <w:rPr>
      <w:rFonts w:ascii="Times New Roman" w:eastAsia="Times New Roman" w:hAnsi="Times New Roman" w:cs="Times New Roman"/>
      <w:b/>
      <w:bCs/>
      <w:sz w:val="20"/>
      <w:szCs w:val="20"/>
      <w:lang w:eastAsia="ar-SA"/>
    </w:rPr>
  </w:style>
  <w:style w:type="character" w:customStyle="1" w:styleId="25">
    <w:name w:val="Знак Знак Знак Знак Знак Знак Знак2"/>
    <w:qFormat/>
    <w:rsid w:val="00FF5BEB"/>
    <w:rPr>
      <w:sz w:val="24"/>
      <w:szCs w:val="24"/>
      <w:lang w:val="ru-RU" w:eastAsia="ru-RU" w:bidi="ar-SA"/>
    </w:rPr>
  </w:style>
  <w:style w:type="character" w:customStyle="1" w:styleId="110">
    <w:name w:val="Основной текст с отступом Знак1 Знак1"/>
    <w:semiHidden/>
    <w:qFormat/>
    <w:rsid w:val="00FF5BEB"/>
    <w:rPr>
      <w:rFonts w:ascii="Times New Roman" w:eastAsia="Times New Roman" w:hAnsi="Times New Roman" w:cs="Times New Roman"/>
      <w:sz w:val="28"/>
      <w:szCs w:val="20"/>
      <w:lang w:eastAsia="ar-SA"/>
    </w:rPr>
  </w:style>
  <w:style w:type="character" w:customStyle="1" w:styleId="aff">
    <w:name w:val="Стиль пункта схемы Знак Знак Знак Знак Знак Знак Знак"/>
    <w:qFormat/>
    <w:rsid w:val="00FF5BEB"/>
    <w:rPr>
      <w:rFonts w:ascii="Times New Roman" w:eastAsia="Times New Roman" w:hAnsi="Times New Roman" w:cs="Times New Roman"/>
      <w:sz w:val="28"/>
      <w:szCs w:val="28"/>
      <w:lang w:eastAsia="ru-RU"/>
    </w:rPr>
  </w:style>
  <w:style w:type="character" w:customStyle="1" w:styleId="aff0">
    <w:name w:val="Стиль заключения Знак Знак"/>
    <w:qFormat/>
    <w:rsid w:val="00FF5BEB"/>
    <w:rPr>
      <w:rFonts w:ascii="Times New Roman" w:eastAsia="Times New Roman" w:hAnsi="Times New Roman" w:cs="Times New Roman"/>
      <w:sz w:val="28"/>
      <w:szCs w:val="28"/>
      <w:lang w:eastAsia="ru-RU"/>
    </w:rPr>
  </w:style>
  <w:style w:type="character" w:customStyle="1" w:styleId="aff1">
    <w:name w:val="Стиль порядка Знак Знак"/>
    <w:qFormat/>
    <w:rsid w:val="00FF5BEB"/>
    <w:rPr>
      <w:rFonts w:ascii="Times New Roman" w:eastAsia="Times New Roman" w:hAnsi="Times New Roman" w:cs="Times New Roman"/>
      <w:sz w:val="28"/>
      <w:szCs w:val="28"/>
      <w:lang w:eastAsia="ru-RU"/>
    </w:rPr>
  </w:style>
  <w:style w:type="character" w:customStyle="1" w:styleId="aff2">
    <w:name w:val="Стиль пункта схемы Знак Знак"/>
    <w:qFormat/>
    <w:rsid w:val="00FF5BEB"/>
    <w:rPr>
      <w:rFonts w:ascii="Times New Roman" w:eastAsia="Times New Roman" w:hAnsi="Times New Roman" w:cs="Times New Roman"/>
      <w:sz w:val="28"/>
      <w:szCs w:val="28"/>
      <w:lang w:eastAsia="ru-RU"/>
    </w:rPr>
  </w:style>
  <w:style w:type="character" w:customStyle="1" w:styleId="41">
    <w:name w:val="Знак Знак4"/>
    <w:qFormat/>
    <w:rsid w:val="00FF5BEB"/>
    <w:rPr>
      <w:rFonts w:ascii="Times New Roman CYR" w:hAnsi="Times New Roman CYR"/>
      <w:lang w:val="ru-RU" w:eastAsia="ar-SA" w:bidi="ar-SA"/>
    </w:rPr>
  </w:style>
  <w:style w:type="character" w:customStyle="1" w:styleId="Text">
    <w:name w:val="Text Знак"/>
    <w:link w:val="Text"/>
    <w:qFormat/>
    <w:rsid w:val="00FF5BEB"/>
    <w:rPr>
      <w:rFonts w:ascii="Times New Roman" w:eastAsia="Times New Roman" w:hAnsi="Times New Roman" w:cs="Times New Roman"/>
      <w:sz w:val="24"/>
      <w:szCs w:val="24"/>
    </w:rPr>
  </w:style>
  <w:style w:type="character" w:customStyle="1" w:styleId="aff3">
    <w:name w:val="Стиль пункта схемы Знак Знак Знак"/>
    <w:qFormat/>
    <w:rsid w:val="00FF5BEB"/>
    <w:rPr>
      <w:sz w:val="28"/>
      <w:szCs w:val="28"/>
      <w:lang w:val="ru-RU" w:eastAsia="ru-RU" w:bidi="ar-SA"/>
    </w:rPr>
  </w:style>
  <w:style w:type="character" w:customStyle="1" w:styleId="26">
    <w:name w:val="Текст Знак2"/>
    <w:qFormat/>
    <w:rsid w:val="00FF5BEB"/>
    <w:rPr>
      <w:rFonts w:ascii="Courier New" w:hAnsi="Courier New" w:cs="Courier New"/>
    </w:rPr>
  </w:style>
  <w:style w:type="character" w:customStyle="1" w:styleId="FontStyle48">
    <w:name w:val="Font Style48"/>
    <w:qFormat/>
    <w:rsid w:val="00FF5BEB"/>
    <w:rPr>
      <w:rFonts w:ascii="Times New Roman" w:hAnsi="Times New Roman" w:cs="Times New Roman"/>
      <w:sz w:val="24"/>
      <w:szCs w:val="24"/>
    </w:rPr>
  </w:style>
  <w:style w:type="character" w:customStyle="1" w:styleId="aff4">
    <w:name w:val="Знак Знак Знак Знак Знак Знак Знак Знак Знак Знак Знак Знак Знак"/>
    <w:qFormat/>
    <w:rsid w:val="00FF5BEB"/>
    <w:rPr>
      <w:rFonts w:ascii="Verdana" w:eastAsia="Times New Roman" w:hAnsi="Verdana" w:cs="Times New Roman"/>
      <w:sz w:val="20"/>
      <w:szCs w:val="20"/>
      <w:lang w:val="en-US"/>
    </w:rPr>
  </w:style>
  <w:style w:type="character" w:customStyle="1" w:styleId="bold">
    <w:name w:val="bold"/>
    <w:basedOn w:val="a0"/>
    <w:qFormat/>
    <w:rsid w:val="00FF5BEB"/>
  </w:style>
  <w:style w:type="character" w:customStyle="1" w:styleId="FontStyle23">
    <w:name w:val="Font Style23"/>
    <w:uiPriority w:val="99"/>
    <w:qFormat/>
    <w:rsid w:val="00FF5BEB"/>
    <w:rPr>
      <w:rFonts w:ascii="Times New Roman" w:hAnsi="Times New Roman" w:cs="Times New Roman"/>
      <w:sz w:val="22"/>
      <w:szCs w:val="22"/>
    </w:rPr>
  </w:style>
  <w:style w:type="character" w:customStyle="1" w:styleId="FontStyle425">
    <w:name w:val="Font Style425"/>
    <w:uiPriority w:val="99"/>
    <w:qFormat/>
    <w:rsid w:val="00FF5BEB"/>
    <w:rPr>
      <w:rFonts w:ascii="Times New Roman" w:hAnsi="Times New Roman" w:cs="Times New Roman"/>
      <w:sz w:val="22"/>
      <w:szCs w:val="22"/>
    </w:rPr>
  </w:style>
  <w:style w:type="character" w:customStyle="1" w:styleId="aff5">
    <w:name w:val="Абзац списка Знак"/>
    <w:uiPriority w:val="99"/>
    <w:qFormat/>
    <w:rsid w:val="00FF5BEB"/>
    <w:rPr>
      <w:rFonts w:ascii="Times New Roman" w:eastAsia="Times New Roman" w:hAnsi="Times New Roman" w:cs="Times New Roman"/>
      <w:sz w:val="24"/>
      <w:lang w:eastAsia="ru-RU"/>
    </w:rPr>
  </w:style>
  <w:style w:type="character" w:customStyle="1" w:styleId="ConsPlusNormal">
    <w:name w:val="ConsPlusNormal Знак"/>
    <w:link w:val="ConsPlusNormal"/>
    <w:qFormat/>
    <w:locked/>
    <w:rsid w:val="00FF5BEB"/>
    <w:rPr>
      <w:rFonts w:ascii="Arial" w:eastAsia="Times New Roman" w:hAnsi="Arial" w:cs="Arial"/>
      <w:sz w:val="20"/>
      <w:szCs w:val="20"/>
      <w:lang w:eastAsia="ru-RU"/>
    </w:rPr>
  </w:style>
  <w:style w:type="character" w:customStyle="1" w:styleId="aff6">
    <w:name w:val="Абзац Знак"/>
    <w:qFormat/>
    <w:locked/>
    <w:rsid w:val="00F178EF"/>
    <w:rPr>
      <w:rFonts w:ascii="Times New Roman" w:eastAsia="Times New Roman" w:hAnsi="Times New Roman" w:cs="Times New Roman"/>
      <w:sz w:val="24"/>
      <w:szCs w:val="24"/>
      <w:lang w:eastAsia="ru-RU"/>
    </w:rPr>
  </w:style>
  <w:style w:type="character" w:styleId="aff7">
    <w:name w:val="Unresolved Mention"/>
    <w:uiPriority w:val="99"/>
    <w:semiHidden/>
    <w:unhideWhenUsed/>
    <w:qFormat/>
    <w:rsid w:val="00643015"/>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4"/>
    </w:rPr>
  </w:style>
  <w:style w:type="character" w:customStyle="1" w:styleId="ListLabel5">
    <w:name w:val="ListLabel 5"/>
    <w:qFormat/>
    <w:rPr>
      <w:caps w:val="0"/>
      <w:smallCaps w:val="0"/>
      <w:vanish w:val="0"/>
      <w:color w:val="auto"/>
      <w:sz w:val="16"/>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b w:val="0"/>
      <w:i w:val="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Times New Roman"/>
    </w:rPr>
  </w:style>
  <w:style w:type="character" w:customStyle="1" w:styleId="ListLabel27">
    <w:name w:val="ListLabel 27"/>
    <w:qFormat/>
    <w:rPr>
      <w:color w:val="auto"/>
      <w:sz w:val="28"/>
    </w:rPr>
  </w:style>
  <w:style w:type="character" w:customStyle="1" w:styleId="ListLabel28">
    <w:name w:val="ListLabel 28"/>
    <w:qFormat/>
    <w:rPr>
      <w:sz w:val="28"/>
    </w:rPr>
  </w:style>
  <w:style w:type="character" w:customStyle="1" w:styleId="ListLabel29">
    <w:name w:val="ListLabel 29"/>
    <w:qFormat/>
    <w:rPr>
      <w:sz w:val="2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color w:val="auto"/>
      <w:szCs w:val="28"/>
      <w:u w:val="none"/>
    </w:rPr>
  </w:style>
  <w:style w:type="character" w:customStyle="1" w:styleId="aff8">
    <w:name w:val="Ссылка указателя"/>
    <w:qFormat/>
  </w:style>
  <w:style w:type="character" w:customStyle="1" w:styleId="ListLabel40">
    <w:name w:val="ListLabel 40"/>
    <w:qFormat/>
    <w:rPr>
      <w:rFonts w:cs="Symbol"/>
    </w:rPr>
  </w:style>
  <w:style w:type="character" w:customStyle="1" w:styleId="ListLabel41">
    <w:name w:val="ListLabel 41"/>
    <w:qFormat/>
    <w:rPr>
      <w:color w:val="auto"/>
      <w:szCs w:val="28"/>
      <w:u w:val="none"/>
    </w:rPr>
  </w:style>
  <w:style w:type="character" w:customStyle="1" w:styleId="ListLabel42">
    <w:name w:val="ListLabel 42"/>
    <w:qFormat/>
    <w:rPr>
      <w:rFonts w:cs="Symbol"/>
    </w:rPr>
  </w:style>
  <w:style w:type="character" w:customStyle="1" w:styleId="ListLabel43">
    <w:name w:val="ListLabel 43"/>
    <w:qFormat/>
    <w:rPr>
      <w:color w:val="auto"/>
      <w:szCs w:val="28"/>
      <w:u w:val="none"/>
    </w:rPr>
  </w:style>
  <w:style w:type="character" w:customStyle="1" w:styleId="ListLabel44">
    <w:name w:val="ListLabel 44"/>
    <w:qFormat/>
    <w:rPr>
      <w:rFonts w:cs="Symbol"/>
    </w:rPr>
  </w:style>
  <w:style w:type="character" w:customStyle="1" w:styleId="ListLabel45">
    <w:name w:val="ListLabel 45"/>
    <w:qFormat/>
    <w:rPr>
      <w:color w:val="auto"/>
      <w:szCs w:val="28"/>
      <w:u w:val="none"/>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color w:val="4472C4" w:themeColor="accent1"/>
      <w:szCs w:val="28"/>
      <w:highlight w:val="yellow"/>
      <w:u w:val="none"/>
    </w:rPr>
  </w:style>
  <w:style w:type="character" w:customStyle="1" w:styleId="ListLabel51">
    <w:name w:val="ListLabel 51"/>
    <w:qFormat/>
    <w:rPr>
      <w:rFonts w:cs="Courier New"/>
      <w:b/>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color w:val="4472C4" w:themeColor="accent1"/>
      <w:szCs w:val="28"/>
      <w:highlight w:val="yellow"/>
      <w:u w:val="none"/>
    </w:rPr>
  </w:style>
  <w:style w:type="paragraph" w:styleId="aff9">
    <w:name w:val="Title"/>
    <w:basedOn w:val="a"/>
    <w:next w:val="affa"/>
    <w:qFormat/>
    <w:pPr>
      <w:keepNext/>
      <w:spacing w:before="240" w:after="120"/>
    </w:pPr>
    <w:rPr>
      <w:rFonts w:ascii="Liberation Sans" w:eastAsia="Microsoft YaHei" w:hAnsi="Liberation Sans" w:cs="Arial"/>
      <w:szCs w:val="28"/>
    </w:rPr>
  </w:style>
  <w:style w:type="paragraph" w:styleId="affa">
    <w:name w:val="Body Text"/>
    <w:basedOn w:val="a"/>
    <w:link w:val="16"/>
    <w:rsid w:val="00FF5BEB"/>
    <w:pPr>
      <w:spacing w:after="120"/>
    </w:pPr>
    <w:rPr>
      <w:rFonts w:eastAsia="Times New Roman"/>
      <w:sz w:val="24"/>
      <w:szCs w:val="24"/>
      <w:lang w:eastAsia="ru-RU"/>
    </w:rPr>
  </w:style>
  <w:style w:type="paragraph" w:styleId="affb">
    <w:name w:val="List"/>
    <w:basedOn w:val="a"/>
    <w:unhideWhenUsed/>
    <w:rsid w:val="00FF5BEB"/>
    <w:pPr>
      <w:ind w:left="283" w:hanging="283"/>
    </w:pPr>
    <w:rPr>
      <w:rFonts w:eastAsia="Times New Roman"/>
      <w:sz w:val="20"/>
      <w:szCs w:val="20"/>
      <w:lang w:eastAsia="ru-RU"/>
    </w:rPr>
  </w:style>
  <w:style w:type="paragraph" w:styleId="affc">
    <w:name w:val="caption"/>
    <w:basedOn w:val="a"/>
    <w:next w:val="a"/>
    <w:qFormat/>
    <w:rsid w:val="00FF5BEB"/>
    <w:pPr>
      <w:spacing w:before="120" w:after="120"/>
    </w:pPr>
    <w:rPr>
      <w:rFonts w:eastAsia="Times New Roman"/>
      <w:b/>
      <w:sz w:val="20"/>
      <w:szCs w:val="20"/>
      <w:lang w:eastAsia="ru-RU"/>
    </w:rPr>
  </w:style>
  <w:style w:type="paragraph" w:styleId="affd">
    <w:name w:val="index heading"/>
    <w:basedOn w:val="a"/>
    <w:qFormat/>
    <w:pPr>
      <w:suppressLineNumbers/>
    </w:pPr>
    <w:rPr>
      <w:rFonts w:cs="Arial"/>
    </w:rPr>
  </w:style>
  <w:style w:type="paragraph" w:customStyle="1" w:styleId="16">
    <w:name w:val="Основной текст Знак1"/>
    <w:basedOn w:val="a"/>
    <w:next w:val="a"/>
    <w:link w:val="affa"/>
    <w:qFormat/>
    <w:rsid w:val="00FF5BEB"/>
    <w:pPr>
      <w:suppressAutoHyphens/>
      <w:spacing w:before="240" w:after="60"/>
      <w:jc w:val="left"/>
    </w:pPr>
    <w:rPr>
      <w:rFonts w:eastAsia="Times New Roman"/>
      <w:sz w:val="26"/>
      <w:lang w:eastAsia="ar-SA"/>
    </w:rPr>
  </w:style>
  <w:style w:type="paragraph" w:styleId="affe">
    <w:name w:val="header"/>
    <w:basedOn w:val="a"/>
    <w:unhideWhenUsed/>
    <w:rsid w:val="006E680A"/>
    <w:pPr>
      <w:tabs>
        <w:tab w:val="center" w:pos="4844"/>
        <w:tab w:val="right" w:pos="9689"/>
      </w:tabs>
    </w:pPr>
  </w:style>
  <w:style w:type="paragraph" w:styleId="afff">
    <w:name w:val="footer"/>
    <w:basedOn w:val="a"/>
    <w:unhideWhenUsed/>
    <w:rsid w:val="006E680A"/>
    <w:pPr>
      <w:tabs>
        <w:tab w:val="center" w:pos="4844"/>
        <w:tab w:val="right" w:pos="9689"/>
      </w:tabs>
    </w:pPr>
  </w:style>
  <w:style w:type="paragraph" w:styleId="afff0">
    <w:name w:val="TOC Heading"/>
    <w:basedOn w:val="1"/>
    <w:next w:val="a"/>
    <w:uiPriority w:val="39"/>
    <w:unhideWhenUsed/>
    <w:qFormat/>
    <w:rsid w:val="006E680A"/>
    <w:pPr>
      <w:numPr>
        <w:numId w:val="0"/>
      </w:numPr>
      <w:spacing w:line="259" w:lineRule="auto"/>
      <w:jc w:val="left"/>
    </w:pPr>
    <w:rPr>
      <w:lang w:eastAsia="ru-RU"/>
    </w:rPr>
  </w:style>
  <w:style w:type="paragraph" w:styleId="afff1">
    <w:name w:val="No Spacing"/>
    <w:uiPriority w:val="1"/>
    <w:qFormat/>
    <w:rsid w:val="00FF5BEB"/>
    <w:pPr>
      <w:jc w:val="both"/>
    </w:pPr>
    <w:rPr>
      <w:rFonts w:ascii="Times New Roman" w:eastAsia="Times New Roman" w:hAnsi="Times New Roman"/>
      <w:sz w:val="28"/>
      <w:szCs w:val="22"/>
    </w:rPr>
  </w:style>
  <w:style w:type="paragraph" w:styleId="17">
    <w:name w:val="toc 1"/>
    <w:basedOn w:val="a"/>
    <w:next w:val="a"/>
    <w:autoRedefine/>
    <w:uiPriority w:val="39"/>
    <w:unhideWhenUsed/>
    <w:rsid w:val="00D75755"/>
    <w:pPr>
      <w:tabs>
        <w:tab w:val="left" w:pos="440"/>
        <w:tab w:val="right" w:leader="dot" w:pos="9345"/>
      </w:tabs>
    </w:pPr>
    <w:rPr>
      <w:rFonts w:eastAsia="Times New Roman"/>
      <w:lang w:eastAsia="ru-RU"/>
    </w:rPr>
  </w:style>
  <w:style w:type="paragraph" w:styleId="afff2">
    <w:name w:val="Balloon Text"/>
    <w:basedOn w:val="a"/>
    <w:unhideWhenUsed/>
    <w:qFormat/>
    <w:rsid w:val="00FF5BEB"/>
    <w:rPr>
      <w:rFonts w:ascii="Tahoma" w:eastAsia="Times New Roman" w:hAnsi="Tahoma" w:cs="Tahoma"/>
      <w:sz w:val="16"/>
      <w:szCs w:val="16"/>
      <w:lang w:eastAsia="ru-RU"/>
    </w:rPr>
  </w:style>
  <w:style w:type="paragraph" w:styleId="20">
    <w:name w:val="toc 2"/>
    <w:basedOn w:val="a"/>
    <w:next w:val="a"/>
    <w:link w:val="21"/>
    <w:autoRedefine/>
    <w:uiPriority w:val="39"/>
    <w:unhideWhenUsed/>
    <w:rsid w:val="00FF5BEB"/>
    <w:pPr>
      <w:spacing w:after="100"/>
      <w:ind w:left="220"/>
    </w:pPr>
    <w:rPr>
      <w:rFonts w:eastAsia="Times New Roman"/>
      <w:lang w:eastAsia="ru-RU"/>
    </w:rPr>
  </w:style>
  <w:style w:type="paragraph" w:styleId="34">
    <w:name w:val="toc 3"/>
    <w:basedOn w:val="a"/>
    <w:next w:val="a"/>
    <w:link w:val="33"/>
    <w:autoRedefine/>
    <w:uiPriority w:val="39"/>
    <w:unhideWhenUsed/>
    <w:rsid w:val="00FF5BEB"/>
    <w:pPr>
      <w:ind w:left="440"/>
    </w:pPr>
    <w:rPr>
      <w:rFonts w:eastAsia="Times New Roman"/>
      <w:lang w:eastAsia="ru-RU"/>
    </w:rPr>
  </w:style>
  <w:style w:type="paragraph" w:styleId="HTML1">
    <w:name w:val="HTML Preformatted"/>
    <w:basedOn w:val="a"/>
    <w:unhideWhenUsed/>
    <w:qFormat/>
    <w:rsid w:val="00FF5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paragraph" w:styleId="afff3">
    <w:name w:val="footnote text"/>
    <w:basedOn w:val="a"/>
    <w:uiPriority w:val="99"/>
    <w:unhideWhenUsed/>
    <w:rsid w:val="00FF5BEB"/>
    <w:rPr>
      <w:rFonts w:eastAsia="Times New Roman"/>
      <w:sz w:val="20"/>
      <w:szCs w:val="20"/>
      <w:lang w:eastAsia="ru-RU"/>
    </w:rPr>
  </w:style>
  <w:style w:type="paragraph" w:customStyle="1" w:styleId="portlet-title">
    <w:name w:val="portlet-title"/>
    <w:basedOn w:val="a"/>
    <w:qFormat/>
    <w:rsid w:val="00FF5BEB"/>
    <w:pPr>
      <w:spacing w:beforeAutospacing="1" w:afterAutospacing="1"/>
    </w:pPr>
    <w:rPr>
      <w:rFonts w:eastAsia="Times New Roman"/>
      <w:sz w:val="24"/>
      <w:szCs w:val="24"/>
      <w:lang w:eastAsia="ru-RU"/>
    </w:rPr>
  </w:style>
  <w:style w:type="paragraph" w:customStyle="1" w:styleId="ConsPlusNormal0">
    <w:name w:val="ConsPlusNormal"/>
    <w:qFormat/>
    <w:rsid w:val="00FF5BEB"/>
    <w:pPr>
      <w:widowControl w:val="0"/>
    </w:pPr>
    <w:rPr>
      <w:rFonts w:ascii="Arial" w:eastAsia="Times New Roman" w:hAnsi="Arial" w:cs="Arial"/>
      <w:sz w:val="28"/>
    </w:rPr>
  </w:style>
  <w:style w:type="paragraph" w:customStyle="1" w:styleId="111">
    <w:name w:val="Знак Знак Знак1 Знак Знак Знак Знак Знак Знак1 Знак Знак Знак Знак"/>
    <w:basedOn w:val="a"/>
    <w:qFormat/>
    <w:rsid w:val="00FF5BEB"/>
    <w:pPr>
      <w:keepLines/>
      <w:spacing w:after="160" w:line="240" w:lineRule="exact"/>
    </w:pPr>
    <w:rPr>
      <w:rFonts w:ascii="Verdana" w:eastAsia="MS Mincho" w:hAnsi="Verdana" w:cs="Franklin Gothic Book"/>
      <w:sz w:val="20"/>
      <w:szCs w:val="20"/>
      <w:lang w:val="en-US" w:eastAsia="ru-RU"/>
    </w:rPr>
  </w:style>
  <w:style w:type="paragraph" w:customStyle="1" w:styleId="afff4">
    <w:name w:val="Примечание"/>
    <w:basedOn w:val="a"/>
    <w:qFormat/>
    <w:rsid w:val="00FF5BEB"/>
    <w:pPr>
      <w:widowControl w:val="0"/>
      <w:shd w:val="clear" w:color="auto" w:fill="FFFFFF"/>
      <w:spacing w:before="120" w:after="120"/>
      <w:ind w:firstLine="284"/>
    </w:pPr>
    <w:rPr>
      <w:rFonts w:eastAsia="Times New Roman"/>
      <w:sz w:val="20"/>
      <w:szCs w:val="20"/>
      <w:lang w:eastAsia="ru-RU"/>
    </w:rPr>
  </w:style>
  <w:style w:type="paragraph" w:customStyle="1" w:styleId="afff5">
    <w:name w:val="таблица"/>
    <w:basedOn w:val="a"/>
    <w:qFormat/>
    <w:rsid w:val="00FF5BEB"/>
    <w:pPr>
      <w:widowControl w:val="0"/>
      <w:shd w:val="clear" w:color="auto" w:fill="FFFFFF"/>
      <w:spacing w:before="120" w:after="120"/>
      <w:ind w:firstLine="284"/>
    </w:pPr>
    <w:rPr>
      <w:rFonts w:eastAsia="Times New Roman"/>
      <w:sz w:val="24"/>
      <w:szCs w:val="24"/>
      <w:lang w:eastAsia="ru-RU"/>
    </w:rPr>
  </w:style>
  <w:style w:type="paragraph" w:styleId="afff6">
    <w:name w:val="List Paragraph"/>
    <w:basedOn w:val="a"/>
    <w:uiPriority w:val="34"/>
    <w:qFormat/>
    <w:rsid w:val="00FF5BEB"/>
    <w:pPr>
      <w:spacing w:line="312" w:lineRule="auto"/>
      <w:ind w:left="720" w:firstLine="709"/>
      <w:contextualSpacing/>
    </w:pPr>
    <w:rPr>
      <w:rFonts w:eastAsia="Times New Roman"/>
      <w:sz w:val="24"/>
      <w:lang w:eastAsia="ru-RU"/>
    </w:rPr>
  </w:style>
  <w:style w:type="paragraph" w:customStyle="1" w:styleId="18">
    <w:name w:val="Название1"/>
    <w:basedOn w:val="a"/>
    <w:next w:val="a"/>
    <w:uiPriority w:val="10"/>
    <w:qFormat/>
    <w:rsid w:val="00FF5BEB"/>
    <w:pPr>
      <w:pBdr>
        <w:bottom w:val="single" w:sz="8" w:space="4" w:color="4F81BD"/>
      </w:pBdr>
      <w:spacing w:after="300"/>
      <w:contextualSpacing/>
    </w:pPr>
    <w:rPr>
      <w:rFonts w:eastAsia="Times New Roman"/>
      <w:spacing w:val="5"/>
      <w:kern w:val="2"/>
      <w:szCs w:val="52"/>
      <w:lang w:eastAsia="ru-RU"/>
    </w:rPr>
  </w:style>
  <w:style w:type="paragraph" w:styleId="afff7">
    <w:name w:val="Normal (Web)"/>
    <w:basedOn w:val="a"/>
    <w:uiPriority w:val="99"/>
    <w:unhideWhenUsed/>
    <w:qFormat/>
    <w:rsid w:val="00FF5BEB"/>
    <w:pPr>
      <w:spacing w:beforeAutospacing="1" w:afterAutospacing="1"/>
    </w:pPr>
    <w:rPr>
      <w:rFonts w:eastAsia="Times New Roman"/>
      <w:sz w:val="24"/>
      <w:szCs w:val="24"/>
      <w:lang w:eastAsia="ru-RU"/>
    </w:rPr>
  </w:style>
  <w:style w:type="paragraph" w:styleId="afff8">
    <w:name w:val="Body Text Indent"/>
    <w:basedOn w:val="a"/>
    <w:rsid w:val="00FF5BEB"/>
    <w:pPr>
      <w:spacing w:after="120"/>
      <w:ind w:left="283"/>
    </w:pPr>
    <w:rPr>
      <w:rFonts w:eastAsia="Times New Roman"/>
      <w:szCs w:val="24"/>
      <w:lang w:eastAsia="ru-RU"/>
    </w:rPr>
  </w:style>
  <w:style w:type="paragraph" w:customStyle="1" w:styleId="310">
    <w:name w:val="31"/>
    <w:basedOn w:val="a"/>
    <w:qFormat/>
    <w:rsid w:val="00FF5BEB"/>
    <w:pPr>
      <w:spacing w:after="120"/>
      <w:ind w:left="283"/>
    </w:pPr>
    <w:rPr>
      <w:sz w:val="16"/>
      <w:szCs w:val="16"/>
      <w:lang w:eastAsia="ru-RU"/>
    </w:rPr>
  </w:style>
  <w:style w:type="paragraph" w:customStyle="1" w:styleId="320">
    <w:name w:val="Основной текст 3 Знак2"/>
    <w:basedOn w:val="a"/>
    <w:link w:val="35"/>
    <w:qFormat/>
    <w:rsid w:val="00FF5BEB"/>
    <w:pPr>
      <w:suppressAutoHyphens/>
      <w:spacing w:after="120"/>
      <w:ind w:left="283"/>
    </w:pPr>
    <w:rPr>
      <w:rFonts w:eastAsia="Times New Roman"/>
      <w:sz w:val="16"/>
      <w:szCs w:val="16"/>
      <w:lang w:eastAsia="ar-SA"/>
    </w:rPr>
  </w:style>
  <w:style w:type="paragraph" w:styleId="42">
    <w:name w:val="toc 4"/>
    <w:basedOn w:val="a"/>
    <w:next w:val="a"/>
    <w:autoRedefine/>
    <w:uiPriority w:val="39"/>
    <w:unhideWhenUsed/>
    <w:rsid w:val="00FF5BEB"/>
    <w:pPr>
      <w:spacing w:after="100"/>
      <w:ind w:left="660"/>
    </w:pPr>
    <w:rPr>
      <w:rFonts w:eastAsia="Times New Roman"/>
      <w:lang w:eastAsia="ru-RU"/>
    </w:rPr>
  </w:style>
  <w:style w:type="paragraph" w:styleId="51">
    <w:name w:val="toc 5"/>
    <w:basedOn w:val="a"/>
    <w:next w:val="a"/>
    <w:autoRedefine/>
    <w:uiPriority w:val="39"/>
    <w:unhideWhenUsed/>
    <w:rsid w:val="00FF5BEB"/>
    <w:pPr>
      <w:spacing w:after="100"/>
      <w:ind w:left="880"/>
    </w:pPr>
    <w:rPr>
      <w:rFonts w:eastAsia="Times New Roman"/>
      <w:lang w:eastAsia="ru-RU"/>
    </w:rPr>
  </w:style>
  <w:style w:type="paragraph" w:styleId="61">
    <w:name w:val="toc 6"/>
    <w:basedOn w:val="a"/>
    <w:next w:val="a"/>
    <w:autoRedefine/>
    <w:uiPriority w:val="39"/>
    <w:unhideWhenUsed/>
    <w:rsid w:val="00FF5BEB"/>
    <w:pPr>
      <w:spacing w:after="100"/>
      <w:ind w:left="1100"/>
    </w:pPr>
    <w:rPr>
      <w:rFonts w:eastAsia="Times New Roman"/>
      <w:lang w:eastAsia="ru-RU"/>
    </w:rPr>
  </w:style>
  <w:style w:type="paragraph" w:styleId="71">
    <w:name w:val="toc 7"/>
    <w:basedOn w:val="a"/>
    <w:next w:val="a"/>
    <w:autoRedefine/>
    <w:uiPriority w:val="39"/>
    <w:unhideWhenUsed/>
    <w:rsid w:val="00FF5BEB"/>
    <w:pPr>
      <w:spacing w:after="100"/>
      <w:ind w:left="1320"/>
    </w:pPr>
    <w:rPr>
      <w:rFonts w:eastAsia="Times New Roman"/>
      <w:lang w:eastAsia="ru-RU"/>
    </w:rPr>
  </w:style>
  <w:style w:type="paragraph" w:styleId="81">
    <w:name w:val="toc 8"/>
    <w:basedOn w:val="a"/>
    <w:next w:val="a"/>
    <w:autoRedefine/>
    <w:uiPriority w:val="39"/>
    <w:unhideWhenUsed/>
    <w:rsid w:val="00FF5BEB"/>
    <w:pPr>
      <w:spacing w:after="100"/>
      <w:ind w:left="1540"/>
    </w:pPr>
    <w:rPr>
      <w:rFonts w:eastAsia="Times New Roman"/>
      <w:lang w:eastAsia="ru-RU"/>
    </w:rPr>
  </w:style>
  <w:style w:type="paragraph" w:styleId="91">
    <w:name w:val="toc 9"/>
    <w:basedOn w:val="a"/>
    <w:next w:val="a"/>
    <w:autoRedefine/>
    <w:uiPriority w:val="39"/>
    <w:unhideWhenUsed/>
    <w:rsid w:val="00FF5BEB"/>
    <w:pPr>
      <w:spacing w:after="100"/>
      <w:ind w:left="1760"/>
    </w:pPr>
    <w:rPr>
      <w:rFonts w:eastAsia="Times New Roman"/>
      <w:lang w:eastAsia="ru-RU"/>
    </w:rPr>
  </w:style>
  <w:style w:type="paragraph" w:customStyle="1" w:styleId="27">
    <w:name w:val="Основной текст 2 Знак"/>
    <w:basedOn w:val="a"/>
    <w:link w:val="28"/>
    <w:qFormat/>
    <w:rsid w:val="00FF5BEB"/>
    <w:pPr>
      <w:spacing w:after="160" w:line="240" w:lineRule="exact"/>
    </w:pPr>
    <w:rPr>
      <w:rFonts w:eastAsia="Times New Roman"/>
      <w:sz w:val="24"/>
      <w:szCs w:val="20"/>
      <w:lang w:val="en-US" w:eastAsia="ru-RU"/>
    </w:rPr>
  </w:style>
  <w:style w:type="paragraph" w:styleId="35">
    <w:name w:val="Body Text 3"/>
    <w:basedOn w:val="a"/>
    <w:link w:val="320"/>
    <w:unhideWhenUsed/>
    <w:qFormat/>
    <w:rsid w:val="00FF5BEB"/>
    <w:pPr>
      <w:spacing w:after="120"/>
    </w:pPr>
    <w:rPr>
      <w:rFonts w:eastAsia="Times New Roman"/>
      <w:sz w:val="16"/>
      <w:szCs w:val="16"/>
      <w:lang w:eastAsia="ru-RU"/>
    </w:rPr>
  </w:style>
  <w:style w:type="paragraph" w:styleId="29">
    <w:name w:val="Body Text 2"/>
    <w:basedOn w:val="a"/>
    <w:qFormat/>
    <w:rsid w:val="00FF5BEB"/>
    <w:pPr>
      <w:spacing w:after="120" w:line="480" w:lineRule="auto"/>
    </w:pPr>
    <w:rPr>
      <w:rFonts w:eastAsia="Times New Roman"/>
      <w:sz w:val="20"/>
      <w:szCs w:val="20"/>
      <w:lang w:eastAsia="ru-RU"/>
    </w:rPr>
  </w:style>
  <w:style w:type="paragraph" w:styleId="2a">
    <w:name w:val="Body Text Indent 2"/>
    <w:basedOn w:val="a"/>
    <w:uiPriority w:val="99"/>
    <w:qFormat/>
    <w:rsid w:val="00FF5BEB"/>
    <w:pPr>
      <w:spacing w:after="120" w:line="480" w:lineRule="auto"/>
      <w:ind w:left="283"/>
    </w:pPr>
    <w:rPr>
      <w:rFonts w:eastAsia="Times New Roman"/>
      <w:sz w:val="20"/>
      <w:szCs w:val="20"/>
      <w:lang w:eastAsia="ru-RU"/>
    </w:rPr>
  </w:style>
  <w:style w:type="paragraph" w:customStyle="1" w:styleId="321">
    <w:name w:val="Основной текст с отступом 32"/>
    <w:basedOn w:val="a"/>
    <w:qFormat/>
    <w:rsid w:val="00FF5BEB"/>
    <w:pPr>
      <w:ind w:left="9356"/>
    </w:pPr>
    <w:rPr>
      <w:rFonts w:eastAsia="Times New Roman"/>
      <w:sz w:val="20"/>
      <w:szCs w:val="20"/>
      <w:lang w:eastAsia="ru-RU"/>
    </w:rPr>
  </w:style>
  <w:style w:type="paragraph" w:styleId="afff9">
    <w:name w:val="endnote text"/>
    <w:basedOn w:val="a"/>
    <w:rsid w:val="00FF5BEB"/>
    <w:rPr>
      <w:rFonts w:eastAsia="Times New Roman"/>
      <w:sz w:val="20"/>
      <w:szCs w:val="20"/>
      <w:lang w:eastAsia="ru-RU"/>
    </w:rPr>
  </w:style>
  <w:style w:type="paragraph" w:styleId="36">
    <w:name w:val="Body Text Indent 3"/>
    <w:basedOn w:val="a"/>
    <w:qFormat/>
    <w:rsid w:val="00FF5BEB"/>
    <w:pPr>
      <w:ind w:left="9356"/>
    </w:pPr>
    <w:rPr>
      <w:rFonts w:eastAsia="Times New Roman"/>
      <w:sz w:val="20"/>
      <w:szCs w:val="20"/>
      <w:lang w:eastAsia="ru-RU"/>
    </w:rPr>
  </w:style>
  <w:style w:type="paragraph" w:styleId="afffa">
    <w:name w:val="annotation text"/>
    <w:basedOn w:val="a"/>
    <w:semiHidden/>
    <w:qFormat/>
    <w:rsid w:val="00FF5BEB"/>
    <w:rPr>
      <w:rFonts w:eastAsia="Times New Roman"/>
      <w:sz w:val="20"/>
      <w:szCs w:val="20"/>
      <w:lang w:eastAsia="ru-RU"/>
    </w:rPr>
  </w:style>
  <w:style w:type="paragraph" w:customStyle="1" w:styleId="fn2r">
    <w:name w:val="fn2r"/>
    <w:basedOn w:val="a"/>
    <w:qFormat/>
    <w:rsid w:val="00FF5BEB"/>
    <w:pPr>
      <w:spacing w:beforeAutospacing="1" w:afterAutospacing="1"/>
    </w:pPr>
    <w:rPr>
      <w:rFonts w:eastAsia="Times New Roman"/>
      <w:sz w:val="24"/>
      <w:szCs w:val="24"/>
      <w:lang w:eastAsia="ru-RU"/>
    </w:rPr>
  </w:style>
  <w:style w:type="paragraph" w:customStyle="1" w:styleId="19">
    <w:name w:val="Обычный1"/>
    <w:qFormat/>
    <w:rsid w:val="00FF5BEB"/>
    <w:pPr>
      <w:suppressAutoHyphens/>
      <w:spacing w:before="100" w:after="100"/>
    </w:pPr>
    <w:rPr>
      <w:rFonts w:ascii="Times New Roman" w:eastAsia="Arial" w:hAnsi="Times New Roman"/>
      <w:sz w:val="24"/>
      <w:lang w:eastAsia="ar-SA"/>
    </w:rPr>
  </w:style>
  <w:style w:type="paragraph" w:customStyle="1" w:styleId="Default">
    <w:name w:val="Default"/>
    <w:qFormat/>
    <w:rsid w:val="00FF5BEB"/>
    <w:rPr>
      <w:rFonts w:ascii="Times New Roman" w:eastAsia="Times New Roman" w:hAnsi="Times New Roman"/>
      <w:color w:val="000000"/>
      <w:sz w:val="24"/>
      <w:szCs w:val="24"/>
    </w:rPr>
  </w:style>
  <w:style w:type="paragraph" w:customStyle="1" w:styleId="afffb">
    <w:name w:val="??????? (???)"/>
    <w:basedOn w:val="a"/>
    <w:qFormat/>
    <w:rsid w:val="00FF5BEB"/>
    <w:pPr>
      <w:suppressAutoHyphens/>
      <w:overflowPunct w:val="0"/>
      <w:spacing w:before="45" w:after="280"/>
      <w:textAlignment w:val="baseline"/>
    </w:pPr>
    <w:rPr>
      <w:rFonts w:eastAsia="Times New Roman"/>
      <w:sz w:val="24"/>
      <w:szCs w:val="20"/>
      <w:lang w:eastAsia="ar-SA"/>
    </w:rPr>
  </w:style>
  <w:style w:type="paragraph" w:customStyle="1" w:styleId="Style9">
    <w:name w:val="Style9"/>
    <w:basedOn w:val="a"/>
    <w:qFormat/>
    <w:rsid w:val="00FF5BEB"/>
    <w:pPr>
      <w:widowControl w:val="0"/>
      <w:spacing w:line="448" w:lineRule="exact"/>
      <w:ind w:firstLine="533"/>
    </w:pPr>
    <w:rPr>
      <w:rFonts w:ascii="Arial" w:eastAsia="Times New Roman" w:hAnsi="Arial" w:cs="Arial"/>
      <w:sz w:val="24"/>
      <w:szCs w:val="24"/>
      <w:lang w:eastAsia="ar-SA"/>
    </w:rPr>
  </w:style>
  <w:style w:type="paragraph" w:customStyle="1" w:styleId="ConsPlusNonformat">
    <w:name w:val="ConsPlusNonformat"/>
    <w:uiPriority w:val="99"/>
    <w:qFormat/>
    <w:rsid w:val="00FF5BEB"/>
    <w:pPr>
      <w:widowControl w:val="0"/>
      <w:jc w:val="both"/>
    </w:pPr>
    <w:rPr>
      <w:rFonts w:ascii="Courier New" w:eastAsia="Times New Roman" w:hAnsi="Courier New" w:cs="Courier New"/>
      <w:sz w:val="28"/>
    </w:rPr>
  </w:style>
  <w:style w:type="paragraph" w:customStyle="1" w:styleId="1a">
    <w:name w:val="Пункт1"/>
    <w:basedOn w:val="a"/>
    <w:next w:val="28"/>
    <w:qFormat/>
    <w:rsid w:val="00FF5BEB"/>
    <w:pPr>
      <w:widowControl w:val="0"/>
      <w:tabs>
        <w:tab w:val="left" w:pos="1134"/>
      </w:tabs>
      <w:spacing w:before="240"/>
      <w:ind w:firstLine="720"/>
    </w:pPr>
    <w:rPr>
      <w:rFonts w:eastAsia="Times New Roman"/>
      <w:b/>
      <w:sz w:val="24"/>
      <w:szCs w:val="20"/>
      <w:lang w:eastAsia="ru-RU"/>
    </w:rPr>
  </w:style>
  <w:style w:type="paragraph" w:customStyle="1" w:styleId="28">
    <w:name w:val="Пункт2"/>
    <w:basedOn w:val="a"/>
    <w:link w:val="27"/>
    <w:qFormat/>
    <w:rsid w:val="00FF5BEB"/>
    <w:pPr>
      <w:widowControl w:val="0"/>
      <w:tabs>
        <w:tab w:val="left" w:pos="426"/>
      </w:tabs>
    </w:pPr>
    <w:rPr>
      <w:rFonts w:eastAsia="Times New Roman"/>
      <w:sz w:val="24"/>
      <w:szCs w:val="20"/>
      <w:lang w:eastAsia="ru-RU"/>
    </w:rPr>
  </w:style>
  <w:style w:type="paragraph" w:customStyle="1" w:styleId="afffc">
    <w:name w:val="Таблица"/>
    <w:basedOn w:val="a"/>
    <w:qFormat/>
    <w:rsid w:val="00FF5BEB"/>
    <w:pPr>
      <w:spacing w:before="80" w:after="80"/>
      <w:jc w:val="center"/>
    </w:pPr>
    <w:rPr>
      <w:rFonts w:ascii="Arial" w:eastAsia="Times New Roman" w:hAnsi="Arial"/>
      <w:szCs w:val="20"/>
      <w:lang w:eastAsia="ru-RU"/>
    </w:rPr>
  </w:style>
  <w:style w:type="paragraph" w:customStyle="1" w:styleId="2b">
    <w:name w:val="заголовок 2"/>
    <w:basedOn w:val="a"/>
    <w:next w:val="a"/>
    <w:qFormat/>
    <w:rsid w:val="00FF5BEB"/>
    <w:pPr>
      <w:keepNext/>
      <w:spacing w:before="240" w:after="120"/>
      <w:jc w:val="center"/>
      <w:outlineLvl w:val="1"/>
    </w:pPr>
    <w:rPr>
      <w:rFonts w:eastAsia="Times New Roman" w:cs="Arial"/>
      <w:b/>
      <w:iCs/>
      <w:szCs w:val="24"/>
      <w:lang w:eastAsia="ru-RU"/>
    </w:rPr>
  </w:style>
  <w:style w:type="paragraph" w:customStyle="1" w:styleId="1b">
    <w:name w:val="Штамп1"/>
    <w:basedOn w:val="a"/>
    <w:qFormat/>
    <w:rsid w:val="00FF5BEB"/>
    <w:pPr>
      <w:widowControl w:val="0"/>
      <w:jc w:val="center"/>
    </w:pPr>
    <w:rPr>
      <w:rFonts w:eastAsia="Times New Roman"/>
      <w:sz w:val="24"/>
      <w:szCs w:val="20"/>
      <w:lang w:eastAsia="ru-RU"/>
    </w:rPr>
  </w:style>
  <w:style w:type="paragraph" w:styleId="1c">
    <w:name w:val="index 1"/>
    <w:basedOn w:val="a"/>
    <w:next w:val="a"/>
    <w:autoRedefine/>
    <w:unhideWhenUsed/>
    <w:qFormat/>
    <w:rsid w:val="00FF5BEB"/>
    <w:pPr>
      <w:ind w:left="240" w:hanging="240"/>
    </w:pPr>
    <w:rPr>
      <w:rFonts w:eastAsia="Times New Roman"/>
      <w:sz w:val="24"/>
      <w:szCs w:val="24"/>
      <w:lang w:eastAsia="ru-RU"/>
    </w:rPr>
  </w:style>
  <w:style w:type="paragraph" w:styleId="afffd">
    <w:name w:val="Normal Indent"/>
    <w:basedOn w:val="a"/>
    <w:unhideWhenUsed/>
    <w:qFormat/>
    <w:rsid w:val="00FF5BEB"/>
    <w:pPr>
      <w:ind w:left="720"/>
    </w:pPr>
    <w:rPr>
      <w:rFonts w:eastAsia="Times New Roman"/>
      <w:sz w:val="20"/>
      <w:szCs w:val="20"/>
      <w:lang w:eastAsia="ru-RU"/>
    </w:rPr>
  </w:style>
  <w:style w:type="paragraph" w:styleId="afffe">
    <w:name w:val="List Bullet"/>
    <w:basedOn w:val="a"/>
    <w:autoRedefine/>
    <w:unhideWhenUsed/>
    <w:qFormat/>
    <w:rsid w:val="00FF5BEB"/>
    <w:pPr>
      <w:tabs>
        <w:tab w:val="left" w:pos="0"/>
      </w:tabs>
      <w:spacing w:line="360" w:lineRule="auto"/>
    </w:pPr>
    <w:rPr>
      <w:rFonts w:eastAsia="Times New Roman"/>
      <w:sz w:val="24"/>
      <w:szCs w:val="20"/>
      <w:lang w:eastAsia="ru-RU"/>
    </w:rPr>
  </w:style>
  <w:style w:type="paragraph" w:styleId="37">
    <w:name w:val="List Bullet 3"/>
    <w:basedOn w:val="a"/>
    <w:autoRedefine/>
    <w:unhideWhenUsed/>
    <w:qFormat/>
    <w:rsid w:val="00FF5BEB"/>
    <w:pPr>
      <w:spacing w:line="360" w:lineRule="auto"/>
      <w:ind w:firstLine="709"/>
    </w:pPr>
    <w:rPr>
      <w:rFonts w:eastAsia="Times New Roman"/>
      <w:b/>
      <w:bCs/>
      <w:sz w:val="24"/>
      <w:szCs w:val="20"/>
      <w:lang w:eastAsia="ru-RU"/>
    </w:rPr>
  </w:style>
  <w:style w:type="paragraph" w:styleId="43">
    <w:name w:val="List Bullet 4"/>
    <w:basedOn w:val="a"/>
    <w:autoRedefine/>
    <w:unhideWhenUsed/>
    <w:qFormat/>
    <w:rsid w:val="00FF5BEB"/>
    <w:pPr>
      <w:tabs>
        <w:tab w:val="left" w:pos="0"/>
      </w:tabs>
      <w:spacing w:line="360" w:lineRule="auto"/>
      <w:ind w:firstLine="566"/>
    </w:pPr>
    <w:rPr>
      <w:rFonts w:eastAsia="Times New Roman"/>
      <w:sz w:val="24"/>
      <w:szCs w:val="20"/>
      <w:lang w:eastAsia="ru-RU"/>
    </w:rPr>
  </w:style>
  <w:style w:type="paragraph" w:styleId="2c">
    <w:name w:val="List Bullet 2"/>
    <w:basedOn w:val="a"/>
    <w:autoRedefine/>
    <w:unhideWhenUsed/>
    <w:qFormat/>
    <w:rsid w:val="00FF5BEB"/>
    <w:pPr>
      <w:spacing w:line="360" w:lineRule="auto"/>
      <w:ind w:firstLine="709"/>
      <w:outlineLvl w:val="0"/>
    </w:pPr>
    <w:rPr>
      <w:rFonts w:eastAsia="Times New Roman"/>
      <w:sz w:val="24"/>
      <w:szCs w:val="20"/>
      <w:lang w:eastAsia="ru-RU"/>
    </w:rPr>
  </w:style>
  <w:style w:type="paragraph" w:styleId="affff">
    <w:name w:val="Signature"/>
    <w:basedOn w:val="a"/>
    <w:unhideWhenUsed/>
    <w:rsid w:val="00FF5BEB"/>
    <w:pPr>
      <w:ind w:left="4252"/>
    </w:pPr>
    <w:rPr>
      <w:rFonts w:eastAsia="Times New Roman"/>
      <w:sz w:val="24"/>
      <w:szCs w:val="24"/>
      <w:lang w:eastAsia="ru-RU"/>
    </w:rPr>
  </w:style>
  <w:style w:type="paragraph" w:styleId="affff0">
    <w:name w:val="List Continue"/>
    <w:basedOn w:val="a"/>
    <w:unhideWhenUsed/>
    <w:qFormat/>
    <w:rsid w:val="00FF5BEB"/>
    <w:pPr>
      <w:spacing w:after="120"/>
      <w:ind w:left="283"/>
    </w:pPr>
    <w:rPr>
      <w:rFonts w:eastAsia="Times New Roman"/>
      <w:sz w:val="32"/>
      <w:szCs w:val="20"/>
      <w:lang w:eastAsia="ru-RU"/>
    </w:rPr>
  </w:style>
  <w:style w:type="paragraph" w:styleId="2d">
    <w:name w:val="List Continue 2"/>
    <w:basedOn w:val="a"/>
    <w:unhideWhenUsed/>
    <w:qFormat/>
    <w:rsid w:val="00FF5BEB"/>
    <w:pPr>
      <w:spacing w:after="120"/>
      <w:ind w:left="566"/>
    </w:pPr>
    <w:rPr>
      <w:rFonts w:eastAsia="Times New Roman"/>
      <w:sz w:val="32"/>
      <w:szCs w:val="20"/>
      <w:lang w:eastAsia="ru-RU"/>
    </w:rPr>
  </w:style>
  <w:style w:type="paragraph" w:styleId="affff1">
    <w:name w:val="Subtitle"/>
    <w:basedOn w:val="a"/>
    <w:qFormat/>
    <w:rsid w:val="00FF5BEB"/>
    <w:pPr>
      <w:spacing w:line="360" w:lineRule="auto"/>
      <w:ind w:firstLine="720"/>
      <w:jc w:val="center"/>
    </w:pPr>
    <w:rPr>
      <w:rFonts w:eastAsia="Times New Roman"/>
      <w:b/>
      <w:sz w:val="24"/>
      <w:szCs w:val="20"/>
      <w:lang w:eastAsia="ru-RU"/>
    </w:rPr>
  </w:style>
  <w:style w:type="paragraph" w:styleId="affff2">
    <w:name w:val="Block Text"/>
    <w:basedOn w:val="a"/>
    <w:unhideWhenUsed/>
    <w:qFormat/>
    <w:rsid w:val="00FF5BEB"/>
    <w:pPr>
      <w:ind w:left="1134" w:right="1134"/>
      <w:jc w:val="center"/>
    </w:pPr>
    <w:rPr>
      <w:rFonts w:eastAsia="Times New Roman"/>
      <w:sz w:val="24"/>
      <w:szCs w:val="20"/>
      <w:lang w:val="en-US" w:eastAsia="ru-RU"/>
    </w:rPr>
  </w:style>
  <w:style w:type="paragraph" w:styleId="affff3">
    <w:name w:val="Document Map"/>
    <w:basedOn w:val="a"/>
    <w:unhideWhenUsed/>
    <w:qFormat/>
    <w:rsid w:val="00FF5BEB"/>
    <w:pPr>
      <w:shd w:val="clear" w:color="auto" w:fill="000080"/>
    </w:pPr>
    <w:rPr>
      <w:rFonts w:ascii="Tahoma" w:eastAsia="Times New Roman" w:hAnsi="Tahoma" w:cs="Tahoma"/>
      <w:sz w:val="20"/>
      <w:szCs w:val="20"/>
      <w:lang w:eastAsia="ru-RU"/>
    </w:rPr>
  </w:style>
  <w:style w:type="paragraph" w:styleId="affff4">
    <w:name w:val="Plain Text"/>
    <w:basedOn w:val="a"/>
    <w:unhideWhenUsed/>
    <w:qFormat/>
    <w:rsid w:val="00FF5BEB"/>
    <w:rPr>
      <w:rFonts w:ascii="Courier New" w:eastAsia="Times New Roman" w:hAnsi="Courier New" w:cs="Courier New"/>
      <w:sz w:val="20"/>
      <w:szCs w:val="20"/>
      <w:lang w:eastAsia="ru-RU"/>
    </w:rPr>
  </w:style>
  <w:style w:type="paragraph" w:customStyle="1" w:styleId="affff5">
    <w:name w:val="Краткий обратный адрес"/>
    <w:basedOn w:val="a"/>
    <w:qFormat/>
    <w:rsid w:val="00FF5BEB"/>
    <w:rPr>
      <w:rFonts w:eastAsia="Times New Roman"/>
      <w:sz w:val="24"/>
      <w:szCs w:val="24"/>
      <w:lang w:eastAsia="ru-RU"/>
    </w:rPr>
  </w:style>
  <w:style w:type="paragraph" w:customStyle="1" w:styleId="PP">
    <w:name w:val="Строка PP"/>
    <w:basedOn w:val="affff"/>
    <w:qFormat/>
    <w:rsid w:val="00FF5BEB"/>
  </w:style>
  <w:style w:type="paragraph" w:customStyle="1" w:styleId="affff6">
    <w:name w:val="Адресат"/>
    <w:basedOn w:val="a"/>
    <w:qFormat/>
    <w:rsid w:val="00FF5BEB"/>
    <w:rPr>
      <w:rFonts w:eastAsia="Times New Roman"/>
      <w:sz w:val="24"/>
      <w:szCs w:val="24"/>
      <w:lang w:eastAsia="ru-RU"/>
    </w:rPr>
  </w:style>
  <w:style w:type="paragraph" w:customStyle="1" w:styleId="2e">
    <w:name w:val="Штамп2"/>
    <w:basedOn w:val="2"/>
    <w:qFormat/>
    <w:rsid w:val="00FF5BEB"/>
    <w:pPr>
      <w:keepLines w:val="0"/>
      <w:numPr>
        <w:ilvl w:val="0"/>
        <w:numId w:val="0"/>
      </w:numPr>
      <w:spacing w:before="0"/>
      <w:ind w:left="34" w:right="34"/>
    </w:pPr>
    <w:rPr>
      <w:b w:val="0"/>
      <w:sz w:val="24"/>
      <w:szCs w:val="20"/>
      <w:lang w:eastAsia="ru-RU"/>
    </w:rPr>
  </w:style>
  <w:style w:type="paragraph" w:customStyle="1" w:styleId="31">
    <w:name w:val="Штам3"/>
    <w:basedOn w:val="a"/>
    <w:link w:val="30"/>
    <w:qFormat/>
    <w:rsid w:val="00FF5BEB"/>
    <w:pPr>
      <w:ind w:left="34" w:right="34"/>
      <w:jc w:val="center"/>
    </w:pPr>
    <w:rPr>
      <w:rFonts w:eastAsia="Times New Roman"/>
      <w:sz w:val="16"/>
      <w:szCs w:val="20"/>
      <w:lang w:eastAsia="ru-RU"/>
    </w:rPr>
  </w:style>
  <w:style w:type="paragraph" w:customStyle="1" w:styleId="44">
    <w:name w:val="Штам4"/>
    <w:basedOn w:val="a"/>
    <w:qFormat/>
    <w:rsid w:val="00FF5BEB"/>
    <w:pPr>
      <w:spacing w:before="120"/>
      <w:ind w:left="-227" w:right="-227"/>
    </w:pPr>
    <w:rPr>
      <w:rFonts w:eastAsia="Times New Roman"/>
      <w:sz w:val="16"/>
      <w:szCs w:val="20"/>
      <w:lang w:eastAsia="ru-RU"/>
    </w:rPr>
  </w:style>
  <w:style w:type="paragraph" w:customStyle="1" w:styleId="affff7">
    <w:name w:val="Оновкка"/>
    <w:qFormat/>
    <w:rsid w:val="00FF5BEB"/>
    <w:pPr>
      <w:ind w:firstLine="709"/>
      <w:jc w:val="both"/>
    </w:pPr>
    <w:rPr>
      <w:rFonts w:ascii="Times New Roman" w:eastAsia="Times New Roman" w:hAnsi="Times New Roman"/>
      <w:sz w:val="24"/>
      <w:szCs w:val="28"/>
    </w:rPr>
  </w:style>
  <w:style w:type="paragraph" w:customStyle="1" w:styleId="210">
    <w:name w:val="Основной текст с отступом 21"/>
    <w:basedOn w:val="a"/>
    <w:qFormat/>
    <w:rsid w:val="00FF5BEB"/>
    <w:pPr>
      <w:widowControl w:val="0"/>
      <w:spacing w:line="259" w:lineRule="auto"/>
      <w:ind w:left="160" w:firstLine="700"/>
    </w:pPr>
    <w:rPr>
      <w:rFonts w:eastAsia="Times New Roman"/>
      <w:szCs w:val="20"/>
      <w:lang w:eastAsia="ru-RU"/>
    </w:rPr>
  </w:style>
  <w:style w:type="paragraph" w:customStyle="1" w:styleId="211">
    <w:name w:val="Основной текст 21"/>
    <w:basedOn w:val="a"/>
    <w:qFormat/>
    <w:rsid w:val="00FF5BEB"/>
    <w:pPr>
      <w:overflowPunct w:val="0"/>
    </w:pPr>
    <w:rPr>
      <w:rFonts w:eastAsia="Times New Roman"/>
      <w:szCs w:val="20"/>
      <w:lang w:eastAsia="ru-RU"/>
    </w:rPr>
  </w:style>
  <w:style w:type="paragraph" w:customStyle="1" w:styleId="affff8">
    <w:name w:val="Заголовок статьи"/>
    <w:basedOn w:val="a"/>
    <w:next w:val="a"/>
    <w:qFormat/>
    <w:rsid w:val="00FF5BEB"/>
    <w:pPr>
      <w:widowControl w:val="0"/>
      <w:ind w:left="1612" w:hanging="892"/>
    </w:pPr>
    <w:rPr>
      <w:rFonts w:ascii="Arial" w:eastAsia="Times New Roman" w:hAnsi="Arial" w:cs="Arial"/>
      <w:sz w:val="20"/>
      <w:szCs w:val="20"/>
      <w:lang w:eastAsia="ru-RU"/>
    </w:rPr>
  </w:style>
  <w:style w:type="paragraph" w:customStyle="1" w:styleId="2f">
    <w:name w:val="Заг. уровень 2"/>
    <w:qFormat/>
    <w:rsid w:val="00FF5BEB"/>
    <w:pPr>
      <w:jc w:val="center"/>
      <w:outlineLvl w:val="1"/>
    </w:pPr>
    <w:rPr>
      <w:rFonts w:ascii="Times New Roman" w:eastAsia="Times New Roman" w:hAnsi="Times New Roman"/>
      <w:b/>
      <w:sz w:val="24"/>
    </w:rPr>
  </w:style>
  <w:style w:type="paragraph" w:customStyle="1" w:styleId="affff9">
    <w:name w:val="Таблицы (моноширинный)"/>
    <w:basedOn w:val="a"/>
    <w:next w:val="a"/>
    <w:qFormat/>
    <w:rsid w:val="00FF5BEB"/>
    <w:rPr>
      <w:rFonts w:ascii="Courier New" w:eastAsia="Times New Roman" w:hAnsi="Courier New" w:cs="Courier New"/>
      <w:sz w:val="20"/>
      <w:szCs w:val="20"/>
      <w:lang w:eastAsia="ru-RU"/>
    </w:rPr>
  </w:style>
  <w:style w:type="paragraph" w:customStyle="1" w:styleId="1d">
    <w:name w:val="Стиль1"/>
    <w:basedOn w:val="a"/>
    <w:qFormat/>
    <w:rsid w:val="00FF5BEB"/>
    <w:pPr>
      <w:spacing w:line="360" w:lineRule="auto"/>
      <w:ind w:firstLine="709"/>
      <w:outlineLvl w:val="1"/>
    </w:pPr>
    <w:rPr>
      <w:rFonts w:eastAsia="Times New Roman"/>
      <w:color w:val="000000"/>
      <w:sz w:val="24"/>
      <w:szCs w:val="24"/>
      <w:lang w:eastAsia="ru-RU"/>
    </w:rPr>
  </w:style>
  <w:style w:type="paragraph" w:customStyle="1" w:styleId="ConsPlusTitle">
    <w:name w:val="ConsPlusTitle"/>
    <w:qFormat/>
    <w:rsid w:val="00FF5BEB"/>
    <w:pPr>
      <w:widowControl w:val="0"/>
      <w:jc w:val="both"/>
    </w:pPr>
    <w:rPr>
      <w:rFonts w:ascii="Arial" w:eastAsia="Times New Roman" w:hAnsi="Arial" w:cs="Arial"/>
      <w:b/>
      <w:bCs/>
      <w:sz w:val="28"/>
    </w:rPr>
  </w:style>
  <w:style w:type="paragraph" w:customStyle="1" w:styleId="affffa">
    <w:name w:val="Основное"/>
    <w:autoRedefine/>
    <w:qFormat/>
    <w:rsid w:val="00FF5BEB"/>
    <w:pPr>
      <w:ind w:firstLine="709"/>
      <w:jc w:val="both"/>
    </w:pPr>
    <w:rPr>
      <w:color w:val="000000"/>
      <w:sz w:val="24"/>
      <w:szCs w:val="24"/>
      <w:lang w:eastAsia="en-US"/>
    </w:rPr>
  </w:style>
  <w:style w:type="paragraph" w:customStyle="1" w:styleId="affffb">
    <w:name w:val="Содержимое таблицы"/>
    <w:basedOn w:val="a"/>
    <w:qFormat/>
    <w:rsid w:val="00FF5BEB"/>
    <w:pPr>
      <w:suppressLineNumbers/>
      <w:suppressAutoHyphens/>
      <w:overflowPunct w:val="0"/>
      <w:textAlignment w:val="baseline"/>
    </w:pPr>
    <w:rPr>
      <w:rFonts w:eastAsia="Times New Roman"/>
      <w:szCs w:val="20"/>
      <w:lang w:eastAsia="ar-SA"/>
    </w:rPr>
  </w:style>
  <w:style w:type="paragraph" w:customStyle="1" w:styleId="affffc">
    <w:name w:val="Знак"/>
    <w:basedOn w:val="a"/>
    <w:qFormat/>
    <w:rsid w:val="00FF5BEB"/>
    <w:pPr>
      <w:spacing w:line="240" w:lineRule="exact"/>
    </w:pPr>
    <w:rPr>
      <w:rFonts w:eastAsia="Times New Roman"/>
      <w:sz w:val="24"/>
      <w:szCs w:val="24"/>
      <w:lang w:val="en-US"/>
    </w:rPr>
  </w:style>
  <w:style w:type="paragraph" w:customStyle="1" w:styleId="S0">
    <w:name w:val="S_Обычный"/>
    <w:basedOn w:val="a"/>
    <w:qFormat/>
    <w:rsid w:val="00FF5BEB"/>
    <w:pPr>
      <w:spacing w:line="360" w:lineRule="auto"/>
      <w:ind w:firstLine="709"/>
    </w:pPr>
    <w:rPr>
      <w:rFonts w:eastAsia="Times New Roman"/>
      <w:sz w:val="24"/>
      <w:szCs w:val="24"/>
      <w:lang w:eastAsia="ru-RU"/>
    </w:rPr>
  </w:style>
  <w:style w:type="paragraph" w:customStyle="1" w:styleId="311">
    <w:name w:val="Основной текст 3 Знак1"/>
    <w:basedOn w:val="a"/>
    <w:link w:val="38"/>
    <w:qFormat/>
    <w:rsid w:val="00FF5BEB"/>
    <w:pPr>
      <w:widowControl w:val="0"/>
      <w:suppressAutoHyphens/>
      <w:overflowPunct w:val="0"/>
      <w:spacing w:after="120"/>
      <w:textAlignment w:val="baseline"/>
    </w:pPr>
    <w:rPr>
      <w:rFonts w:eastAsia="Times New Roman"/>
      <w:sz w:val="16"/>
      <w:szCs w:val="20"/>
      <w:lang w:eastAsia="ar-SA"/>
    </w:rPr>
  </w:style>
  <w:style w:type="paragraph" w:customStyle="1" w:styleId="xl24">
    <w:name w:val="xl24"/>
    <w:basedOn w:val="a"/>
    <w:qFormat/>
    <w:rsid w:val="00FF5BEB"/>
    <w:pPr>
      <w:suppressAutoHyphens/>
      <w:overflowPunct w:val="0"/>
      <w:spacing w:before="280" w:after="280"/>
      <w:jc w:val="center"/>
      <w:textAlignment w:val="baseline"/>
    </w:pPr>
    <w:rPr>
      <w:rFonts w:eastAsia="Times New Roman"/>
      <w:sz w:val="24"/>
      <w:szCs w:val="20"/>
      <w:lang w:eastAsia="ar-SA"/>
    </w:rPr>
  </w:style>
  <w:style w:type="paragraph" w:customStyle="1" w:styleId="112">
    <w:name w:val="Знак1 Знак Знак Знак Знак Знак Знак Знак Знак Знак Знак Знак Знак Знак Знак Знак Знак Знак Знак Знак Знак Знак Знак1 Знак Знак Знак Знак"/>
    <w:basedOn w:val="a"/>
    <w:qFormat/>
    <w:rsid w:val="00FF5BEB"/>
    <w:pPr>
      <w:spacing w:after="160" w:line="240" w:lineRule="exact"/>
    </w:pPr>
    <w:rPr>
      <w:rFonts w:ascii="Verdana" w:eastAsia="Times New Roman" w:hAnsi="Verdana"/>
      <w:sz w:val="24"/>
      <w:szCs w:val="24"/>
      <w:lang w:val="en-US"/>
    </w:rPr>
  </w:style>
  <w:style w:type="paragraph" w:customStyle="1" w:styleId="ConsNonformat">
    <w:name w:val="ConsNonformat"/>
    <w:qFormat/>
    <w:rsid w:val="00FF5BEB"/>
    <w:pPr>
      <w:widowControl w:val="0"/>
      <w:jc w:val="both"/>
    </w:pPr>
    <w:rPr>
      <w:rFonts w:ascii="Courier New" w:eastAsia="Times New Roman" w:hAnsi="Courier New" w:cs="Courier New"/>
      <w:sz w:val="28"/>
    </w:rPr>
  </w:style>
  <w:style w:type="paragraph" w:customStyle="1" w:styleId="affffd">
    <w:name w:val="Для записок"/>
    <w:basedOn w:val="a"/>
    <w:qFormat/>
    <w:rsid w:val="00FF5BEB"/>
    <w:pPr>
      <w:spacing w:before="120"/>
      <w:ind w:firstLine="720"/>
    </w:pPr>
    <w:rPr>
      <w:rFonts w:eastAsia="Times New Roman"/>
      <w:sz w:val="24"/>
      <w:szCs w:val="20"/>
      <w:lang w:eastAsia="ru-RU"/>
    </w:rPr>
  </w:style>
  <w:style w:type="paragraph" w:customStyle="1" w:styleId="220">
    <w:name w:val="Основной текст 22"/>
    <w:basedOn w:val="19"/>
    <w:qFormat/>
    <w:rsid w:val="00FF5BEB"/>
    <w:pPr>
      <w:overflowPunct w:val="0"/>
      <w:spacing w:before="0" w:after="0"/>
      <w:jc w:val="both"/>
      <w:textAlignment w:val="baseline"/>
    </w:pPr>
    <w:rPr>
      <w:sz w:val="22"/>
    </w:rPr>
  </w:style>
  <w:style w:type="paragraph" w:customStyle="1" w:styleId="FR2">
    <w:name w:val="FR2"/>
    <w:qFormat/>
    <w:rsid w:val="00FF5BEB"/>
    <w:pPr>
      <w:widowControl w:val="0"/>
      <w:suppressAutoHyphens/>
      <w:overflowPunct w:val="0"/>
      <w:spacing w:before="120"/>
      <w:ind w:left="560"/>
      <w:jc w:val="both"/>
      <w:textAlignment w:val="baseline"/>
    </w:pPr>
    <w:rPr>
      <w:rFonts w:ascii="Times New Roman" w:eastAsia="Arial" w:hAnsi="Times New Roman"/>
      <w:sz w:val="18"/>
      <w:lang w:eastAsia="ar-SA"/>
    </w:rPr>
  </w:style>
  <w:style w:type="paragraph" w:customStyle="1" w:styleId="formattext">
    <w:name w:val="formattext"/>
    <w:qFormat/>
    <w:rsid w:val="00FF5BEB"/>
    <w:pPr>
      <w:widowControl w:val="0"/>
      <w:jc w:val="both"/>
    </w:pPr>
    <w:rPr>
      <w:rFonts w:ascii="Times New Roman" w:eastAsia="Times New Roman" w:hAnsi="Times New Roman"/>
      <w:sz w:val="18"/>
      <w:szCs w:val="18"/>
    </w:rPr>
  </w:style>
  <w:style w:type="paragraph" w:customStyle="1" w:styleId="S31">
    <w:name w:val="S_Нумерованный_3.1"/>
    <w:basedOn w:val="a"/>
    <w:qFormat/>
    <w:rsid w:val="00FF5BEB"/>
    <w:pPr>
      <w:tabs>
        <w:tab w:val="left" w:pos="1800"/>
      </w:tabs>
      <w:suppressAutoHyphens/>
      <w:spacing w:line="360" w:lineRule="auto"/>
      <w:ind w:left="-14976"/>
    </w:pPr>
    <w:rPr>
      <w:rFonts w:eastAsia="Times New Roman"/>
      <w:szCs w:val="20"/>
      <w:lang w:eastAsia="ar-SA"/>
    </w:rPr>
  </w:style>
  <w:style w:type="paragraph" w:customStyle="1" w:styleId="Style4">
    <w:name w:val="Style4"/>
    <w:basedOn w:val="a"/>
    <w:qFormat/>
    <w:rsid w:val="00FF5BEB"/>
    <w:pPr>
      <w:widowControl w:val="0"/>
      <w:spacing w:line="432" w:lineRule="exact"/>
      <w:ind w:firstLine="178"/>
    </w:pPr>
    <w:rPr>
      <w:rFonts w:eastAsia="Times New Roman"/>
      <w:sz w:val="24"/>
      <w:szCs w:val="24"/>
      <w:lang w:eastAsia="ru-RU"/>
    </w:rPr>
  </w:style>
  <w:style w:type="paragraph" w:customStyle="1" w:styleId="Style10">
    <w:name w:val="Style10"/>
    <w:basedOn w:val="a"/>
    <w:qFormat/>
    <w:rsid w:val="00FF5BEB"/>
    <w:pPr>
      <w:widowControl w:val="0"/>
      <w:spacing w:line="442" w:lineRule="exact"/>
    </w:pPr>
    <w:rPr>
      <w:rFonts w:eastAsia="Times New Roman"/>
      <w:sz w:val="24"/>
      <w:szCs w:val="24"/>
      <w:lang w:eastAsia="ru-RU"/>
    </w:rPr>
  </w:style>
  <w:style w:type="paragraph" w:customStyle="1" w:styleId="Style11">
    <w:name w:val="Style11"/>
    <w:basedOn w:val="a"/>
    <w:qFormat/>
    <w:rsid w:val="00FF5BEB"/>
    <w:pPr>
      <w:widowControl w:val="0"/>
      <w:spacing w:line="437" w:lineRule="exact"/>
      <w:ind w:firstLine="355"/>
    </w:pPr>
    <w:rPr>
      <w:rFonts w:eastAsia="Times New Roman"/>
      <w:sz w:val="24"/>
      <w:szCs w:val="24"/>
      <w:lang w:eastAsia="ru-RU"/>
    </w:rPr>
  </w:style>
  <w:style w:type="paragraph" w:customStyle="1" w:styleId="Style7">
    <w:name w:val="Style7"/>
    <w:basedOn w:val="a"/>
    <w:qFormat/>
    <w:rsid w:val="00FF5BEB"/>
    <w:pPr>
      <w:widowControl w:val="0"/>
      <w:spacing w:line="427" w:lineRule="exact"/>
      <w:ind w:firstLine="710"/>
    </w:pPr>
    <w:rPr>
      <w:rFonts w:eastAsia="Times New Roman"/>
      <w:sz w:val="24"/>
      <w:szCs w:val="24"/>
      <w:lang w:eastAsia="ru-RU"/>
    </w:rPr>
  </w:style>
  <w:style w:type="paragraph" w:customStyle="1" w:styleId="Style13">
    <w:name w:val="Style13"/>
    <w:basedOn w:val="a"/>
    <w:qFormat/>
    <w:rsid w:val="00FF5BEB"/>
    <w:pPr>
      <w:widowControl w:val="0"/>
      <w:spacing w:line="430" w:lineRule="exact"/>
    </w:pPr>
    <w:rPr>
      <w:rFonts w:eastAsia="Times New Roman"/>
      <w:sz w:val="24"/>
      <w:szCs w:val="24"/>
      <w:lang w:eastAsia="ru-RU"/>
    </w:rPr>
  </w:style>
  <w:style w:type="paragraph" w:customStyle="1" w:styleId="Style14">
    <w:name w:val="Style14"/>
    <w:basedOn w:val="a"/>
    <w:qFormat/>
    <w:rsid w:val="00FF5BEB"/>
    <w:pPr>
      <w:widowControl w:val="0"/>
      <w:spacing w:line="427" w:lineRule="exact"/>
      <w:ind w:firstLine="533"/>
    </w:pPr>
    <w:rPr>
      <w:rFonts w:eastAsia="Times New Roman"/>
      <w:sz w:val="24"/>
      <w:szCs w:val="24"/>
      <w:lang w:eastAsia="ru-RU"/>
    </w:rPr>
  </w:style>
  <w:style w:type="paragraph" w:customStyle="1" w:styleId="affffe">
    <w:name w:val="основной"/>
    <w:basedOn w:val="affa"/>
    <w:qFormat/>
    <w:rsid w:val="00FF5BEB"/>
    <w:pPr>
      <w:widowControl w:val="0"/>
      <w:spacing w:after="80"/>
      <w:ind w:firstLine="720"/>
    </w:pPr>
    <w:rPr>
      <w:szCs w:val="20"/>
    </w:rPr>
  </w:style>
  <w:style w:type="paragraph" w:customStyle="1" w:styleId="120">
    <w:name w:val="абзац 12"/>
    <w:basedOn w:val="a"/>
    <w:qFormat/>
    <w:rsid w:val="00FF5BEB"/>
    <w:pPr>
      <w:overflowPunct w:val="0"/>
      <w:ind w:firstLine="709"/>
    </w:pPr>
    <w:rPr>
      <w:rFonts w:eastAsia="Times New Roman"/>
      <w:szCs w:val="20"/>
      <w:lang w:eastAsia="ru-RU"/>
    </w:rPr>
  </w:style>
  <w:style w:type="paragraph" w:customStyle="1" w:styleId="1e">
    <w:name w:val="Основной текст1"/>
    <w:basedOn w:val="a"/>
    <w:qFormat/>
    <w:rsid w:val="00FF5BEB"/>
    <w:rPr>
      <w:rFonts w:eastAsia="Times New Roman"/>
      <w:sz w:val="24"/>
      <w:szCs w:val="20"/>
      <w:lang w:eastAsia="ru-RU"/>
    </w:rPr>
  </w:style>
  <w:style w:type="paragraph" w:customStyle="1" w:styleId="FR1">
    <w:name w:val="FR1"/>
    <w:semiHidden/>
    <w:qFormat/>
    <w:rsid w:val="00FF5BEB"/>
    <w:pPr>
      <w:widowControl w:val="0"/>
      <w:spacing w:before="220" w:line="336" w:lineRule="auto"/>
      <w:jc w:val="both"/>
    </w:pPr>
    <w:rPr>
      <w:rFonts w:ascii="Arial" w:eastAsia="Times New Roman" w:hAnsi="Arial"/>
      <w:sz w:val="28"/>
    </w:rPr>
  </w:style>
  <w:style w:type="paragraph" w:customStyle="1" w:styleId="MsoNormal0">
    <w:name w:val="Основной текст.MsoNormal"/>
    <w:basedOn w:val="a"/>
    <w:qFormat/>
    <w:rsid w:val="00FF5BEB"/>
    <w:pPr>
      <w:widowControl w:val="0"/>
      <w:suppressAutoHyphens/>
    </w:pPr>
    <w:rPr>
      <w:rFonts w:eastAsia="Arial Unicode MS" w:cs="Tahoma"/>
      <w:kern w:val="2"/>
      <w:sz w:val="24"/>
      <w:szCs w:val="24"/>
      <w:lang w:eastAsia="ru-RU"/>
    </w:rPr>
  </w:style>
  <w:style w:type="paragraph" w:customStyle="1" w:styleId="312">
    <w:name w:val="Основной текст 31"/>
    <w:basedOn w:val="a"/>
    <w:qFormat/>
    <w:rsid w:val="00FF5BEB"/>
    <w:pPr>
      <w:widowControl w:val="0"/>
      <w:jc w:val="center"/>
    </w:pPr>
    <w:rPr>
      <w:rFonts w:eastAsia="Times New Roman"/>
      <w:sz w:val="32"/>
      <w:szCs w:val="20"/>
      <w:lang w:eastAsia="ru-RU"/>
    </w:rPr>
  </w:style>
  <w:style w:type="paragraph" w:customStyle="1" w:styleId="afffff">
    <w:name w:val="сп"/>
    <w:basedOn w:val="a"/>
    <w:qFormat/>
    <w:rsid w:val="00FF5BEB"/>
    <w:pPr>
      <w:widowControl w:val="0"/>
      <w:tabs>
        <w:tab w:val="left" w:pos="680"/>
        <w:tab w:val="left" w:pos="1040"/>
      </w:tabs>
      <w:ind w:left="680"/>
    </w:pPr>
    <w:rPr>
      <w:rFonts w:eastAsia="Times New Roman"/>
      <w:sz w:val="24"/>
      <w:szCs w:val="20"/>
      <w:lang w:eastAsia="ru-RU"/>
    </w:rPr>
  </w:style>
  <w:style w:type="paragraph" w:customStyle="1" w:styleId="72">
    <w:name w:val="7"/>
    <w:basedOn w:val="a"/>
    <w:qFormat/>
    <w:rsid w:val="00FF5BEB"/>
    <w:pPr>
      <w:spacing w:before="60"/>
      <w:ind w:left="720"/>
    </w:pPr>
    <w:rPr>
      <w:rFonts w:ascii="Times New Roman CYR" w:eastAsia="Times New Roman" w:hAnsi="Times New Roman CYR"/>
      <w:sz w:val="24"/>
      <w:szCs w:val="20"/>
      <w:lang w:eastAsia="ru-RU"/>
    </w:rPr>
  </w:style>
  <w:style w:type="paragraph" w:customStyle="1" w:styleId="xl32">
    <w:name w:val="xl32"/>
    <w:basedOn w:val="a"/>
    <w:qFormat/>
    <w:rsid w:val="00FF5BEB"/>
    <w:pPr>
      <w:widowControl w:val="0"/>
      <w:spacing w:beforeAutospacing="1" w:afterAutospacing="1" w:line="360" w:lineRule="atLeast"/>
      <w:textAlignment w:val="baseline"/>
    </w:pPr>
    <w:rPr>
      <w:rFonts w:eastAsia="Times New Roman"/>
      <w:b/>
      <w:bCs/>
      <w:sz w:val="24"/>
      <w:szCs w:val="24"/>
      <w:lang w:eastAsia="ru-RU"/>
    </w:rPr>
  </w:style>
  <w:style w:type="paragraph" w:customStyle="1" w:styleId="Report">
    <w:name w:val="Report"/>
    <w:basedOn w:val="a"/>
    <w:qFormat/>
    <w:rsid w:val="00FF5BEB"/>
    <w:pPr>
      <w:widowControl w:val="0"/>
      <w:spacing w:line="360" w:lineRule="auto"/>
      <w:ind w:firstLine="567"/>
      <w:textAlignment w:val="baseline"/>
    </w:pPr>
    <w:rPr>
      <w:rFonts w:eastAsia="Times New Roman"/>
      <w:sz w:val="24"/>
      <w:szCs w:val="20"/>
      <w:lang w:eastAsia="ru-RU"/>
    </w:rPr>
  </w:style>
  <w:style w:type="paragraph" w:customStyle="1" w:styleId="afffff0">
    <w:name w:val="МОЕ"/>
    <w:basedOn w:val="a"/>
    <w:qFormat/>
    <w:rsid w:val="00FF5BEB"/>
    <w:pPr>
      <w:ind w:firstLine="709"/>
    </w:pPr>
    <w:rPr>
      <w:rFonts w:eastAsia="Times New Roman"/>
      <w:spacing w:val="10"/>
      <w:szCs w:val="28"/>
      <w:lang w:eastAsia="ru-RU"/>
    </w:rPr>
  </w:style>
  <w:style w:type="paragraph" w:customStyle="1" w:styleId="FORMATTEXT0">
    <w:name w:val=".FORMATTEXT"/>
    <w:qFormat/>
    <w:rsid w:val="00FF5BEB"/>
    <w:pPr>
      <w:widowControl w:val="0"/>
      <w:jc w:val="both"/>
    </w:pPr>
    <w:rPr>
      <w:rFonts w:ascii="Times New Roman" w:eastAsia="Times New Roman" w:hAnsi="Times New Roman"/>
      <w:sz w:val="24"/>
      <w:szCs w:val="24"/>
    </w:rPr>
  </w:style>
  <w:style w:type="paragraph" w:styleId="afffff1">
    <w:name w:val="annotation subject"/>
    <w:basedOn w:val="afffa"/>
    <w:next w:val="afffa"/>
    <w:semiHidden/>
    <w:qFormat/>
    <w:rsid w:val="00FF5BEB"/>
    <w:pPr>
      <w:suppressAutoHyphens/>
      <w:overflowPunct w:val="0"/>
      <w:textAlignment w:val="baseline"/>
    </w:pPr>
    <w:rPr>
      <w:b/>
      <w:bCs/>
      <w:lang w:eastAsia="ar-SA"/>
    </w:rPr>
  </w:style>
  <w:style w:type="paragraph" w:customStyle="1" w:styleId="xl67">
    <w:name w:val="xl67"/>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lang w:eastAsia="ru-RU"/>
    </w:rPr>
  </w:style>
  <w:style w:type="paragraph" w:customStyle="1" w:styleId="ConsNormal">
    <w:name w:val="ConsNormal"/>
    <w:qFormat/>
    <w:rsid w:val="00FF5BEB"/>
    <w:pPr>
      <w:widowControl w:val="0"/>
      <w:ind w:right="19772" w:firstLine="720"/>
      <w:jc w:val="both"/>
    </w:pPr>
    <w:rPr>
      <w:rFonts w:ascii="Arial" w:eastAsia="Times New Roman" w:hAnsi="Arial" w:cs="Arial"/>
      <w:sz w:val="28"/>
    </w:rPr>
  </w:style>
  <w:style w:type="paragraph" w:customStyle="1" w:styleId="2f0">
    <w:name w:val="Обычный2"/>
    <w:qFormat/>
    <w:rsid w:val="00FF5BEB"/>
    <w:pPr>
      <w:suppressAutoHyphens/>
      <w:overflowPunct w:val="0"/>
      <w:textAlignment w:val="baseline"/>
    </w:pPr>
    <w:rPr>
      <w:rFonts w:ascii="MS Sans Serif" w:eastAsia="Arial" w:hAnsi="MS Sans Serif"/>
      <w:sz w:val="28"/>
      <w:lang w:val="en-US" w:eastAsia="ar-SA"/>
    </w:rPr>
  </w:style>
  <w:style w:type="paragraph" w:customStyle="1" w:styleId="221">
    <w:name w:val="Основной текст с отступом 22"/>
    <w:basedOn w:val="a"/>
    <w:qFormat/>
    <w:rsid w:val="00FF5BEB"/>
    <w:pPr>
      <w:widowControl w:val="0"/>
      <w:spacing w:line="259" w:lineRule="auto"/>
      <w:ind w:left="160" w:firstLine="700"/>
    </w:pPr>
    <w:rPr>
      <w:rFonts w:eastAsia="Times New Roman"/>
      <w:szCs w:val="20"/>
      <w:lang w:eastAsia="ru-RU"/>
    </w:rPr>
  </w:style>
  <w:style w:type="paragraph" w:customStyle="1" w:styleId="2f1">
    <w:name w:val="Название2"/>
    <w:basedOn w:val="a"/>
    <w:qFormat/>
    <w:rsid w:val="00FF5BEB"/>
    <w:pPr>
      <w:jc w:val="center"/>
    </w:pPr>
    <w:rPr>
      <w:rFonts w:eastAsia="Times New Roman"/>
      <w:b/>
      <w:sz w:val="24"/>
      <w:szCs w:val="20"/>
      <w:lang w:eastAsia="ar-SA"/>
    </w:rPr>
  </w:style>
  <w:style w:type="paragraph" w:customStyle="1" w:styleId="230">
    <w:name w:val="Основной текст 23"/>
    <w:basedOn w:val="2f0"/>
    <w:qFormat/>
    <w:rsid w:val="00FF5BEB"/>
    <w:rPr>
      <w:rFonts w:ascii="Times New Roman" w:hAnsi="Times New Roman"/>
      <w:sz w:val="22"/>
      <w:lang w:val="ru-RU"/>
    </w:rPr>
  </w:style>
  <w:style w:type="paragraph" w:customStyle="1" w:styleId="2f2">
    <w:name w:val="Основной текст2"/>
    <w:basedOn w:val="a"/>
    <w:qFormat/>
    <w:rsid w:val="00FF5BEB"/>
    <w:rPr>
      <w:rFonts w:eastAsia="Times New Roman"/>
      <w:sz w:val="24"/>
      <w:szCs w:val="20"/>
      <w:lang w:eastAsia="ru-RU"/>
    </w:rPr>
  </w:style>
  <w:style w:type="paragraph" w:customStyle="1" w:styleId="322">
    <w:name w:val="Основной текст 32"/>
    <w:basedOn w:val="a"/>
    <w:qFormat/>
    <w:rsid w:val="00FF5BEB"/>
    <w:pPr>
      <w:widowControl w:val="0"/>
      <w:jc w:val="center"/>
    </w:pPr>
    <w:rPr>
      <w:rFonts w:eastAsia="Times New Roman"/>
      <w:sz w:val="32"/>
      <w:szCs w:val="20"/>
      <w:lang w:eastAsia="ru-RU"/>
    </w:rPr>
  </w:style>
  <w:style w:type="paragraph" w:customStyle="1" w:styleId="afffff2">
    <w:name w:val="Основной"/>
    <w:basedOn w:val="afff8"/>
    <w:qFormat/>
    <w:rsid w:val="00FF5BEB"/>
    <w:pPr>
      <w:spacing w:after="0"/>
      <w:ind w:left="0" w:firstLine="680"/>
    </w:pPr>
  </w:style>
  <w:style w:type="paragraph" w:customStyle="1" w:styleId="1f">
    <w:name w:val="Знак1 Знак Знак Знак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western">
    <w:name w:val="western"/>
    <w:basedOn w:val="a"/>
    <w:qFormat/>
    <w:rsid w:val="00FF5BEB"/>
    <w:pPr>
      <w:spacing w:beforeAutospacing="1" w:afterAutospacing="1"/>
    </w:pPr>
    <w:rPr>
      <w:rFonts w:eastAsia="Times New Roman"/>
      <w:sz w:val="24"/>
      <w:szCs w:val="24"/>
      <w:lang w:eastAsia="ru-RU"/>
    </w:rPr>
  </w:style>
  <w:style w:type="paragraph" w:customStyle="1" w:styleId="txt">
    <w:name w:val="txt"/>
    <w:basedOn w:val="a"/>
    <w:qFormat/>
    <w:rsid w:val="00FF5BEB"/>
    <w:pPr>
      <w:spacing w:beforeAutospacing="1" w:afterAutospacing="1"/>
    </w:pPr>
    <w:rPr>
      <w:rFonts w:ascii="Verdana" w:eastAsia="Times New Roman" w:hAnsi="Verdana"/>
      <w:color w:val="000000"/>
      <w:sz w:val="17"/>
      <w:szCs w:val="17"/>
      <w:lang w:eastAsia="ru-RU"/>
    </w:rPr>
  </w:style>
  <w:style w:type="paragraph" w:customStyle="1" w:styleId="1f0">
    <w:name w:val="1"/>
    <w:basedOn w:val="a"/>
    <w:qFormat/>
    <w:rsid w:val="00FF5BEB"/>
    <w:pPr>
      <w:widowControl w:val="0"/>
      <w:spacing w:after="160" w:line="240" w:lineRule="exact"/>
      <w:jc w:val="right"/>
    </w:pPr>
    <w:rPr>
      <w:rFonts w:eastAsia="Times New Roman"/>
      <w:sz w:val="20"/>
      <w:szCs w:val="20"/>
      <w:lang w:val="en-GB"/>
    </w:rPr>
  </w:style>
  <w:style w:type="paragraph" w:customStyle="1" w:styleId="afffff3">
    <w:name w:val="Стиль главы"/>
    <w:basedOn w:val="a"/>
    <w:qFormat/>
    <w:rsid w:val="00FF5BEB"/>
    <w:pPr>
      <w:keepNext/>
      <w:spacing w:before="240" w:after="60"/>
      <w:jc w:val="center"/>
      <w:outlineLvl w:val="0"/>
    </w:pPr>
    <w:rPr>
      <w:rFonts w:ascii="Arial" w:eastAsia="Times New Roman" w:hAnsi="Arial" w:cs="Arial"/>
      <w:b/>
      <w:kern w:val="2"/>
      <w:sz w:val="24"/>
      <w:szCs w:val="32"/>
      <w:lang w:eastAsia="ru-RU"/>
    </w:rPr>
  </w:style>
  <w:style w:type="paragraph" w:customStyle="1" w:styleId="afffff4">
    <w:name w:val="Стиль пункта схемы Знак Знак Знак Знак Знак Знак"/>
    <w:basedOn w:val="a"/>
    <w:qFormat/>
    <w:rsid w:val="00FF5BEB"/>
    <w:pPr>
      <w:spacing w:line="360" w:lineRule="auto"/>
      <w:ind w:firstLine="680"/>
    </w:pPr>
    <w:rPr>
      <w:rFonts w:eastAsia="Times New Roman"/>
      <w:szCs w:val="28"/>
      <w:lang w:eastAsia="ru-RU"/>
    </w:rPr>
  </w:style>
  <w:style w:type="paragraph" w:customStyle="1" w:styleId="afffff5">
    <w:name w:val="Стиль заключения Знак"/>
    <w:basedOn w:val="a"/>
    <w:qFormat/>
    <w:rsid w:val="00FF5BEB"/>
    <w:pPr>
      <w:spacing w:line="360" w:lineRule="auto"/>
      <w:ind w:firstLine="720"/>
    </w:pPr>
    <w:rPr>
      <w:rFonts w:eastAsia="Times New Roman"/>
      <w:szCs w:val="28"/>
      <w:lang w:eastAsia="ru-RU"/>
    </w:rPr>
  </w:style>
  <w:style w:type="paragraph" w:customStyle="1" w:styleId="afffff6">
    <w:name w:val="Стиль порядка Знак"/>
    <w:basedOn w:val="a"/>
    <w:qFormat/>
    <w:rsid w:val="00FF5BEB"/>
    <w:pPr>
      <w:tabs>
        <w:tab w:val="left" w:pos="1080"/>
        <w:tab w:val="left" w:pos="1260"/>
      </w:tabs>
      <w:spacing w:line="360" w:lineRule="auto"/>
      <w:ind w:firstLine="720"/>
    </w:pPr>
    <w:rPr>
      <w:rFonts w:eastAsia="Times New Roman"/>
      <w:szCs w:val="28"/>
      <w:lang w:eastAsia="ru-RU"/>
    </w:rPr>
  </w:style>
  <w:style w:type="paragraph" w:customStyle="1" w:styleId="afffff7">
    <w:name w:val="Стиль пункта схемы Знак Знак Знак Знак"/>
    <w:basedOn w:val="a"/>
    <w:qFormat/>
    <w:rsid w:val="00FF5BEB"/>
    <w:pPr>
      <w:spacing w:line="360" w:lineRule="auto"/>
      <w:ind w:firstLine="680"/>
    </w:pPr>
    <w:rPr>
      <w:rFonts w:eastAsia="Times New Roman"/>
      <w:szCs w:val="28"/>
      <w:lang w:eastAsia="ru-RU"/>
    </w:rPr>
  </w:style>
  <w:style w:type="paragraph" w:customStyle="1" w:styleId="afffff8">
    <w:name w:val="Стиль пункта схемы Знак"/>
    <w:basedOn w:val="a"/>
    <w:qFormat/>
    <w:rsid w:val="00FF5BEB"/>
    <w:pPr>
      <w:spacing w:line="360" w:lineRule="auto"/>
      <w:ind w:firstLine="680"/>
    </w:pPr>
    <w:rPr>
      <w:rFonts w:eastAsia="Times New Roman"/>
      <w:szCs w:val="28"/>
      <w:lang w:eastAsia="ru-RU"/>
    </w:rPr>
  </w:style>
  <w:style w:type="paragraph" w:customStyle="1" w:styleId="afffff9">
    <w:name w:val="Стиль пункта схемы"/>
    <w:basedOn w:val="a"/>
    <w:qFormat/>
    <w:rsid w:val="00FF5BEB"/>
    <w:pPr>
      <w:spacing w:line="360" w:lineRule="auto"/>
      <w:ind w:firstLine="680"/>
    </w:pPr>
    <w:rPr>
      <w:rFonts w:eastAsia="Times New Roman"/>
      <w:szCs w:val="28"/>
      <w:lang w:eastAsia="ru-RU"/>
    </w:rPr>
  </w:style>
  <w:style w:type="paragraph" w:customStyle="1" w:styleId="1f1">
    <w:name w:val="Знак Знак Знак Знак Знак Знак Знак1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113">
    <w:name w:val="1 Знак Знак Знак1 Знак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1f2">
    <w:name w:val="1 Знак Знак Знак Знак Знак Знак"/>
    <w:basedOn w:val="a"/>
    <w:qFormat/>
    <w:rsid w:val="00FF5BEB"/>
    <w:pPr>
      <w:spacing w:after="160" w:line="240" w:lineRule="exact"/>
    </w:pPr>
    <w:rPr>
      <w:rFonts w:ascii="Verdana" w:eastAsia="Times New Roman" w:hAnsi="Verdana"/>
      <w:sz w:val="20"/>
      <w:szCs w:val="20"/>
      <w:lang w:val="en-US"/>
    </w:rPr>
  </w:style>
  <w:style w:type="paragraph" w:customStyle="1" w:styleId="1f3">
    <w:name w:val="Текст1"/>
    <w:basedOn w:val="a"/>
    <w:qFormat/>
    <w:rsid w:val="00FF5BEB"/>
    <w:pPr>
      <w:overflowPunct w:val="0"/>
      <w:spacing w:before="220"/>
      <w:textAlignment w:val="baseline"/>
    </w:pPr>
    <w:rPr>
      <w:rFonts w:eastAsia="Times New Roman"/>
      <w:sz w:val="24"/>
      <w:szCs w:val="24"/>
    </w:rPr>
  </w:style>
  <w:style w:type="paragraph" w:customStyle="1" w:styleId="114">
    <w:name w:val="1 Знак Знак Знак1 Знак Знак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82">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textn">
    <w:name w:val="textn"/>
    <w:basedOn w:val="a"/>
    <w:qFormat/>
    <w:rsid w:val="00FF5BEB"/>
    <w:pPr>
      <w:spacing w:beforeAutospacing="1" w:afterAutospacing="1"/>
    </w:pPr>
    <w:rPr>
      <w:rFonts w:eastAsia="Times New Roman"/>
      <w:sz w:val="24"/>
      <w:szCs w:val="24"/>
      <w:lang w:eastAsia="ru-RU"/>
    </w:rPr>
  </w:style>
  <w:style w:type="paragraph" w:customStyle="1" w:styleId="115">
    <w:name w:val="Знак1 Знак Знак Знак Знак Знак Знак Знак Знак Знак Знак Знак Знак Знак Знак Знак1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xl22">
    <w:name w:val="xl22"/>
    <w:basedOn w:val="a"/>
    <w:qFormat/>
    <w:rsid w:val="00FF5BEB"/>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Times New Roman" w:hAnsi="Arial"/>
      <w:b/>
      <w:bCs/>
      <w:sz w:val="24"/>
      <w:szCs w:val="24"/>
      <w:lang w:eastAsia="ru-RU"/>
    </w:rPr>
  </w:style>
  <w:style w:type="paragraph" w:customStyle="1" w:styleId="xl23">
    <w:name w:val="xl23"/>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lang w:eastAsia="ru-RU"/>
    </w:rPr>
  </w:style>
  <w:style w:type="paragraph" w:customStyle="1" w:styleId="xl25">
    <w:name w:val="xl25"/>
    <w:basedOn w:val="a"/>
    <w:qFormat/>
    <w:rsid w:val="00FF5BEB"/>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Times New Roman" w:hAnsi="Arial"/>
      <w:b/>
      <w:bCs/>
      <w:sz w:val="24"/>
      <w:szCs w:val="24"/>
      <w:lang w:eastAsia="ru-RU"/>
    </w:rPr>
  </w:style>
  <w:style w:type="paragraph" w:customStyle="1" w:styleId="xl26">
    <w:name w:val="xl26"/>
    <w:basedOn w:val="a"/>
    <w:qFormat/>
    <w:rsid w:val="00FF5BEB"/>
    <w:pPr>
      <w:pBdr>
        <w:top w:val="single" w:sz="8" w:space="0" w:color="000000"/>
        <w:left w:val="single" w:sz="4" w:space="0" w:color="000000"/>
        <w:bottom w:val="single" w:sz="4" w:space="0" w:color="000000"/>
        <w:right w:val="single" w:sz="8" w:space="0" w:color="000000"/>
      </w:pBdr>
      <w:spacing w:beforeAutospacing="1" w:afterAutospacing="1"/>
      <w:jc w:val="center"/>
      <w:textAlignment w:val="center"/>
    </w:pPr>
    <w:rPr>
      <w:rFonts w:ascii="Arial" w:eastAsia="Times New Roman" w:hAnsi="Arial"/>
      <w:b/>
      <w:bCs/>
      <w:sz w:val="24"/>
      <w:szCs w:val="24"/>
      <w:lang w:eastAsia="ru-RU"/>
    </w:rPr>
  </w:style>
  <w:style w:type="paragraph" w:customStyle="1" w:styleId="xl27">
    <w:name w:val="xl27"/>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lang w:eastAsia="ru-RU"/>
    </w:rPr>
  </w:style>
  <w:style w:type="paragraph" w:customStyle="1" w:styleId="xl28">
    <w:name w:val="xl28"/>
    <w:basedOn w:val="a"/>
    <w:qFormat/>
    <w:rsid w:val="00FF5BEB"/>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rFonts w:eastAsia="Times New Roman"/>
      <w:sz w:val="24"/>
      <w:szCs w:val="24"/>
      <w:lang w:eastAsia="ru-RU"/>
    </w:rPr>
  </w:style>
  <w:style w:type="paragraph" w:customStyle="1" w:styleId="xl29">
    <w:name w:val="xl29"/>
    <w:basedOn w:val="a"/>
    <w:qFormat/>
    <w:rsid w:val="00FF5BEB"/>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eastAsia="Times New Roman"/>
      <w:sz w:val="24"/>
      <w:szCs w:val="24"/>
      <w:lang w:eastAsia="ru-RU"/>
    </w:rPr>
  </w:style>
  <w:style w:type="paragraph" w:customStyle="1" w:styleId="xl30">
    <w:name w:val="xl30"/>
    <w:basedOn w:val="a"/>
    <w:qFormat/>
    <w:rsid w:val="00FF5BEB"/>
    <w:pPr>
      <w:pBdr>
        <w:top w:val="single" w:sz="4" w:space="0" w:color="000000"/>
        <w:left w:val="single" w:sz="4" w:space="0" w:color="000000"/>
        <w:bottom w:val="single" w:sz="8" w:space="0" w:color="000000"/>
        <w:right w:val="single" w:sz="8" w:space="0" w:color="000000"/>
      </w:pBdr>
      <w:spacing w:beforeAutospacing="1" w:afterAutospacing="1"/>
      <w:jc w:val="center"/>
      <w:textAlignment w:val="center"/>
    </w:pPr>
    <w:rPr>
      <w:rFonts w:eastAsia="Times New Roman"/>
      <w:sz w:val="24"/>
      <w:szCs w:val="24"/>
      <w:lang w:eastAsia="ru-RU"/>
    </w:rPr>
  </w:style>
  <w:style w:type="paragraph" w:customStyle="1" w:styleId="38">
    <w:name w:val="Обычный3"/>
    <w:link w:val="311"/>
    <w:qFormat/>
    <w:rsid w:val="00FF5BEB"/>
    <w:rPr>
      <w:rFonts w:ascii="Times New Roman" w:eastAsia="Times New Roman" w:hAnsi="Times New Roman"/>
      <w:sz w:val="24"/>
    </w:rPr>
  </w:style>
  <w:style w:type="paragraph" w:customStyle="1" w:styleId="1f4">
    <w:name w:val="Верхний колонтитул1"/>
    <w:basedOn w:val="a"/>
    <w:qFormat/>
    <w:rsid w:val="00FF5BEB"/>
    <w:pPr>
      <w:widowControl w:val="0"/>
      <w:tabs>
        <w:tab w:val="center" w:pos="4153"/>
        <w:tab w:val="right" w:pos="8306"/>
      </w:tabs>
    </w:pPr>
    <w:rPr>
      <w:rFonts w:ascii="TimesDL" w:eastAsia="Times New Roman" w:hAnsi="TimesDL"/>
      <w:szCs w:val="20"/>
      <w:lang w:eastAsia="ru-RU"/>
    </w:rPr>
  </w:style>
  <w:style w:type="paragraph" w:customStyle="1" w:styleId="xl38">
    <w:name w:val="xl38"/>
    <w:basedOn w:val="a"/>
    <w:qFormat/>
    <w:rsid w:val="00FF5BEB"/>
    <w:pPr>
      <w:pBdr>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1f5">
    <w:name w:val="Нижний колонтитул1"/>
    <w:basedOn w:val="a"/>
    <w:qFormat/>
    <w:rsid w:val="00FF5BEB"/>
    <w:pPr>
      <w:widowControl w:val="0"/>
      <w:tabs>
        <w:tab w:val="center" w:pos="4153"/>
        <w:tab w:val="right" w:pos="8306"/>
      </w:tabs>
    </w:pPr>
    <w:rPr>
      <w:rFonts w:ascii="TimesDL" w:eastAsia="Times New Roman" w:hAnsi="TimesDL"/>
      <w:szCs w:val="20"/>
      <w:lang w:eastAsia="ru-RU"/>
    </w:rPr>
  </w:style>
  <w:style w:type="paragraph" w:customStyle="1" w:styleId="52">
    <w:name w:val="Стиль5"/>
    <w:basedOn w:val="313"/>
    <w:qFormat/>
    <w:rsid w:val="00FF5BEB"/>
    <w:pPr>
      <w:tabs>
        <w:tab w:val="left" w:pos="8931"/>
      </w:tabs>
      <w:ind w:left="2694" w:right="901" w:firstLine="0"/>
    </w:pPr>
  </w:style>
  <w:style w:type="paragraph" w:customStyle="1" w:styleId="313">
    <w:name w:val="Основной текст с отступом 3 Знак1"/>
    <w:basedOn w:val="a"/>
    <w:link w:val="39"/>
    <w:qFormat/>
    <w:rsid w:val="00FF5BEB"/>
    <w:pPr>
      <w:widowControl w:val="0"/>
      <w:spacing w:line="360" w:lineRule="auto"/>
      <w:ind w:firstLine="709"/>
    </w:pPr>
    <w:rPr>
      <w:rFonts w:ascii="TimesDL" w:eastAsia="Times New Roman" w:hAnsi="TimesDL"/>
      <w:szCs w:val="20"/>
      <w:lang w:eastAsia="ru-RU"/>
    </w:rPr>
  </w:style>
  <w:style w:type="paragraph" w:customStyle="1" w:styleId="Kursiv14Kurs">
    <w:name w:val="Центр.курс..Kursiv.14.Kurs"/>
    <w:basedOn w:val="a"/>
    <w:qFormat/>
    <w:rsid w:val="00FF5BEB"/>
    <w:pPr>
      <w:widowControl w:val="0"/>
      <w:spacing w:line="360" w:lineRule="auto"/>
      <w:ind w:firstLine="851"/>
      <w:jc w:val="center"/>
    </w:pPr>
    <w:rPr>
      <w:rFonts w:ascii="KursivC" w:eastAsia="Times New Roman" w:hAnsi="KursivC"/>
      <w:b/>
      <w:szCs w:val="20"/>
      <w:lang w:eastAsia="ru-RU"/>
    </w:rPr>
  </w:style>
  <w:style w:type="paragraph" w:customStyle="1" w:styleId="Kurs-16">
    <w:name w:val="Kurs-16"/>
    <w:basedOn w:val="Kursiv14Kurs"/>
    <w:qFormat/>
    <w:rsid w:val="00FF5BEB"/>
    <w:rPr>
      <w:sz w:val="32"/>
    </w:rPr>
  </w:style>
  <w:style w:type="paragraph" w:customStyle="1" w:styleId="afffffa">
    <w:name w:val="отступ"/>
    <w:basedOn w:val="a"/>
    <w:qFormat/>
    <w:rsid w:val="00FF5BEB"/>
    <w:pPr>
      <w:widowControl w:val="0"/>
      <w:spacing w:line="360" w:lineRule="auto"/>
      <w:ind w:firstLine="851"/>
      <w:jc w:val="center"/>
    </w:pPr>
    <w:rPr>
      <w:rFonts w:ascii="TimesDL" w:eastAsia="Times New Roman" w:hAnsi="TimesDL"/>
      <w:b/>
      <w:i/>
      <w:sz w:val="24"/>
      <w:szCs w:val="20"/>
      <w:lang w:eastAsia="ru-RU"/>
    </w:rPr>
  </w:style>
  <w:style w:type="paragraph" w:customStyle="1" w:styleId="xl31">
    <w:name w:val="xl31"/>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Unicode MS" w:eastAsia="Arial Unicode MS" w:hAnsi="Arial Unicode MS" w:cs="Arial Unicode MS"/>
      <w:sz w:val="24"/>
      <w:szCs w:val="24"/>
      <w:lang w:eastAsia="ru-RU"/>
    </w:rPr>
  </w:style>
  <w:style w:type="paragraph" w:customStyle="1" w:styleId="xl33">
    <w:name w:val="xl33"/>
    <w:basedOn w:val="a"/>
    <w:qFormat/>
    <w:rsid w:val="00FF5BEB"/>
    <w:pPr>
      <w:pBdr>
        <w:top w:val="single" w:sz="4" w:space="0" w:color="000000"/>
        <w:left w:val="single" w:sz="4" w:space="0" w:color="000000"/>
        <w:bottom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34">
    <w:name w:val="xl34"/>
    <w:basedOn w:val="a"/>
    <w:qFormat/>
    <w:rsid w:val="00FF5BEB"/>
    <w:pPr>
      <w:pBdr>
        <w:left w:val="single" w:sz="4" w:space="0" w:color="000000"/>
        <w:right w:val="single" w:sz="4" w:space="0" w:color="000000"/>
      </w:pBdr>
      <w:spacing w:beforeAutospacing="1" w:afterAutospacing="1"/>
      <w:jc w:val="center"/>
    </w:pPr>
    <w:rPr>
      <w:rFonts w:ascii="Arial Unicode MS" w:eastAsia="Arial Unicode MS" w:hAnsi="Arial Unicode MS" w:cs="Arial Unicode MS"/>
      <w:sz w:val="24"/>
      <w:szCs w:val="24"/>
      <w:lang w:eastAsia="ru-RU"/>
    </w:rPr>
  </w:style>
  <w:style w:type="paragraph" w:customStyle="1" w:styleId="xl35">
    <w:name w:val="xl35"/>
    <w:basedOn w:val="a"/>
    <w:qFormat/>
    <w:rsid w:val="00FF5BEB"/>
    <w:pPr>
      <w:pBdr>
        <w:top w:val="single" w:sz="4" w:space="0" w:color="000000"/>
        <w:left w:val="single" w:sz="4" w:space="0" w:color="000000"/>
        <w:right w:val="single" w:sz="4" w:space="0" w:color="000000"/>
      </w:pBdr>
      <w:spacing w:beforeAutospacing="1" w:afterAutospacing="1"/>
      <w:jc w:val="center"/>
    </w:pPr>
    <w:rPr>
      <w:rFonts w:ascii="Arial Unicode MS" w:eastAsia="Arial Unicode MS" w:hAnsi="Arial Unicode MS" w:cs="Arial Unicode MS"/>
      <w:sz w:val="24"/>
      <w:szCs w:val="24"/>
      <w:lang w:eastAsia="ru-RU"/>
    </w:rPr>
  </w:style>
  <w:style w:type="paragraph" w:customStyle="1" w:styleId="xl36">
    <w:name w:val="xl36"/>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w:eastAsia="Arial Unicode MS" w:hAnsi="Arial" w:cs="Arial"/>
      <w:sz w:val="24"/>
      <w:szCs w:val="24"/>
      <w:lang w:eastAsia="ru-RU"/>
    </w:rPr>
  </w:style>
  <w:style w:type="paragraph" w:customStyle="1" w:styleId="xl37">
    <w:name w:val="xl37"/>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39">
    <w:name w:val="xl39"/>
    <w:basedOn w:val="a"/>
    <w:qFormat/>
    <w:rsid w:val="00FF5BEB"/>
    <w:pPr>
      <w:pBdr>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sz w:val="24"/>
      <w:szCs w:val="24"/>
      <w:lang w:eastAsia="ru-RU"/>
    </w:rPr>
  </w:style>
  <w:style w:type="paragraph" w:customStyle="1" w:styleId="xl40">
    <w:name w:val="xl40"/>
    <w:basedOn w:val="a"/>
    <w:qFormat/>
    <w:rsid w:val="00FF5BEB"/>
    <w:pPr>
      <w:pBdr>
        <w:left w:val="single" w:sz="4" w:space="0" w:color="000000"/>
        <w:bottom w:val="single" w:sz="4" w:space="0" w:color="000000"/>
        <w:right w:val="single" w:sz="4" w:space="0" w:color="000000"/>
      </w:pBdr>
      <w:spacing w:beforeAutospacing="1" w:afterAutospacing="1"/>
      <w:jc w:val="center"/>
    </w:pPr>
    <w:rPr>
      <w:rFonts w:ascii="Arial" w:eastAsia="Arial Unicode MS" w:hAnsi="Arial" w:cs="Arial"/>
      <w:sz w:val="24"/>
      <w:szCs w:val="24"/>
      <w:lang w:eastAsia="ru-RU"/>
    </w:rPr>
  </w:style>
  <w:style w:type="paragraph" w:customStyle="1" w:styleId="xl41">
    <w:name w:val="xl41"/>
    <w:basedOn w:val="a"/>
    <w:qFormat/>
    <w:rsid w:val="00FF5BEB"/>
    <w:pPr>
      <w:pBdr>
        <w:left w:val="single" w:sz="4" w:space="0" w:color="000000"/>
        <w:bottom w:val="single" w:sz="4" w:space="0" w:color="000000"/>
        <w:right w:val="single" w:sz="4" w:space="0" w:color="000000"/>
      </w:pBdr>
      <w:spacing w:beforeAutospacing="1" w:afterAutospacing="1"/>
      <w:jc w:val="center"/>
    </w:pPr>
    <w:rPr>
      <w:rFonts w:ascii="Arial" w:eastAsia="Arial Unicode MS" w:hAnsi="Arial" w:cs="Arial"/>
      <w:sz w:val="16"/>
      <w:szCs w:val="16"/>
      <w:lang w:eastAsia="ru-RU"/>
    </w:rPr>
  </w:style>
  <w:style w:type="paragraph" w:customStyle="1" w:styleId="xl42">
    <w:name w:val="xl42"/>
    <w:basedOn w:val="a"/>
    <w:qFormat/>
    <w:rsid w:val="00FF5BEB"/>
    <w:pPr>
      <w:pBdr>
        <w:left w:val="single" w:sz="4" w:space="0" w:color="000000"/>
        <w:bottom w:val="single" w:sz="4" w:space="0" w:color="000000"/>
        <w:right w:val="single" w:sz="4" w:space="0" w:color="000000"/>
      </w:pBdr>
      <w:spacing w:beforeAutospacing="1" w:afterAutospacing="1"/>
      <w:jc w:val="center"/>
    </w:pPr>
    <w:rPr>
      <w:rFonts w:ascii="Arial Unicode MS" w:eastAsia="Arial Unicode MS" w:hAnsi="Arial Unicode MS" w:cs="Arial Unicode MS"/>
      <w:sz w:val="24"/>
      <w:szCs w:val="24"/>
      <w:lang w:eastAsia="ru-RU"/>
    </w:rPr>
  </w:style>
  <w:style w:type="paragraph" w:customStyle="1" w:styleId="xl43">
    <w:name w:val="xl43"/>
    <w:basedOn w:val="a"/>
    <w:qFormat/>
    <w:rsid w:val="00FF5BEB"/>
    <w:pPr>
      <w:pBdr>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44">
    <w:name w:val="xl44"/>
    <w:basedOn w:val="a"/>
    <w:qFormat/>
    <w:rsid w:val="00FF5BEB"/>
    <w:pPr>
      <w:pBdr>
        <w:left w:val="single" w:sz="4" w:space="0" w:color="000000"/>
        <w:bottom w:val="single" w:sz="4" w:space="0" w:color="000000"/>
        <w:right w:val="single" w:sz="4" w:space="0" w:color="000000"/>
      </w:pBdr>
      <w:spacing w:beforeAutospacing="1" w:afterAutospacing="1"/>
      <w:jc w:val="center"/>
    </w:pPr>
    <w:rPr>
      <w:rFonts w:ascii="Arial Unicode MS" w:eastAsia="Arial Unicode MS" w:hAnsi="Arial Unicode MS" w:cs="Arial Unicode MS"/>
      <w:sz w:val="24"/>
      <w:szCs w:val="24"/>
      <w:lang w:eastAsia="ru-RU"/>
    </w:rPr>
  </w:style>
  <w:style w:type="paragraph" w:customStyle="1" w:styleId="xl45">
    <w:name w:val="xl45"/>
    <w:basedOn w:val="a"/>
    <w:qFormat/>
    <w:rsid w:val="00FF5BEB"/>
    <w:pPr>
      <w:pBdr>
        <w:left w:val="single" w:sz="4" w:space="0" w:color="000000"/>
        <w:bottom w:val="single" w:sz="4" w:space="0" w:color="000000"/>
        <w:right w:val="single" w:sz="4" w:space="0" w:color="000000"/>
      </w:pBdr>
      <w:spacing w:beforeAutospacing="1" w:afterAutospacing="1"/>
      <w:jc w:val="center"/>
    </w:pPr>
    <w:rPr>
      <w:rFonts w:ascii="Arial Unicode MS" w:eastAsia="Arial Unicode MS" w:hAnsi="Arial Unicode MS" w:cs="Arial Unicode MS"/>
      <w:sz w:val="24"/>
      <w:szCs w:val="24"/>
      <w:lang w:eastAsia="ru-RU"/>
    </w:rPr>
  </w:style>
  <w:style w:type="paragraph" w:customStyle="1" w:styleId="xl46">
    <w:name w:val="xl46"/>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w:eastAsia="Arial Unicode MS" w:hAnsi="Arial" w:cs="Arial"/>
      <w:b/>
      <w:bCs/>
      <w:sz w:val="24"/>
      <w:szCs w:val="24"/>
      <w:lang w:eastAsia="ru-RU"/>
    </w:rPr>
  </w:style>
  <w:style w:type="paragraph" w:customStyle="1" w:styleId="xl47">
    <w:name w:val="xl47"/>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49">
    <w:name w:val="xl49"/>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Unicode MS" w:eastAsia="Arial Unicode MS" w:hAnsi="Arial Unicode MS" w:cs="Arial Unicode MS"/>
      <w:sz w:val="24"/>
      <w:szCs w:val="24"/>
      <w:lang w:eastAsia="ru-RU"/>
    </w:rPr>
  </w:style>
  <w:style w:type="paragraph" w:customStyle="1" w:styleId="xl50">
    <w:name w:val="xl50"/>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51">
    <w:name w:val="xl51"/>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Unicode MS" w:eastAsia="Arial Unicode MS" w:hAnsi="Arial Unicode MS" w:cs="Arial Unicode MS"/>
      <w:sz w:val="24"/>
      <w:szCs w:val="24"/>
      <w:lang w:eastAsia="ru-RU"/>
    </w:rPr>
  </w:style>
  <w:style w:type="paragraph" w:customStyle="1" w:styleId="xl52">
    <w:name w:val="xl52"/>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53">
    <w:name w:val="xl53"/>
    <w:basedOn w:val="a"/>
    <w:qFormat/>
    <w:rsid w:val="00FF5BEB"/>
    <w:pPr>
      <w:pBdr>
        <w:top w:val="single" w:sz="4" w:space="0" w:color="000000"/>
        <w:left w:val="single" w:sz="4" w:space="0" w:color="000000"/>
        <w:right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54">
    <w:name w:val="xl54"/>
    <w:basedOn w:val="a"/>
    <w:qFormat/>
    <w:rsid w:val="00FF5BEB"/>
    <w:pPr>
      <w:pBdr>
        <w:top w:val="single" w:sz="4" w:space="0" w:color="000000"/>
        <w:left w:val="single" w:sz="4" w:space="0" w:color="000000"/>
        <w:right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55">
    <w:name w:val="xl55"/>
    <w:basedOn w:val="a"/>
    <w:qFormat/>
    <w:rsid w:val="00FF5BEB"/>
    <w:pPr>
      <w:pBdr>
        <w:top w:val="single" w:sz="4" w:space="0" w:color="000000"/>
        <w:left w:val="single" w:sz="4" w:space="0" w:color="000000"/>
        <w:bottom w:val="single" w:sz="4" w:space="0" w:color="000000"/>
      </w:pBdr>
      <w:spacing w:beforeAutospacing="1" w:afterAutospacing="1"/>
    </w:pPr>
    <w:rPr>
      <w:rFonts w:ascii="Arial Unicode MS" w:eastAsia="Arial Unicode MS" w:hAnsi="Arial Unicode MS" w:cs="Arial Unicode MS"/>
      <w:sz w:val="24"/>
      <w:szCs w:val="24"/>
      <w:lang w:eastAsia="ru-RU"/>
    </w:rPr>
  </w:style>
  <w:style w:type="paragraph" w:customStyle="1" w:styleId="xl56">
    <w:name w:val="xl56"/>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12"/>
      <w:szCs w:val="12"/>
      <w:lang w:eastAsia="ru-RU"/>
    </w:rPr>
  </w:style>
  <w:style w:type="paragraph" w:customStyle="1" w:styleId="xl57">
    <w:name w:val="xl57"/>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14"/>
      <w:szCs w:val="14"/>
      <w:lang w:eastAsia="ru-RU"/>
    </w:rPr>
  </w:style>
  <w:style w:type="paragraph" w:customStyle="1" w:styleId="xl58">
    <w:name w:val="xl58"/>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w:eastAsia="Arial Unicode MS" w:hAnsi="Arial" w:cs="Arial"/>
      <w:sz w:val="16"/>
      <w:szCs w:val="16"/>
      <w:lang w:eastAsia="ru-RU"/>
    </w:rPr>
  </w:style>
  <w:style w:type="paragraph" w:customStyle="1" w:styleId="xl59">
    <w:name w:val="xl59"/>
    <w:basedOn w:val="a"/>
    <w:qFormat/>
    <w:rsid w:val="00FF5BEB"/>
    <w:pPr>
      <w:spacing w:beforeAutospacing="1" w:afterAutospacing="1"/>
    </w:pPr>
    <w:rPr>
      <w:rFonts w:ascii="Arial" w:eastAsia="Arial Unicode MS" w:hAnsi="Arial" w:cs="Arial"/>
      <w:b/>
      <w:bCs/>
      <w:sz w:val="24"/>
      <w:szCs w:val="24"/>
      <w:lang w:eastAsia="ru-RU"/>
    </w:rPr>
  </w:style>
  <w:style w:type="paragraph" w:customStyle="1" w:styleId="xl60">
    <w:name w:val="xl60"/>
    <w:basedOn w:val="a"/>
    <w:qFormat/>
    <w:rsid w:val="00FF5BEB"/>
    <w:pPr>
      <w:pBdr>
        <w:left w:val="single" w:sz="4" w:space="0" w:color="000000"/>
        <w:bottom w:val="single" w:sz="4" w:space="0" w:color="000000"/>
        <w:right w:val="single" w:sz="4" w:space="0" w:color="000000"/>
      </w:pBdr>
      <w:spacing w:beforeAutospacing="1" w:afterAutospacing="1"/>
    </w:pPr>
    <w:rPr>
      <w:rFonts w:ascii="Arial" w:eastAsia="Arial Unicode MS" w:hAnsi="Arial" w:cs="Arial"/>
      <w:i/>
      <w:iCs/>
      <w:sz w:val="24"/>
      <w:szCs w:val="24"/>
      <w:lang w:eastAsia="ru-RU"/>
    </w:rPr>
  </w:style>
  <w:style w:type="paragraph" w:customStyle="1" w:styleId="xl61">
    <w:name w:val="xl61"/>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w:eastAsia="Arial Unicode MS" w:hAnsi="Arial" w:cs="Arial"/>
      <w:i/>
      <w:iCs/>
      <w:sz w:val="24"/>
      <w:szCs w:val="24"/>
      <w:lang w:eastAsia="ru-RU"/>
    </w:rPr>
  </w:style>
  <w:style w:type="paragraph" w:customStyle="1" w:styleId="xl62">
    <w:name w:val="xl62"/>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w:eastAsia="Arial Unicode MS" w:hAnsi="Arial" w:cs="Arial"/>
      <w:i/>
      <w:iCs/>
      <w:sz w:val="24"/>
      <w:szCs w:val="24"/>
      <w:lang w:eastAsia="ru-RU"/>
    </w:rPr>
  </w:style>
  <w:style w:type="paragraph" w:customStyle="1" w:styleId="xl63">
    <w:name w:val="xl63"/>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pPr>
    <w:rPr>
      <w:rFonts w:ascii="Arial" w:eastAsia="Arial Unicode MS" w:hAnsi="Arial" w:cs="Arial"/>
      <w:i/>
      <w:iCs/>
      <w:sz w:val="24"/>
      <w:szCs w:val="24"/>
      <w:lang w:eastAsia="ru-RU"/>
    </w:rPr>
  </w:style>
  <w:style w:type="paragraph" w:customStyle="1" w:styleId="xl64">
    <w:name w:val="xl64"/>
    <w:basedOn w:val="a"/>
    <w:qFormat/>
    <w:rsid w:val="00FF5BEB"/>
    <w:pPr>
      <w:spacing w:beforeAutospacing="1" w:afterAutospacing="1"/>
    </w:pPr>
    <w:rPr>
      <w:rFonts w:ascii="Arial" w:eastAsia="Arial Unicode MS" w:hAnsi="Arial" w:cs="Arial"/>
      <w:i/>
      <w:iCs/>
      <w:sz w:val="24"/>
      <w:szCs w:val="24"/>
      <w:lang w:eastAsia="ru-RU"/>
    </w:rPr>
  </w:style>
  <w:style w:type="paragraph" w:customStyle="1" w:styleId="xl65">
    <w:name w:val="xl65"/>
    <w:basedOn w:val="a"/>
    <w:qFormat/>
    <w:rsid w:val="00FF5BEB"/>
    <w:pPr>
      <w:pBdr>
        <w:left w:val="single" w:sz="4" w:space="0" w:color="000000"/>
        <w:right w:val="single" w:sz="4" w:space="0" w:color="000000"/>
      </w:pBdr>
      <w:spacing w:beforeAutospacing="1" w:afterAutospacing="1"/>
    </w:pPr>
    <w:rPr>
      <w:rFonts w:ascii="Arial" w:eastAsia="Arial Unicode MS" w:hAnsi="Arial" w:cs="Arial"/>
      <w:i/>
      <w:iCs/>
      <w:sz w:val="24"/>
      <w:szCs w:val="24"/>
      <w:lang w:eastAsia="ru-RU"/>
    </w:rPr>
  </w:style>
  <w:style w:type="paragraph" w:customStyle="1" w:styleId="xl66">
    <w:name w:val="xl66"/>
    <w:basedOn w:val="a"/>
    <w:qFormat/>
    <w:rsid w:val="00FF5BEB"/>
    <w:pPr>
      <w:pBdr>
        <w:top w:val="single" w:sz="4" w:space="0" w:color="000000"/>
        <w:left w:val="single" w:sz="4" w:space="0" w:color="000000"/>
        <w:right w:val="single" w:sz="4" w:space="0" w:color="000000"/>
      </w:pBdr>
      <w:spacing w:beforeAutospacing="1" w:afterAutospacing="1"/>
    </w:pPr>
    <w:rPr>
      <w:rFonts w:ascii="Arial" w:eastAsia="Arial Unicode MS" w:hAnsi="Arial" w:cs="Arial"/>
      <w:i/>
      <w:iCs/>
      <w:sz w:val="24"/>
      <w:szCs w:val="24"/>
      <w:lang w:eastAsia="ru-RU"/>
    </w:rPr>
  </w:style>
  <w:style w:type="paragraph" w:customStyle="1" w:styleId="afffffb">
    <w:name w:val="Стиль"/>
    <w:qFormat/>
    <w:rsid w:val="00FF5BEB"/>
    <w:pPr>
      <w:spacing w:before="40" w:after="40"/>
      <w:ind w:firstLine="113"/>
    </w:pPr>
    <w:rPr>
      <w:rFonts w:ascii="Times New Roman" w:eastAsia="Times New Roman" w:hAnsi="Times New Roman"/>
      <w:sz w:val="24"/>
    </w:rPr>
  </w:style>
  <w:style w:type="paragraph" w:customStyle="1" w:styleId="1f6">
    <w:name w:val="Номер страницы1"/>
    <w:basedOn w:val="a"/>
    <w:next w:val="a"/>
    <w:qFormat/>
    <w:rsid w:val="00FF5BEB"/>
    <w:rPr>
      <w:rFonts w:ascii="Utopia" w:eastAsia="Times New Roman" w:hAnsi="Utopia"/>
      <w:sz w:val="20"/>
      <w:szCs w:val="20"/>
      <w:lang w:eastAsia="ru-RU"/>
    </w:rPr>
  </w:style>
  <w:style w:type="paragraph" w:customStyle="1" w:styleId="Iniiaiieoaeno21">
    <w:name w:val="Iniiaiie oaeno 21"/>
    <w:basedOn w:val="a"/>
    <w:qFormat/>
    <w:rsid w:val="00FF5BEB"/>
    <w:pPr>
      <w:widowControl w:val="0"/>
      <w:tabs>
        <w:tab w:val="right" w:pos="9356"/>
      </w:tabs>
      <w:overflowPunct w:val="0"/>
      <w:ind w:right="46" w:firstLine="567"/>
      <w:textAlignment w:val="baseline"/>
    </w:pPr>
    <w:rPr>
      <w:rFonts w:ascii="NTHelvetica/Cyrillic" w:eastAsia="Times New Roman" w:hAnsi="NTHelvetica/Cyrillic"/>
      <w:sz w:val="30"/>
      <w:szCs w:val="30"/>
      <w:lang w:eastAsia="ru-RU"/>
    </w:rPr>
  </w:style>
  <w:style w:type="paragraph" w:customStyle="1" w:styleId="1f7">
    <w:name w:val="Цитата1"/>
    <w:basedOn w:val="a"/>
    <w:qFormat/>
    <w:rsid w:val="00FF5BEB"/>
    <w:pPr>
      <w:overflowPunct w:val="0"/>
      <w:spacing w:line="360" w:lineRule="auto"/>
      <w:ind w:left="-426" w:right="-908"/>
      <w:textAlignment w:val="baseline"/>
    </w:pPr>
    <w:rPr>
      <w:rFonts w:eastAsia="Times New Roman"/>
      <w:szCs w:val="20"/>
      <w:lang w:eastAsia="ru-RU"/>
    </w:rPr>
  </w:style>
  <w:style w:type="paragraph" w:customStyle="1" w:styleId="xl48">
    <w:name w:val="xl48"/>
    <w:basedOn w:val="a"/>
    <w:qFormat/>
    <w:rsid w:val="00FF5BEB"/>
    <w:pPr>
      <w:pBdr>
        <w:left w:val="single" w:sz="8" w:space="0" w:color="000000"/>
        <w:right w:val="single" w:sz="8" w:space="0" w:color="000000"/>
      </w:pBdr>
      <w:spacing w:beforeAutospacing="1" w:afterAutospacing="1"/>
      <w:jc w:val="center"/>
      <w:textAlignment w:val="center"/>
    </w:pPr>
    <w:rPr>
      <w:rFonts w:ascii="Arial Unicode MS" w:eastAsia="Arial Unicode MS" w:hAnsi="Arial Unicode MS" w:cs="Arial Unicode MS"/>
      <w:sz w:val="24"/>
      <w:szCs w:val="24"/>
      <w:lang w:eastAsia="ru-RU"/>
    </w:rPr>
  </w:style>
  <w:style w:type="paragraph" w:customStyle="1" w:styleId="Normal10-022">
    <w:name w:val="Стиль Normal + 10 пт полужирный По центру Слева:  -02 см Справ...2"/>
    <w:basedOn w:val="a"/>
    <w:qFormat/>
    <w:rsid w:val="00FF5BEB"/>
    <w:pPr>
      <w:snapToGrid w:val="0"/>
      <w:ind w:left="-113" w:right="-113"/>
      <w:jc w:val="center"/>
    </w:pPr>
    <w:rPr>
      <w:rFonts w:eastAsia="Times New Roman"/>
      <w:b/>
      <w:bCs/>
      <w:sz w:val="20"/>
      <w:szCs w:val="20"/>
      <w:lang w:eastAsia="ru-RU"/>
    </w:rPr>
  </w:style>
  <w:style w:type="paragraph" w:customStyle="1" w:styleId="12701">
    <w:name w:val="Стиль Слева:  127 см Первая строка:  0 см1"/>
    <w:basedOn w:val="a"/>
    <w:qFormat/>
    <w:rsid w:val="00FF5BEB"/>
    <w:pPr>
      <w:widowControl w:val="0"/>
      <w:spacing w:before="120"/>
      <w:ind w:left="720"/>
    </w:pPr>
    <w:rPr>
      <w:rFonts w:eastAsia="Times New Roman"/>
      <w:sz w:val="26"/>
      <w:szCs w:val="20"/>
      <w:lang w:eastAsia="ru-RU"/>
    </w:rPr>
  </w:style>
  <w:style w:type="paragraph" w:customStyle="1" w:styleId="Normal10">
    <w:name w:val="Стиль Normal + 10 пт полужирный"/>
    <w:basedOn w:val="38"/>
    <w:qFormat/>
    <w:rsid w:val="00FF5BEB"/>
    <w:pPr>
      <w:snapToGrid w:val="0"/>
      <w:ind w:left="-113" w:right="-113"/>
      <w:jc w:val="center"/>
    </w:pPr>
    <w:rPr>
      <w:b/>
      <w:bCs/>
      <w:sz w:val="20"/>
    </w:rPr>
  </w:style>
  <w:style w:type="paragraph" w:customStyle="1" w:styleId="Normal10-02">
    <w:name w:val="Стиль Normal + 10 пт полужирный По центру Слева:  -02 см Справ..."/>
    <w:basedOn w:val="38"/>
    <w:qFormat/>
    <w:rsid w:val="00FF5BEB"/>
    <w:pPr>
      <w:ind w:left="-113" w:right="-113"/>
      <w:jc w:val="center"/>
    </w:pPr>
    <w:rPr>
      <w:b/>
      <w:bCs/>
      <w:sz w:val="20"/>
    </w:rPr>
  </w:style>
  <w:style w:type="paragraph" w:customStyle="1" w:styleId="afffffc">
    <w:name w:val="Основнй текст"/>
    <w:basedOn w:val="a"/>
    <w:qFormat/>
    <w:rsid w:val="00FF5BEB"/>
    <w:pPr>
      <w:spacing w:line="360" w:lineRule="auto"/>
      <w:ind w:firstLine="709"/>
    </w:pPr>
    <w:rPr>
      <w:rFonts w:eastAsia="Times New Roman"/>
      <w:sz w:val="24"/>
      <w:szCs w:val="24"/>
      <w:lang w:eastAsia="ru-RU"/>
    </w:rPr>
  </w:style>
  <w:style w:type="paragraph" w:customStyle="1" w:styleId="1270">
    <w:name w:val="Стиль Слева:  127 см Первая строка:  0 см"/>
    <w:basedOn w:val="a"/>
    <w:qFormat/>
    <w:rsid w:val="00FF5BEB"/>
    <w:pPr>
      <w:widowControl w:val="0"/>
      <w:spacing w:before="120"/>
      <w:ind w:left="720"/>
    </w:pPr>
    <w:rPr>
      <w:rFonts w:eastAsia="Times New Roman"/>
      <w:sz w:val="26"/>
      <w:szCs w:val="20"/>
      <w:lang w:eastAsia="ru-RU"/>
    </w:rPr>
  </w:style>
  <w:style w:type="paragraph" w:customStyle="1" w:styleId="131256">
    <w:name w:val="Стиль 13 пт По ширине Слева:  125 см Перед:  6 пт"/>
    <w:basedOn w:val="a"/>
    <w:qFormat/>
    <w:rsid w:val="00FF5BEB"/>
    <w:pPr>
      <w:widowControl w:val="0"/>
      <w:spacing w:before="120"/>
      <w:ind w:firstLine="709"/>
    </w:pPr>
    <w:rPr>
      <w:rFonts w:eastAsia="Times New Roman"/>
      <w:sz w:val="26"/>
      <w:szCs w:val="20"/>
      <w:lang w:eastAsia="ru-RU"/>
    </w:rPr>
  </w:style>
  <w:style w:type="paragraph" w:customStyle="1" w:styleId="116">
    <w:name w:val="1 Знак Знак Знак1 Знак Знак Знак"/>
    <w:basedOn w:val="a"/>
    <w:qFormat/>
    <w:rsid w:val="00FF5BEB"/>
    <w:pPr>
      <w:spacing w:after="160" w:line="240" w:lineRule="exact"/>
    </w:pPr>
    <w:rPr>
      <w:rFonts w:ascii="Verdana" w:eastAsia="Times New Roman" w:hAnsi="Verdana"/>
      <w:sz w:val="20"/>
      <w:szCs w:val="20"/>
      <w:lang w:val="en-US"/>
    </w:rPr>
  </w:style>
  <w:style w:type="paragraph" w:customStyle="1" w:styleId="OAENOAIEEAAA">
    <w:name w:val="OAENO AIEEAAA"/>
    <w:basedOn w:val="a"/>
    <w:qFormat/>
    <w:rsid w:val="00FF5BEB"/>
    <w:pPr>
      <w:spacing w:line="360" w:lineRule="auto"/>
      <w:ind w:firstLine="709"/>
    </w:pPr>
    <w:rPr>
      <w:rFonts w:eastAsia="Times New Roman"/>
      <w:szCs w:val="20"/>
      <w:lang w:eastAsia="ru-RU"/>
    </w:rPr>
  </w:style>
  <w:style w:type="paragraph" w:customStyle="1" w:styleId="1f8">
    <w:name w:val="1 Знак Знак Знак"/>
    <w:basedOn w:val="a"/>
    <w:qFormat/>
    <w:rsid w:val="00FF5BEB"/>
    <w:pPr>
      <w:spacing w:after="160" w:line="240" w:lineRule="exact"/>
    </w:pPr>
    <w:rPr>
      <w:rFonts w:ascii="Verdana" w:eastAsia="Times New Roman" w:hAnsi="Verdana"/>
      <w:sz w:val="20"/>
      <w:szCs w:val="20"/>
      <w:lang w:val="en-US"/>
    </w:rPr>
  </w:style>
  <w:style w:type="paragraph" w:customStyle="1" w:styleId="2f3">
    <w:name w:val="Знак Знак Знак2"/>
    <w:basedOn w:val="a"/>
    <w:qFormat/>
    <w:rsid w:val="00FF5BEB"/>
    <w:rPr>
      <w:rFonts w:ascii="Verdana" w:eastAsia="Times New Roman" w:hAnsi="Verdana" w:cs="Verdana"/>
      <w:sz w:val="20"/>
      <w:szCs w:val="20"/>
      <w:lang w:val="en-US"/>
    </w:rPr>
  </w:style>
  <w:style w:type="paragraph" w:customStyle="1" w:styleId="OTCHET00">
    <w:name w:val="OTCHET_00"/>
    <w:basedOn w:val="2f4"/>
    <w:qFormat/>
    <w:rsid w:val="00FF5BEB"/>
    <w:pPr>
      <w:tabs>
        <w:tab w:val="clear" w:pos="720"/>
        <w:tab w:val="left" w:pos="709"/>
        <w:tab w:val="left" w:pos="3402"/>
      </w:tabs>
      <w:spacing w:line="360" w:lineRule="auto"/>
      <w:ind w:left="0" w:firstLine="0"/>
    </w:pPr>
    <w:rPr>
      <w:sz w:val="24"/>
    </w:rPr>
  </w:style>
  <w:style w:type="paragraph" w:styleId="2f4">
    <w:name w:val="List Number 2"/>
    <w:basedOn w:val="a"/>
    <w:qFormat/>
    <w:rsid w:val="00FF5BEB"/>
    <w:pPr>
      <w:tabs>
        <w:tab w:val="left" w:pos="720"/>
      </w:tabs>
      <w:ind w:left="720" w:hanging="360"/>
    </w:pPr>
    <w:rPr>
      <w:rFonts w:eastAsia="Times New Roman"/>
      <w:szCs w:val="20"/>
      <w:lang w:eastAsia="ru-RU"/>
    </w:rPr>
  </w:style>
  <w:style w:type="paragraph" w:customStyle="1" w:styleId="117">
    <w:name w:val="Знак Знак1 Знак1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afffffd">
    <w:name w:val="Основа"/>
    <w:basedOn w:val="a"/>
    <w:qFormat/>
    <w:rsid w:val="00FF5BEB"/>
    <w:pPr>
      <w:spacing w:before="120"/>
      <w:ind w:firstLine="720"/>
    </w:pPr>
    <w:rPr>
      <w:rFonts w:eastAsia="Times New Roman"/>
      <w:sz w:val="24"/>
      <w:szCs w:val="20"/>
      <w:lang w:eastAsia="ru-RU"/>
    </w:rPr>
  </w:style>
  <w:style w:type="paragraph" w:customStyle="1" w:styleId="afffffe">
    <w:name w:val="Знак Знак Знак Знак Знак Знак Знак Знак Знак Знак Знак Знак"/>
    <w:basedOn w:val="a"/>
    <w:qFormat/>
    <w:rsid w:val="00FF5BEB"/>
    <w:pPr>
      <w:spacing w:after="160" w:line="240" w:lineRule="exact"/>
    </w:pPr>
    <w:rPr>
      <w:rFonts w:ascii="Verdana" w:eastAsia="Times New Roman" w:hAnsi="Verdana"/>
      <w:sz w:val="20"/>
      <w:szCs w:val="20"/>
      <w:lang w:val="en-US"/>
    </w:rPr>
  </w:style>
  <w:style w:type="paragraph" w:customStyle="1" w:styleId="118">
    <w:name w:val="1 Знак Знак Знак Знак Знак Знак Знак Знак Знак1 Знак"/>
    <w:basedOn w:val="a"/>
    <w:qFormat/>
    <w:rsid w:val="00FF5BEB"/>
    <w:pPr>
      <w:spacing w:after="160" w:line="240" w:lineRule="exact"/>
    </w:pPr>
    <w:rPr>
      <w:rFonts w:ascii="Verdana" w:eastAsia="Times New Roman" w:hAnsi="Verdana"/>
      <w:sz w:val="20"/>
      <w:szCs w:val="20"/>
      <w:lang w:val="en-US"/>
    </w:rPr>
  </w:style>
  <w:style w:type="paragraph" w:customStyle="1" w:styleId="410">
    <w:name w:val="Знак4 Знак Знак Знак Знак Знак Знак Знак Знак Знак1 Знак Знак Знак Знак Знак Знак Знак Знак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119">
    <w:name w:val="Знак11 Знак Знак Знак Знак Знак Знак Знак Знак Знак Знак Знак Знак Знак Знак Знак Знак Знак Знак Знак Знак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1f9">
    <w:name w:val="Знак1"/>
    <w:basedOn w:val="a"/>
    <w:qFormat/>
    <w:rsid w:val="00FF5BEB"/>
    <w:rPr>
      <w:rFonts w:ascii="Verdana" w:eastAsia="Times New Roman" w:hAnsi="Verdana" w:cs="Verdana"/>
      <w:sz w:val="20"/>
      <w:szCs w:val="20"/>
      <w:lang w:val="en-US"/>
    </w:rPr>
  </w:style>
  <w:style w:type="paragraph" w:customStyle="1" w:styleId="11a">
    <w:name w:val="Знак1 Знак Знак Знак Знак Знак Знак Знак Знак Знак Знак Знак Знак Знак Знак Знак1 Знак Знак Знак Знак Знак"/>
    <w:basedOn w:val="a"/>
    <w:qFormat/>
    <w:rsid w:val="00FF5BEB"/>
    <w:pPr>
      <w:widowControl w:val="0"/>
      <w:spacing w:after="160" w:line="240" w:lineRule="exact"/>
      <w:jc w:val="right"/>
    </w:pPr>
    <w:rPr>
      <w:rFonts w:eastAsia="Times New Roman"/>
      <w:sz w:val="20"/>
      <w:szCs w:val="20"/>
      <w:lang w:val="en-GB"/>
    </w:rPr>
  </w:style>
  <w:style w:type="paragraph" w:customStyle="1" w:styleId="xl68">
    <w:name w:val="xl68"/>
    <w:basedOn w:val="a"/>
    <w:qFormat/>
    <w:rsid w:val="00FF5BEB"/>
    <w:pPr>
      <w:spacing w:beforeAutospacing="1" w:afterAutospacing="1"/>
      <w:jc w:val="center"/>
      <w:textAlignment w:val="center"/>
    </w:pPr>
    <w:rPr>
      <w:rFonts w:eastAsia="Times New Roman"/>
      <w:sz w:val="20"/>
      <w:szCs w:val="20"/>
      <w:lang w:eastAsia="ru-RU"/>
    </w:rPr>
  </w:style>
  <w:style w:type="paragraph" w:customStyle="1" w:styleId="xl69">
    <w:name w:val="xl69"/>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70">
    <w:name w:val="xl70"/>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sz w:val="20"/>
      <w:szCs w:val="20"/>
      <w:lang w:eastAsia="ru-RU"/>
    </w:rPr>
  </w:style>
  <w:style w:type="paragraph" w:customStyle="1" w:styleId="xl71">
    <w:name w:val="xl71"/>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sz w:val="20"/>
      <w:szCs w:val="20"/>
      <w:lang w:eastAsia="ru-RU"/>
    </w:rPr>
  </w:style>
  <w:style w:type="paragraph" w:customStyle="1" w:styleId="xl72">
    <w:name w:val="xl72"/>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73">
    <w:name w:val="xl73"/>
    <w:basedOn w:val="a"/>
    <w:qFormat/>
    <w:rsid w:val="00FF5BEB"/>
    <w:pPr>
      <w:spacing w:beforeAutospacing="1" w:afterAutospacing="1"/>
      <w:textAlignment w:val="center"/>
    </w:pPr>
    <w:rPr>
      <w:rFonts w:eastAsia="Times New Roman"/>
      <w:sz w:val="20"/>
      <w:szCs w:val="20"/>
      <w:lang w:eastAsia="ru-RU"/>
    </w:rPr>
  </w:style>
  <w:style w:type="paragraph" w:customStyle="1" w:styleId="xl74">
    <w:name w:val="xl74"/>
    <w:basedOn w:val="a"/>
    <w:qFormat/>
    <w:rsid w:val="00FF5BEB"/>
    <w:pPr>
      <w:spacing w:beforeAutospacing="1" w:afterAutospacing="1"/>
    </w:pPr>
    <w:rPr>
      <w:rFonts w:eastAsia="Times New Roman"/>
      <w:sz w:val="20"/>
      <w:szCs w:val="20"/>
      <w:lang w:eastAsia="ru-RU"/>
    </w:rPr>
  </w:style>
  <w:style w:type="paragraph" w:customStyle="1" w:styleId="xl75">
    <w:name w:val="xl75"/>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sz w:val="20"/>
      <w:szCs w:val="20"/>
      <w:lang w:eastAsia="ru-RU"/>
    </w:rPr>
  </w:style>
  <w:style w:type="paragraph" w:customStyle="1" w:styleId="xl76">
    <w:name w:val="xl76"/>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77">
    <w:name w:val="xl77"/>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sz w:val="20"/>
      <w:szCs w:val="20"/>
      <w:lang w:eastAsia="ru-RU"/>
    </w:rPr>
  </w:style>
  <w:style w:type="paragraph" w:customStyle="1" w:styleId="xl78">
    <w:name w:val="xl78"/>
    <w:basedOn w:val="a"/>
    <w:qFormat/>
    <w:rsid w:val="00FF5BEB"/>
    <w:pPr>
      <w:spacing w:beforeAutospacing="1" w:afterAutospacing="1"/>
    </w:pPr>
    <w:rPr>
      <w:rFonts w:eastAsia="Times New Roman"/>
      <w:b/>
      <w:bCs/>
      <w:sz w:val="20"/>
      <w:szCs w:val="20"/>
      <w:lang w:eastAsia="ru-RU"/>
    </w:rPr>
  </w:style>
  <w:style w:type="paragraph" w:customStyle="1" w:styleId="xl79">
    <w:name w:val="xl79"/>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80">
    <w:name w:val="xl80"/>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81">
    <w:name w:val="xl81"/>
    <w:basedOn w:val="a"/>
    <w:qFormat/>
    <w:rsid w:val="00FF5BEB"/>
    <w:pPr>
      <w:pBdr>
        <w:top w:val="single" w:sz="4" w:space="0" w:color="000000"/>
        <w:left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82">
    <w:name w:val="xl82"/>
    <w:basedOn w:val="a"/>
    <w:qFormat/>
    <w:rsid w:val="00FF5BEB"/>
    <w:pPr>
      <w:pBdr>
        <w:top w:val="single" w:sz="4" w:space="0" w:color="000000"/>
        <w:left w:val="single" w:sz="4" w:space="0" w:color="000000"/>
        <w:right w:val="single" w:sz="4" w:space="0" w:color="000000"/>
      </w:pBdr>
      <w:spacing w:beforeAutospacing="1" w:afterAutospacing="1"/>
      <w:textAlignment w:val="center"/>
    </w:pPr>
    <w:rPr>
      <w:rFonts w:eastAsia="Times New Roman"/>
      <w:sz w:val="20"/>
      <w:szCs w:val="20"/>
      <w:lang w:eastAsia="ru-RU"/>
    </w:rPr>
  </w:style>
  <w:style w:type="paragraph" w:customStyle="1" w:styleId="xl83">
    <w:name w:val="xl83"/>
    <w:basedOn w:val="a"/>
    <w:qFormat/>
    <w:rsid w:val="00FF5BEB"/>
    <w:pPr>
      <w:pBdr>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84">
    <w:name w:val="xl84"/>
    <w:basedOn w:val="a"/>
    <w:qFormat/>
    <w:rsid w:val="00FF5BEB"/>
    <w:pPr>
      <w:pBdr>
        <w:left w:val="single" w:sz="4" w:space="0" w:color="000000"/>
        <w:bottom w:val="single" w:sz="4" w:space="0" w:color="000000"/>
        <w:right w:val="single" w:sz="4" w:space="0" w:color="000000"/>
      </w:pBdr>
      <w:spacing w:beforeAutospacing="1" w:afterAutospacing="1"/>
      <w:textAlignment w:val="center"/>
    </w:pPr>
    <w:rPr>
      <w:rFonts w:eastAsia="Times New Roman"/>
      <w:sz w:val="20"/>
      <w:szCs w:val="20"/>
      <w:lang w:eastAsia="ru-RU"/>
    </w:rPr>
  </w:style>
  <w:style w:type="paragraph" w:customStyle="1" w:styleId="xl85">
    <w:name w:val="xl85"/>
    <w:basedOn w:val="a"/>
    <w:qFormat/>
    <w:rsid w:val="00FF5BEB"/>
    <w:pPr>
      <w:pBdr>
        <w:top w:val="single" w:sz="4" w:space="0" w:color="000000"/>
        <w:left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86">
    <w:name w:val="xl86"/>
    <w:basedOn w:val="a"/>
    <w:qFormat/>
    <w:rsid w:val="00FF5BEB"/>
    <w:pPr>
      <w:pBdr>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87">
    <w:name w:val="xl87"/>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88">
    <w:name w:val="xl88"/>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sz w:val="20"/>
      <w:szCs w:val="20"/>
      <w:lang w:eastAsia="ru-RU"/>
    </w:rPr>
  </w:style>
  <w:style w:type="paragraph" w:customStyle="1" w:styleId="xl89">
    <w:name w:val="xl89"/>
    <w:basedOn w:val="a"/>
    <w:qFormat/>
    <w:rsid w:val="00FF5BE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0"/>
      <w:szCs w:val="20"/>
      <w:lang w:eastAsia="ru-RU"/>
    </w:rPr>
  </w:style>
  <w:style w:type="paragraph" w:customStyle="1" w:styleId="xl90">
    <w:name w:val="xl90"/>
    <w:basedOn w:val="a"/>
    <w:qFormat/>
    <w:rsid w:val="00FF5BEB"/>
    <w:pPr>
      <w:spacing w:beforeAutospacing="1" w:afterAutospacing="1"/>
      <w:jc w:val="center"/>
      <w:textAlignment w:val="center"/>
    </w:pPr>
    <w:rPr>
      <w:rFonts w:eastAsia="Times New Roman"/>
      <w:b/>
      <w:bCs/>
      <w:sz w:val="20"/>
      <w:szCs w:val="20"/>
      <w:lang w:eastAsia="ru-RU"/>
    </w:rPr>
  </w:style>
  <w:style w:type="paragraph" w:customStyle="1" w:styleId="xl91">
    <w:name w:val="xl91"/>
    <w:basedOn w:val="a"/>
    <w:qFormat/>
    <w:rsid w:val="00FF5BEB"/>
    <w:pPr>
      <w:pBdr>
        <w:top w:val="single" w:sz="4" w:space="0" w:color="000000"/>
        <w:left w:val="single" w:sz="4" w:space="0" w:color="000000"/>
        <w:right w:val="single" w:sz="4" w:space="0" w:color="000000"/>
      </w:pBdr>
      <w:spacing w:beforeAutospacing="1" w:afterAutospacing="1"/>
      <w:jc w:val="center"/>
      <w:textAlignment w:val="center"/>
    </w:pPr>
    <w:rPr>
      <w:rFonts w:eastAsia="Times New Roman"/>
      <w:b/>
      <w:bCs/>
      <w:sz w:val="20"/>
      <w:szCs w:val="20"/>
      <w:lang w:eastAsia="ru-RU"/>
    </w:rPr>
  </w:style>
  <w:style w:type="paragraph" w:customStyle="1" w:styleId="xl92">
    <w:name w:val="xl92"/>
    <w:basedOn w:val="a"/>
    <w:qFormat/>
    <w:rsid w:val="00FF5BEB"/>
    <w:pPr>
      <w:pBdr>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sz w:val="20"/>
      <w:szCs w:val="20"/>
      <w:lang w:eastAsia="ru-RU"/>
    </w:rPr>
  </w:style>
  <w:style w:type="paragraph" w:customStyle="1" w:styleId="affffff">
    <w:name w:val="Текстовка"/>
    <w:uiPriority w:val="99"/>
    <w:qFormat/>
    <w:rsid w:val="00FF5BEB"/>
    <w:pPr>
      <w:suppressAutoHyphens/>
      <w:ind w:firstLine="851"/>
      <w:jc w:val="both"/>
    </w:pPr>
    <w:rPr>
      <w:rFonts w:ascii="Times New Roman" w:eastAsia="Arial" w:hAnsi="Times New Roman"/>
      <w:sz w:val="28"/>
      <w:lang w:eastAsia="ar-SA"/>
    </w:rPr>
  </w:style>
  <w:style w:type="paragraph" w:customStyle="1" w:styleId="a00">
    <w:name w:val="a0"/>
    <w:basedOn w:val="a"/>
    <w:qFormat/>
    <w:rsid w:val="00FF5BEB"/>
    <w:pPr>
      <w:spacing w:beforeAutospacing="1" w:afterAutospacing="1"/>
    </w:pPr>
    <w:rPr>
      <w:rFonts w:eastAsia="Times New Roman"/>
      <w:sz w:val="24"/>
      <w:szCs w:val="24"/>
      <w:lang w:eastAsia="ru-RU"/>
    </w:rPr>
  </w:style>
  <w:style w:type="paragraph" w:customStyle="1" w:styleId="headertext">
    <w:name w:val="headertext"/>
    <w:basedOn w:val="a"/>
    <w:qFormat/>
    <w:rsid w:val="00FF5BEB"/>
    <w:pPr>
      <w:spacing w:beforeAutospacing="1" w:afterAutospacing="1"/>
    </w:pPr>
    <w:rPr>
      <w:rFonts w:eastAsia="Times New Roman"/>
      <w:sz w:val="24"/>
      <w:szCs w:val="24"/>
      <w:lang w:eastAsia="ru-RU"/>
    </w:rPr>
  </w:style>
  <w:style w:type="paragraph" w:customStyle="1" w:styleId="0101">
    <w:name w:val="0101"/>
    <w:basedOn w:val="a"/>
    <w:uiPriority w:val="99"/>
    <w:semiHidden/>
    <w:qFormat/>
    <w:rsid w:val="00FF5BEB"/>
    <w:pPr>
      <w:keepLines/>
      <w:jc w:val="center"/>
    </w:pPr>
    <w:rPr>
      <w:rFonts w:eastAsia="Times New Roman"/>
      <w:b/>
      <w:caps/>
      <w:szCs w:val="24"/>
      <w:lang w:eastAsia="ru-RU"/>
    </w:rPr>
  </w:style>
  <w:style w:type="paragraph" w:customStyle="1" w:styleId="2f5">
    <w:name w:val="2"/>
    <w:basedOn w:val="a"/>
    <w:qFormat/>
    <w:rsid w:val="00FF5BEB"/>
    <w:pPr>
      <w:spacing w:beforeAutospacing="1" w:afterAutospacing="1"/>
      <w:jc w:val="left"/>
    </w:pPr>
    <w:rPr>
      <w:rFonts w:eastAsia="Times New Roman"/>
      <w:sz w:val="24"/>
      <w:szCs w:val="24"/>
      <w:lang w:eastAsia="ru-RU"/>
    </w:rPr>
  </w:style>
  <w:style w:type="paragraph" w:customStyle="1" w:styleId="39">
    <w:name w:val="3_подпись"/>
    <w:basedOn w:val="a"/>
    <w:link w:val="313"/>
    <w:uiPriority w:val="99"/>
    <w:semiHidden/>
    <w:qFormat/>
    <w:rsid w:val="00FF5BEB"/>
    <w:pPr>
      <w:tabs>
        <w:tab w:val="right" w:pos="9639"/>
      </w:tabs>
      <w:jc w:val="left"/>
    </w:pPr>
    <w:rPr>
      <w:rFonts w:eastAsia="Times New Roman"/>
      <w:szCs w:val="28"/>
      <w:lang w:eastAsia="ru-RU"/>
    </w:rPr>
  </w:style>
  <w:style w:type="paragraph" w:customStyle="1" w:styleId="1fa">
    <w:name w:val="Знак Знак1"/>
    <w:basedOn w:val="a"/>
    <w:qFormat/>
    <w:rsid w:val="00FF5BEB"/>
    <w:pPr>
      <w:keepLines/>
      <w:spacing w:after="160" w:line="240" w:lineRule="exact"/>
      <w:jc w:val="left"/>
    </w:pPr>
    <w:rPr>
      <w:rFonts w:ascii="Verdana" w:eastAsia="MS Mincho" w:hAnsi="Verdana" w:cs="Franklin Gothic Book"/>
      <w:sz w:val="20"/>
      <w:szCs w:val="20"/>
      <w:lang w:val="en-US"/>
    </w:rPr>
  </w:style>
  <w:style w:type="paragraph" w:customStyle="1" w:styleId="ConsPlusCell">
    <w:name w:val="ConsPlusCell"/>
    <w:qFormat/>
    <w:rsid w:val="00FF5BEB"/>
    <w:pPr>
      <w:widowControl w:val="0"/>
    </w:pPr>
    <w:rPr>
      <w:rFonts w:ascii="Courier New" w:eastAsia="Times New Roman" w:hAnsi="Courier New" w:cs="Courier New"/>
      <w:sz w:val="28"/>
    </w:rPr>
  </w:style>
  <w:style w:type="paragraph" w:customStyle="1" w:styleId="TableParagraph">
    <w:name w:val="Table Paragraph"/>
    <w:basedOn w:val="a"/>
    <w:uiPriority w:val="1"/>
    <w:qFormat/>
    <w:rsid w:val="00FF5BEB"/>
    <w:pPr>
      <w:widowControl w:val="0"/>
      <w:jc w:val="left"/>
    </w:pPr>
    <w:rPr>
      <w:rFonts w:ascii="Calibri" w:hAnsi="Calibri"/>
      <w:sz w:val="22"/>
      <w:lang w:val="en-US"/>
    </w:rPr>
  </w:style>
  <w:style w:type="paragraph" w:customStyle="1" w:styleId="affffff0">
    <w:name w:val="Абзац"/>
    <w:qFormat/>
    <w:rsid w:val="00F178EF"/>
    <w:pPr>
      <w:spacing w:before="120" w:after="60"/>
      <w:ind w:firstLine="567"/>
      <w:jc w:val="both"/>
    </w:pPr>
    <w:rPr>
      <w:rFonts w:ascii="Times New Roman" w:eastAsia="Times New Roman" w:hAnsi="Times New Roman"/>
      <w:sz w:val="24"/>
      <w:szCs w:val="24"/>
    </w:rPr>
  </w:style>
  <w:style w:type="paragraph" w:customStyle="1" w:styleId="affffff1">
    <w:name w:val="Оглавление"/>
    <w:autoRedefine/>
    <w:qFormat/>
    <w:rsid w:val="00F178EF"/>
    <w:pPr>
      <w:keepNext/>
      <w:keepLines/>
      <w:widowControl w:val="0"/>
      <w:suppressAutoHyphens/>
      <w:ind w:right="-568"/>
      <w:jc w:val="center"/>
    </w:pPr>
    <w:rPr>
      <w:rFonts w:ascii="Times New Roman" w:eastAsia="Times New Roman" w:hAnsi="Times New Roman"/>
      <w:b/>
      <w:bCs/>
      <w:caps/>
      <w:sz w:val="28"/>
      <w:szCs w:val="28"/>
    </w:rPr>
  </w:style>
  <w:style w:type="paragraph" w:customStyle="1" w:styleId="affffff2">
    <w:name w:val="Табличный_слева"/>
    <w:basedOn w:val="a"/>
    <w:uiPriority w:val="99"/>
    <w:qFormat/>
    <w:rsid w:val="002A7261"/>
    <w:pPr>
      <w:jc w:val="left"/>
    </w:pPr>
    <w:rPr>
      <w:rFonts w:eastAsia="Times New Roman"/>
      <w:sz w:val="22"/>
      <w:lang w:eastAsia="ru-RU"/>
    </w:rPr>
  </w:style>
  <w:style w:type="paragraph" w:customStyle="1" w:styleId="affffff3">
    <w:name w:val="Табличный_центр"/>
    <w:basedOn w:val="a"/>
    <w:qFormat/>
    <w:rsid w:val="002A7261"/>
    <w:pPr>
      <w:jc w:val="center"/>
    </w:pPr>
    <w:rPr>
      <w:rFonts w:eastAsia="Times New Roman"/>
      <w:sz w:val="22"/>
      <w:lang w:eastAsia="ru-RU"/>
    </w:rPr>
  </w:style>
  <w:style w:type="paragraph" w:customStyle="1" w:styleId="affffff4">
    <w:name w:val="А_текст_нумерация"/>
    <w:basedOn w:val="a"/>
    <w:qFormat/>
    <w:rsid w:val="005D641C"/>
    <w:pPr>
      <w:tabs>
        <w:tab w:val="left" w:pos="0"/>
      </w:tabs>
      <w:ind w:left="284" w:hanging="284"/>
    </w:pPr>
    <w:rPr>
      <w:rFonts w:eastAsia="Times New Roman"/>
      <w:sz w:val="24"/>
      <w:szCs w:val="24"/>
      <w:lang w:eastAsia="ru-RU"/>
    </w:rPr>
  </w:style>
  <w:style w:type="paragraph" w:customStyle="1" w:styleId="affffff5">
    <w:name w:val="Заголовок таблицы"/>
    <w:basedOn w:val="affffb"/>
    <w:qFormat/>
    <w:pPr>
      <w:jc w:val="center"/>
    </w:pPr>
    <w:rPr>
      <w:b/>
      <w:bCs/>
    </w:rPr>
  </w:style>
  <w:style w:type="numbering" w:customStyle="1" w:styleId="1fb">
    <w:name w:val="Нет списка1"/>
    <w:uiPriority w:val="99"/>
    <w:semiHidden/>
    <w:unhideWhenUsed/>
    <w:qFormat/>
    <w:rsid w:val="00FF5BEB"/>
  </w:style>
  <w:style w:type="numbering" w:customStyle="1" w:styleId="11b">
    <w:name w:val="Нет списка11"/>
    <w:uiPriority w:val="99"/>
    <w:semiHidden/>
    <w:unhideWhenUsed/>
    <w:qFormat/>
    <w:rsid w:val="00FF5BEB"/>
  </w:style>
  <w:style w:type="numbering" w:customStyle="1" w:styleId="2f6">
    <w:name w:val="Нет списка2"/>
    <w:uiPriority w:val="99"/>
    <w:semiHidden/>
    <w:unhideWhenUsed/>
    <w:qFormat/>
    <w:rsid w:val="00FF5BEB"/>
  </w:style>
  <w:style w:type="numbering" w:customStyle="1" w:styleId="121">
    <w:name w:val="Нет списка12"/>
    <w:uiPriority w:val="99"/>
    <w:semiHidden/>
    <w:unhideWhenUsed/>
    <w:qFormat/>
    <w:rsid w:val="00FF5BEB"/>
  </w:style>
  <w:style w:type="numbering" w:customStyle="1" w:styleId="3a">
    <w:name w:val="Нет списка3"/>
    <w:uiPriority w:val="99"/>
    <w:semiHidden/>
    <w:unhideWhenUsed/>
    <w:qFormat/>
    <w:rsid w:val="00FF5BEB"/>
  </w:style>
  <w:style w:type="numbering" w:customStyle="1" w:styleId="45">
    <w:name w:val="Нет списка4"/>
    <w:uiPriority w:val="99"/>
    <w:semiHidden/>
    <w:unhideWhenUsed/>
    <w:qFormat/>
    <w:rsid w:val="00FF5BEB"/>
  </w:style>
  <w:style w:type="numbering" w:customStyle="1" w:styleId="130">
    <w:name w:val="Нет списка13"/>
    <w:uiPriority w:val="99"/>
    <w:semiHidden/>
    <w:unhideWhenUsed/>
    <w:qFormat/>
    <w:rsid w:val="00FF5BEB"/>
  </w:style>
  <w:style w:type="numbering" w:customStyle="1" w:styleId="53">
    <w:name w:val="Нет списка5"/>
    <w:semiHidden/>
    <w:qFormat/>
    <w:rsid w:val="00FF5BEB"/>
  </w:style>
  <w:style w:type="numbering" w:customStyle="1" w:styleId="103">
    <w:name w:val="Стиль нумерованный103"/>
    <w:qFormat/>
    <w:rsid w:val="00FF5BEB"/>
  </w:style>
  <w:style w:type="numbering" w:customStyle="1" w:styleId="62">
    <w:name w:val="Нет списка6"/>
    <w:uiPriority w:val="99"/>
    <w:semiHidden/>
    <w:unhideWhenUsed/>
    <w:qFormat/>
    <w:rsid w:val="00FF5BEB"/>
  </w:style>
  <w:style w:type="numbering" w:customStyle="1" w:styleId="affffff6">
    <w:name w:val="Стиль нумерованный"/>
    <w:qFormat/>
    <w:rsid w:val="00FF5BEB"/>
  </w:style>
  <w:style w:type="numbering" w:customStyle="1" w:styleId="140">
    <w:name w:val="Нет списка14"/>
    <w:uiPriority w:val="99"/>
    <w:semiHidden/>
    <w:unhideWhenUsed/>
    <w:qFormat/>
    <w:rsid w:val="00FF5BEB"/>
  </w:style>
  <w:style w:type="numbering" w:customStyle="1" w:styleId="1fc">
    <w:name w:val="Стиль нумерованный1"/>
    <w:qFormat/>
    <w:rsid w:val="00FF5BEB"/>
  </w:style>
  <w:style w:type="numbering" w:customStyle="1" w:styleId="212">
    <w:name w:val="Нет списка21"/>
    <w:uiPriority w:val="99"/>
    <w:semiHidden/>
    <w:unhideWhenUsed/>
    <w:qFormat/>
    <w:rsid w:val="00FF5BEB"/>
  </w:style>
  <w:style w:type="numbering" w:customStyle="1" w:styleId="2f7">
    <w:name w:val="Стиль нумерованный2"/>
    <w:qFormat/>
    <w:rsid w:val="00FF5BEB"/>
  </w:style>
  <w:style w:type="numbering" w:customStyle="1" w:styleId="314">
    <w:name w:val="Нет списка31"/>
    <w:uiPriority w:val="99"/>
    <w:semiHidden/>
    <w:unhideWhenUsed/>
    <w:qFormat/>
    <w:rsid w:val="00FF5BEB"/>
  </w:style>
  <w:style w:type="numbering" w:customStyle="1" w:styleId="3b">
    <w:name w:val="Стиль нумерованный3"/>
    <w:qFormat/>
    <w:rsid w:val="00FF5BEB"/>
  </w:style>
  <w:style w:type="numbering" w:customStyle="1" w:styleId="11c">
    <w:name w:val="Стиль нумерованный11"/>
    <w:qFormat/>
    <w:rsid w:val="00FF5BEB"/>
  </w:style>
  <w:style w:type="numbering" w:customStyle="1" w:styleId="213">
    <w:name w:val="Стиль нумерованный21"/>
    <w:qFormat/>
    <w:rsid w:val="00FF5BEB"/>
  </w:style>
  <w:style w:type="numbering" w:customStyle="1" w:styleId="1110">
    <w:name w:val="Нет списка111"/>
    <w:uiPriority w:val="99"/>
    <w:semiHidden/>
    <w:unhideWhenUsed/>
    <w:qFormat/>
    <w:rsid w:val="00FF5BEB"/>
  </w:style>
  <w:style w:type="numbering" w:customStyle="1" w:styleId="1111">
    <w:name w:val="Нет списка1111"/>
    <w:uiPriority w:val="99"/>
    <w:semiHidden/>
    <w:unhideWhenUsed/>
    <w:qFormat/>
    <w:rsid w:val="00FF5BEB"/>
  </w:style>
  <w:style w:type="numbering" w:customStyle="1" w:styleId="411">
    <w:name w:val="Нет списка41"/>
    <w:uiPriority w:val="99"/>
    <w:semiHidden/>
    <w:unhideWhenUsed/>
    <w:qFormat/>
    <w:rsid w:val="00FF5BEB"/>
  </w:style>
  <w:style w:type="numbering" w:customStyle="1" w:styleId="1210">
    <w:name w:val="Нет списка121"/>
    <w:uiPriority w:val="99"/>
    <w:semiHidden/>
    <w:unhideWhenUsed/>
    <w:qFormat/>
    <w:rsid w:val="00FF5BEB"/>
  </w:style>
  <w:style w:type="numbering" w:customStyle="1" w:styleId="1120">
    <w:name w:val="Нет списка112"/>
    <w:uiPriority w:val="99"/>
    <w:semiHidden/>
    <w:unhideWhenUsed/>
    <w:qFormat/>
    <w:rsid w:val="00FF5BEB"/>
  </w:style>
  <w:style w:type="numbering" w:customStyle="1" w:styleId="2110">
    <w:name w:val="Нет списка211"/>
    <w:uiPriority w:val="99"/>
    <w:semiHidden/>
    <w:unhideWhenUsed/>
    <w:qFormat/>
    <w:rsid w:val="00FF5BEB"/>
  </w:style>
  <w:style w:type="numbering" w:customStyle="1" w:styleId="3110">
    <w:name w:val="Нет списка311"/>
    <w:uiPriority w:val="99"/>
    <w:semiHidden/>
    <w:unhideWhenUsed/>
    <w:qFormat/>
    <w:rsid w:val="00FF5BEB"/>
  </w:style>
  <w:style w:type="numbering" w:customStyle="1" w:styleId="510">
    <w:name w:val="Нет списка51"/>
    <w:uiPriority w:val="99"/>
    <w:semiHidden/>
    <w:unhideWhenUsed/>
    <w:qFormat/>
    <w:rsid w:val="00FF5BEB"/>
  </w:style>
  <w:style w:type="numbering" w:customStyle="1" w:styleId="131">
    <w:name w:val="Нет списка131"/>
    <w:uiPriority w:val="99"/>
    <w:semiHidden/>
    <w:unhideWhenUsed/>
    <w:qFormat/>
    <w:rsid w:val="00FF5BEB"/>
  </w:style>
  <w:style w:type="numbering" w:customStyle="1" w:styleId="46">
    <w:name w:val="Стиль нумерованный4"/>
    <w:qFormat/>
    <w:rsid w:val="00FF5BEB"/>
  </w:style>
  <w:style w:type="numbering" w:customStyle="1" w:styleId="1130">
    <w:name w:val="Нет списка113"/>
    <w:uiPriority w:val="99"/>
    <w:semiHidden/>
    <w:unhideWhenUsed/>
    <w:qFormat/>
    <w:rsid w:val="00FF5BEB"/>
  </w:style>
  <w:style w:type="numbering" w:customStyle="1" w:styleId="122">
    <w:name w:val="Стиль нумерованный12"/>
    <w:qFormat/>
    <w:rsid w:val="00FF5BEB"/>
  </w:style>
  <w:style w:type="numbering" w:customStyle="1" w:styleId="222">
    <w:name w:val="Нет списка22"/>
    <w:uiPriority w:val="99"/>
    <w:semiHidden/>
    <w:unhideWhenUsed/>
    <w:qFormat/>
    <w:rsid w:val="00FF5BEB"/>
  </w:style>
  <w:style w:type="numbering" w:customStyle="1" w:styleId="223">
    <w:name w:val="Стиль нумерованный22"/>
    <w:qFormat/>
    <w:rsid w:val="00FF5BEB"/>
  </w:style>
  <w:style w:type="numbering" w:customStyle="1" w:styleId="323">
    <w:name w:val="Нет списка32"/>
    <w:uiPriority w:val="99"/>
    <w:semiHidden/>
    <w:unhideWhenUsed/>
    <w:qFormat/>
    <w:rsid w:val="00FF5BEB"/>
  </w:style>
  <w:style w:type="numbering" w:customStyle="1" w:styleId="610">
    <w:name w:val="Нет списка61"/>
    <w:uiPriority w:val="99"/>
    <w:semiHidden/>
    <w:unhideWhenUsed/>
    <w:qFormat/>
    <w:rsid w:val="00FF5BEB"/>
  </w:style>
  <w:style w:type="numbering" w:customStyle="1" w:styleId="141">
    <w:name w:val="Нет списка141"/>
    <w:uiPriority w:val="99"/>
    <w:semiHidden/>
    <w:unhideWhenUsed/>
    <w:qFormat/>
    <w:rsid w:val="00FF5BEB"/>
  </w:style>
  <w:style w:type="numbering" w:customStyle="1" w:styleId="54">
    <w:name w:val="Стиль нумерованный5"/>
    <w:qFormat/>
    <w:rsid w:val="00FF5BEB"/>
  </w:style>
  <w:style w:type="numbering" w:customStyle="1" w:styleId="1140">
    <w:name w:val="Нет списка114"/>
    <w:uiPriority w:val="99"/>
    <w:semiHidden/>
    <w:unhideWhenUsed/>
    <w:qFormat/>
    <w:rsid w:val="00FF5BEB"/>
  </w:style>
  <w:style w:type="numbering" w:customStyle="1" w:styleId="132">
    <w:name w:val="Стиль нумерованный13"/>
    <w:qFormat/>
    <w:rsid w:val="00FF5BEB"/>
  </w:style>
  <w:style w:type="numbering" w:customStyle="1" w:styleId="231">
    <w:name w:val="Нет списка23"/>
    <w:uiPriority w:val="99"/>
    <w:semiHidden/>
    <w:unhideWhenUsed/>
    <w:qFormat/>
    <w:rsid w:val="00FF5BEB"/>
  </w:style>
  <w:style w:type="numbering" w:customStyle="1" w:styleId="232">
    <w:name w:val="Стиль нумерованный23"/>
    <w:qFormat/>
    <w:rsid w:val="00FF5BEB"/>
  </w:style>
  <w:style w:type="numbering" w:customStyle="1" w:styleId="330">
    <w:name w:val="Нет списка33"/>
    <w:uiPriority w:val="99"/>
    <w:semiHidden/>
    <w:unhideWhenUsed/>
    <w:qFormat/>
    <w:rsid w:val="00FF5BEB"/>
  </w:style>
  <w:style w:type="numbering" w:customStyle="1" w:styleId="73">
    <w:name w:val="Нет списка7"/>
    <w:uiPriority w:val="99"/>
    <w:semiHidden/>
    <w:unhideWhenUsed/>
    <w:qFormat/>
    <w:rsid w:val="00FF5BEB"/>
  </w:style>
  <w:style w:type="numbering" w:customStyle="1" w:styleId="150">
    <w:name w:val="Нет списка15"/>
    <w:uiPriority w:val="99"/>
    <w:semiHidden/>
    <w:unhideWhenUsed/>
    <w:qFormat/>
    <w:rsid w:val="00FF5BEB"/>
  </w:style>
  <w:style w:type="numbering" w:customStyle="1" w:styleId="63">
    <w:name w:val="Стиль нумерованный6"/>
    <w:qFormat/>
    <w:rsid w:val="00FF5BEB"/>
  </w:style>
  <w:style w:type="numbering" w:customStyle="1" w:styleId="1150">
    <w:name w:val="Нет списка115"/>
    <w:uiPriority w:val="99"/>
    <w:semiHidden/>
    <w:unhideWhenUsed/>
    <w:qFormat/>
    <w:rsid w:val="00FF5BEB"/>
  </w:style>
  <w:style w:type="numbering" w:customStyle="1" w:styleId="142">
    <w:name w:val="Стиль нумерованный14"/>
    <w:qFormat/>
    <w:rsid w:val="00FF5BEB"/>
  </w:style>
  <w:style w:type="numbering" w:customStyle="1" w:styleId="241">
    <w:name w:val="Нет списка24"/>
    <w:uiPriority w:val="99"/>
    <w:semiHidden/>
    <w:unhideWhenUsed/>
    <w:qFormat/>
    <w:rsid w:val="00FF5BEB"/>
  </w:style>
  <w:style w:type="numbering" w:customStyle="1" w:styleId="242">
    <w:name w:val="Стиль нумерованный24"/>
    <w:qFormat/>
    <w:rsid w:val="00FF5BEB"/>
  </w:style>
  <w:style w:type="numbering" w:customStyle="1" w:styleId="340">
    <w:name w:val="Нет списка34"/>
    <w:uiPriority w:val="99"/>
    <w:semiHidden/>
    <w:unhideWhenUsed/>
    <w:qFormat/>
    <w:rsid w:val="00FF5BEB"/>
  </w:style>
  <w:style w:type="numbering" w:customStyle="1" w:styleId="4110">
    <w:name w:val="Нет списка411"/>
    <w:uiPriority w:val="99"/>
    <w:semiHidden/>
    <w:unhideWhenUsed/>
    <w:qFormat/>
    <w:rsid w:val="00FF5BEB"/>
  </w:style>
  <w:style w:type="numbering" w:customStyle="1" w:styleId="315">
    <w:name w:val="Стиль нумерованный31"/>
    <w:qFormat/>
    <w:rsid w:val="00FF5BEB"/>
  </w:style>
  <w:style w:type="numbering" w:customStyle="1" w:styleId="1211">
    <w:name w:val="Нет списка1211"/>
    <w:uiPriority w:val="99"/>
    <w:semiHidden/>
    <w:unhideWhenUsed/>
    <w:qFormat/>
    <w:rsid w:val="00FF5BEB"/>
  </w:style>
  <w:style w:type="numbering" w:customStyle="1" w:styleId="1112">
    <w:name w:val="Стиль нумерованный111"/>
    <w:qFormat/>
    <w:rsid w:val="00FF5BEB"/>
  </w:style>
  <w:style w:type="numbering" w:customStyle="1" w:styleId="2111">
    <w:name w:val="Нет списка2111"/>
    <w:uiPriority w:val="99"/>
    <w:semiHidden/>
    <w:unhideWhenUsed/>
    <w:qFormat/>
    <w:rsid w:val="00FF5BEB"/>
  </w:style>
  <w:style w:type="numbering" w:customStyle="1" w:styleId="2112">
    <w:name w:val="Стиль нумерованный211"/>
    <w:qFormat/>
    <w:rsid w:val="00FF5BEB"/>
  </w:style>
  <w:style w:type="numbering" w:customStyle="1" w:styleId="3111">
    <w:name w:val="Нет списка3111"/>
    <w:uiPriority w:val="99"/>
    <w:semiHidden/>
    <w:unhideWhenUsed/>
    <w:qFormat/>
    <w:rsid w:val="00FF5BEB"/>
  </w:style>
  <w:style w:type="numbering" w:customStyle="1" w:styleId="74">
    <w:name w:val="Стиль нумерованный7"/>
    <w:qFormat/>
    <w:rsid w:val="00FF5BEB"/>
  </w:style>
  <w:style w:type="numbering" w:customStyle="1" w:styleId="151">
    <w:name w:val="Стиль нумерованный15"/>
    <w:qFormat/>
    <w:rsid w:val="00FF5BEB"/>
  </w:style>
  <w:style w:type="numbering" w:customStyle="1" w:styleId="250">
    <w:name w:val="Стиль нумерованный25"/>
    <w:qFormat/>
    <w:rsid w:val="00FF5BEB"/>
  </w:style>
  <w:style w:type="numbering" w:customStyle="1" w:styleId="83">
    <w:name w:val="Стиль нумерованный8"/>
    <w:qFormat/>
    <w:rsid w:val="00FF5BEB"/>
  </w:style>
  <w:style w:type="numbering" w:customStyle="1" w:styleId="160">
    <w:name w:val="Стиль нумерованный16"/>
    <w:qFormat/>
    <w:rsid w:val="00FF5BEB"/>
  </w:style>
  <w:style w:type="numbering" w:customStyle="1" w:styleId="260">
    <w:name w:val="Стиль нумерованный26"/>
    <w:qFormat/>
    <w:rsid w:val="00FF5BEB"/>
  </w:style>
  <w:style w:type="numbering" w:customStyle="1" w:styleId="92">
    <w:name w:val="Стиль нумерованный9"/>
    <w:qFormat/>
    <w:rsid w:val="00FF5BEB"/>
  </w:style>
  <w:style w:type="numbering" w:customStyle="1" w:styleId="170">
    <w:name w:val="Стиль нумерованный17"/>
    <w:qFormat/>
    <w:rsid w:val="00FF5BEB"/>
  </w:style>
  <w:style w:type="numbering" w:customStyle="1" w:styleId="270">
    <w:name w:val="Стиль нумерованный27"/>
    <w:qFormat/>
    <w:rsid w:val="00FF5BEB"/>
  </w:style>
  <w:style w:type="numbering" w:customStyle="1" w:styleId="100">
    <w:name w:val="Стиль нумерованный10"/>
    <w:link w:val="100"/>
    <w:qFormat/>
    <w:rsid w:val="00FF5BEB"/>
  </w:style>
  <w:style w:type="numbering" w:customStyle="1" w:styleId="180">
    <w:name w:val="Стиль нумерованный18"/>
    <w:qFormat/>
    <w:rsid w:val="00FF5BEB"/>
  </w:style>
  <w:style w:type="numbering" w:customStyle="1" w:styleId="280">
    <w:name w:val="Стиль нумерованный28"/>
    <w:qFormat/>
    <w:rsid w:val="00FF5BEB"/>
  </w:style>
  <w:style w:type="numbering" w:customStyle="1" w:styleId="84">
    <w:name w:val="Нет списка8"/>
    <w:uiPriority w:val="99"/>
    <w:semiHidden/>
    <w:unhideWhenUsed/>
    <w:qFormat/>
    <w:rsid w:val="00FF5BEB"/>
  </w:style>
  <w:style w:type="numbering" w:customStyle="1" w:styleId="161">
    <w:name w:val="Нет списка16"/>
    <w:uiPriority w:val="99"/>
    <w:semiHidden/>
    <w:unhideWhenUsed/>
    <w:qFormat/>
    <w:rsid w:val="00FF5BEB"/>
  </w:style>
  <w:style w:type="numbering" w:customStyle="1" w:styleId="190">
    <w:name w:val="Стиль нумерованный19"/>
    <w:qFormat/>
    <w:rsid w:val="00FF5BEB"/>
  </w:style>
  <w:style w:type="numbering" w:customStyle="1" w:styleId="1160">
    <w:name w:val="Нет списка116"/>
    <w:uiPriority w:val="99"/>
    <w:semiHidden/>
    <w:unhideWhenUsed/>
    <w:qFormat/>
    <w:rsid w:val="00FF5BEB"/>
  </w:style>
  <w:style w:type="numbering" w:customStyle="1" w:styleId="1100">
    <w:name w:val="Стиль нумерованный110"/>
    <w:qFormat/>
    <w:rsid w:val="00FF5BEB"/>
  </w:style>
  <w:style w:type="numbering" w:customStyle="1" w:styleId="251">
    <w:name w:val="Нет списка25"/>
    <w:uiPriority w:val="99"/>
    <w:semiHidden/>
    <w:unhideWhenUsed/>
    <w:qFormat/>
    <w:rsid w:val="00FF5BEB"/>
  </w:style>
  <w:style w:type="numbering" w:customStyle="1" w:styleId="290">
    <w:name w:val="Стиль нумерованный29"/>
    <w:qFormat/>
    <w:rsid w:val="00FF5BEB"/>
  </w:style>
  <w:style w:type="numbering" w:customStyle="1" w:styleId="350">
    <w:name w:val="Нет списка35"/>
    <w:uiPriority w:val="99"/>
    <w:semiHidden/>
    <w:unhideWhenUsed/>
    <w:qFormat/>
    <w:rsid w:val="00FF5BEB"/>
  </w:style>
  <w:style w:type="numbering" w:customStyle="1" w:styleId="93">
    <w:name w:val="Нет списка9"/>
    <w:uiPriority w:val="99"/>
    <w:semiHidden/>
    <w:unhideWhenUsed/>
    <w:qFormat/>
    <w:rsid w:val="00FF5BEB"/>
  </w:style>
  <w:style w:type="numbering" w:customStyle="1" w:styleId="171">
    <w:name w:val="Нет списка17"/>
    <w:uiPriority w:val="99"/>
    <w:semiHidden/>
    <w:unhideWhenUsed/>
    <w:qFormat/>
    <w:rsid w:val="00FF5BEB"/>
  </w:style>
  <w:style w:type="numbering" w:customStyle="1" w:styleId="1170">
    <w:name w:val="Нет списка117"/>
    <w:uiPriority w:val="99"/>
    <w:semiHidden/>
    <w:unhideWhenUsed/>
    <w:qFormat/>
    <w:rsid w:val="00FF5BEB"/>
  </w:style>
  <w:style w:type="numbering" w:customStyle="1" w:styleId="11111">
    <w:name w:val="Нет списка11111"/>
    <w:uiPriority w:val="99"/>
    <w:semiHidden/>
    <w:unhideWhenUsed/>
    <w:qFormat/>
    <w:rsid w:val="00FF5BEB"/>
  </w:style>
  <w:style w:type="numbering" w:customStyle="1" w:styleId="200">
    <w:name w:val="Стиль нумерованный20"/>
    <w:link w:val="200"/>
    <w:qFormat/>
    <w:rsid w:val="00FF5BEB"/>
  </w:style>
  <w:style w:type="numbering" w:customStyle="1" w:styleId="111111">
    <w:name w:val="Нет списка111111"/>
    <w:uiPriority w:val="99"/>
    <w:semiHidden/>
    <w:unhideWhenUsed/>
    <w:qFormat/>
    <w:rsid w:val="00FF5BEB"/>
  </w:style>
  <w:style w:type="numbering" w:customStyle="1" w:styleId="1121">
    <w:name w:val="Стиль нумерованный112"/>
    <w:qFormat/>
    <w:rsid w:val="00FF5BEB"/>
  </w:style>
  <w:style w:type="numbering" w:customStyle="1" w:styleId="261">
    <w:name w:val="Нет списка26"/>
    <w:uiPriority w:val="99"/>
    <w:semiHidden/>
    <w:unhideWhenUsed/>
    <w:qFormat/>
    <w:rsid w:val="00FF5BEB"/>
  </w:style>
  <w:style w:type="numbering" w:customStyle="1" w:styleId="2100">
    <w:name w:val="Стиль нумерованный210"/>
    <w:qFormat/>
    <w:rsid w:val="00FF5BEB"/>
  </w:style>
  <w:style w:type="numbering" w:customStyle="1" w:styleId="360">
    <w:name w:val="Нет списка36"/>
    <w:uiPriority w:val="99"/>
    <w:semiHidden/>
    <w:unhideWhenUsed/>
    <w:qFormat/>
    <w:rsid w:val="00FF5BEB"/>
  </w:style>
  <w:style w:type="numbering" w:customStyle="1" w:styleId="420">
    <w:name w:val="Нет списка42"/>
    <w:uiPriority w:val="99"/>
    <w:semiHidden/>
    <w:unhideWhenUsed/>
    <w:qFormat/>
    <w:rsid w:val="00FF5BEB"/>
  </w:style>
  <w:style w:type="numbering" w:customStyle="1" w:styleId="1220">
    <w:name w:val="Нет списка122"/>
    <w:uiPriority w:val="99"/>
    <w:semiHidden/>
    <w:unhideWhenUsed/>
    <w:qFormat/>
    <w:rsid w:val="00FF5BEB"/>
  </w:style>
  <w:style w:type="numbering" w:customStyle="1" w:styleId="324">
    <w:name w:val="Стиль нумерованный32"/>
    <w:qFormat/>
    <w:rsid w:val="00FF5BEB"/>
  </w:style>
  <w:style w:type="numbering" w:customStyle="1" w:styleId="11210">
    <w:name w:val="Нет списка1121"/>
    <w:uiPriority w:val="99"/>
    <w:semiHidden/>
    <w:unhideWhenUsed/>
    <w:qFormat/>
    <w:rsid w:val="00FF5BEB"/>
  </w:style>
  <w:style w:type="numbering" w:customStyle="1" w:styleId="1131">
    <w:name w:val="Стиль нумерованный113"/>
    <w:qFormat/>
    <w:rsid w:val="00FF5BEB"/>
  </w:style>
  <w:style w:type="numbering" w:customStyle="1" w:styleId="2120">
    <w:name w:val="Нет списка212"/>
    <w:uiPriority w:val="99"/>
    <w:semiHidden/>
    <w:unhideWhenUsed/>
    <w:qFormat/>
    <w:rsid w:val="00FF5BEB"/>
  </w:style>
  <w:style w:type="numbering" w:customStyle="1" w:styleId="2121">
    <w:name w:val="Стиль нумерованный212"/>
    <w:qFormat/>
    <w:rsid w:val="00FF5BEB"/>
  </w:style>
  <w:style w:type="numbering" w:customStyle="1" w:styleId="3120">
    <w:name w:val="Нет списка312"/>
    <w:uiPriority w:val="99"/>
    <w:semiHidden/>
    <w:unhideWhenUsed/>
    <w:qFormat/>
    <w:rsid w:val="00FF5BEB"/>
  </w:style>
  <w:style w:type="numbering" w:customStyle="1" w:styleId="511">
    <w:name w:val="Нет списка511"/>
    <w:uiPriority w:val="99"/>
    <w:semiHidden/>
    <w:unhideWhenUsed/>
    <w:qFormat/>
    <w:rsid w:val="00FF5BEB"/>
  </w:style>
  <w:style w:type="numbering" w:customStyle="1" w:styleId="1311">
    <w:name w:val="Нет списка1311"/>
    <w:uiPriority w:val="99"/>
    <w:semiHidden/>
    <w:unhideWhenUsed/>
    <w:qFormat/>
    <w:rsid w:val="00FF5BEB"/>
  </w:style>
  <w:style w:type="numbering" w:customStyle="1" w:styleId="412">
    <w:name w:val="Стиль нумерованный41"/>
    <w:qFormat/>
    <w:rsid w:val="00FF5BEB"/>
  </w:style>
  <w:style w:type="numbering" w:customStyle="1" w:styleId="11310">
    <w:name w:val="Нет списка1131"/>
    <w:uiPriority w:val="99"/>
    <w:semiHidden/>
    <w:unhideWhenUsed/>
    <w:qFormat/>
    <w:rsid w:val="00FF5BEB"/>
  </w:style>
  <w:style w:type="numbering" w:customStyle="1" w:styleId="1212">
    <w:name w:val="Стиль нумерованный121"/>
    <w:qFormat/>
    <w:rsid w:val="00FF5BEB"/>
  </w:style>
  <w:style w:type="numbering" w:customStyle="1" w:styleId="2210">
    <w:name w:val="Нет списка221"/>
    <w:uiPriority w:val="99"/>
    <w:semiHidden/>
    <w:unhideWhenUsed/>
    <w:qFormat/>
    <w:rsid w:val="00FF5BEB"/>
  </w:style>
  <w:style w:type="numbering" w:customStyle="1" w:styleId="2211">
    <w:name w:val="Стиль нумерованный221"/>
    <w:qFormat/>
    <w:rsid w:val="00FF5BEB"/>
  </w:style>
  <w:style w:type="numbering" w:customStyle="1" w:styleId="3210">
    <w:name w:val="Нет списка321"/>
    <w:uiPriority w:val="99"/>
    <w:semiHidden/>
    <w:unhideWhenUsed/>
    <w:qFormat/>
    <w:rsid w:val="00FF5BEB"/>
  </w:style>
  <w:style w:type="numbering" w:customStyle="1" w:styleId="611">
    <w:name w:val="Нет списка611"/>
    <w:uiPriority w:val="99"/>
    <w:semiHidden/>
    <w:unhideWhenUsed/>
    <w:qFormat/>
    <w:rsid w:val="00FF5BEB"/>
  </w:style>
  <w:style w:type="numbering" w:customStyle="1" w:styleId="1411">
    <w:name w:val="Нет списка1411"/>
    <w:uiPriority w:val="99"/>
    <w:semiHidden/>
    <w:unhideWhenUsed/>
    <w:qFormat/>
    <w:rsid w:val="00FF5BEB"/>
  </w:style>
  <w:style w:type="numbering" w:customStyle="1" w:styleId="512">
    <w:name w:val="Стиль нумерованный51"/>
    <w:qFormat/>
    <w:rsid w:val="00FF5BEB"/>
  </w:style>
  <w:style w:type="numbering" w:customStyle="1" w:styleId="1141">
    <w:name w:val="Нет списка1141"/>
    <w:uiPriority w:val="99"/>
    <w:semiHidden/>
    <w:unhideWhenUsed/>
    <w:qFormat/>
    <w:rsid w:val="00FF5BEB"/>
  </w:style>
  <w:style w:type="numbering" w:customStyle="1" w:styleId="1310">
    <w:name w:val="Стиль нумерованный131"/>
    <w:qFormat/>
    <w:rsid w:val="00FF5BEB"/>
  </w:style>
  <w:style w:type="numbering" w:customStyle="1" w:styleId="2310">
    <w:name w:val="Нет списка231"/>
    <w:uiPriority w:val="99"/>
    <w:semiHidden/>
    <w:unhideWhenUsed/>
    <w:qFormat/>
    <w:rsid w:val="00FF5BEB"/>
  </w:style>
  <w:style w:type="numbering" w:customStyle="1" w:styleId="2311">
    <w:name w:val="Стиль нумерованный231"/>
    <w:qFormat/>
    <w:rsid w:val="00FF5BEB"/>
  </w:style>
  <w:style w:type="numbering" w:customStyle="1" w:styleId="331">
    <w:name w:val="Нет списка331"/>
    <w:uiPriority w:val="99"/>
    <w:semiHidden/>
    <w:unhideWhenUsed/>
    <w:qFormat/>
    <w:rsid w:val="00FF5BEB"/>
  </w:style>
  <w:style w:type="numbering" w:customStyle="1" w:styleId="710">
    <w:name w:val="Нет списка71"/>
    <w:uiPriority w:val="99"/>
    <w:semiHidden/>
    <w:unhideWhenUsed/>
    <w:qFormat/>
    <w:rsid w:val="00FF5BEB"/>
  </w:style>
  <w:style w:type="numbering" w:customStyle="1" w:styleId="1510">
    <w:name w:val="Нет списка151"/>
    <w:uiPriority w:val="99"/>
    <w:semiHidden/>
    <w:unhideWhenUsed/>
    <w:qFormat/>
    <w:rsid w:val="00FF5BEB"/>
  </w:style>
  <w:style w:type="numbering" w:customStyle="1" w:styleId="612">
    <w:name w:val="Стиль нумерованный61"/>
    <w:qFormat/>
    <w:rsid w:val="00FF5BEB"/>
  </w:style>
  <w:style w:type="numbering" w:customStyle="1" w:styleId="1151">
    <w:name w:val="Нет списка1151"/>
    <w:uiPriority w:val="99"/>
    <w:semiHidden/>
    <w:unhideWhenUsed/>
    <w:qFormat/>
    <w:rsid w:val="00FF5BEB"/>
  </w:style>
  <w:style w:type="numbering" w:customStyle="1" w:styleId="1410">
    <w:name w:val="Стиль нумерованный141"/>
    <w:qFormat/>
    <w:rsid w:val="00FF5BEB"/>
  </w:style>
  <w:style w:type="numbering" w:customStyle="1" w:styleId="2410">
    <w:name w:val="Нет списка241"/>
    <w:uiPriority w:val="99"/>
    <w:semiHidden/>
    <w:unhideWhenUsed/>
    <w:qFormat/>
    <w:rsid w:val="00FF5BEB"/>
  </w:style>
  <w:style w:type="numbering" w:customStyle="1" w:styleId="2411">
    <w:name w:val="Стиль нумерованный241"/>
    <w:qFormat/>
    <w:rsid w:val="00FF5BEB"/>
  </w:style>
  <w:style w:type="numbering" w:customStyle="1" w:styleId="341">
    <w:name w:val="Нет списка341"/>
    <w:uiPriority w:val="99"/>
    <w:semiHidden/>
    <w:unhideWhenUsed/>
    <w:qFormat/>
    <w:rsid w:val="00FF5BEB"/>
  </w:style>
  <w:style w:type="numbering" w:customStyle="1" w:styleId="4111">
    <w:name w:val="Нет списка4111"/>
    <w:uiPriority w:val="99"/>
    <w:semiHidden/>
    <w:unhideWhenUsed/>
    <w:qFormat/>
    <w:rsid w:val="00FF5BEB"/>
  </w:style>
  <w:style w:type="numbering" w:customStyle="1" w:styleId="3112">
    <w:name w:val="Стиль нумерованный311"/>
    <w:qFormat/>
    <w:rsid w:val="00FF5BEB"/>
  </w:style>
  <w:style w:type="numbering" w:customStyle="1" w:styleId="12111">
    <w:name w:val="Нет списка12111"/>
    <w:uiPriority w:val="99"/>
    <w:semiHidden/>
    <w:unhideWhenUsed/>
    <w:qFormat/>
    <w:rsid w:val="00FF5BEB"/>
  </w:style>
  <w:style w:type="numbering" w:customStyle="1" w:styleId="11110">
    <w:name w:val="Стиль нумерованный1111"/>
    <w:qFormat/>
    <w:rsid w:val="00FF5BEB"/>
  </w:style>
  <w:style w:type="numbering" w:customStyle="1" w:styleId="21111">
    <w:name w:val="Нет списка21111"/>
    <w:uiPriority w:val="99"/>
    <w:semiHidden/>
    <w:unhideWhenUsed/>
    <w:qFormat/>
    <w:rsid w:val="00FF5BEB"/>
  </w:style>
  <w:style w:type="numbering" w:customStyle="1" w:styleId="21110">
    <w:name w:val="Стиль нумерованный2111"/>
    <w:qFormat/>
    <w:rsid w:val="00FF5BEB"/>
  </w:style>
  <w:style w:type="numbering" w:customStyle="1" w:styleId="31111">
    <w:name w:val="Нет списка31111"/>
    <w:uiPriority w:val="99"/>
    <w:semiHidden/>
    <w:unhideWhenUsed/>
    <w:qFormat/>
    <w:rsid w:val="00FF5BEB"/>
  </w:style>
  <w:style w:type="numbering" w:customStyle="1" w:styleId="711">
    <w:name w:val="Стиль нумерованный71"/>
    <w:qFormat/>
    <w:rsid w:val="00FF5BEB"/>
  </w:style>
  <w:style w:type="numbering" w:customStyle="1" w:styleId="1511">
    <w:name w:val="Стиль нумерованный151"/>
    <w:qFormat/>
    <w:rsid w:val="00FF5BEB"/>
  </w:style>
  <w:style w:type="numbering" w:customStyle="1" w:styleId="2510">
    <w:name w:val="Стиль нумерованный251"/>
    <w:qFormat/>
    <w:rsid w:val="00FF5BEB"/>
  </w:style>
  <w:style w:type="numbering" w:customStyle="1" w:styleId="810">
    <w:name w:val="Стиль нумерованный81"/>
    <w:qFormat/>
    <w:rsid w:val="00FF5BEB"/>
  </w:style>
  <w:style w:type="numbering" w:customStyle="1" w:styleId="1610">
    <w:name w:val="Стиль нумерованный161"/>
    <w:qFormat/>
    <w:rsid w:val="00FF5BEB"/>
  </w:style>
  <w:style w:type="numbering" w:customStyle="1" w:styleId="2610">
    <w:name w:val="Стиль нумерованный261"/>
    <w:qFormat/>
    <w:rsid w:val="00FF5BEB"/>
  </w:style>
  <w:style w:type="numbering" w:customStyle="1" w:styleId="910">
    <w:name w:val="Стиль нумерованный91"/>
    <w:qFormat/>
    <w:rsid w:val="00FF5BEB"/>
  </w:style>
  <w:style w:type="numbering" w:customStyle="1" w:styleId="1710">
    <w:name w:val="Стиль нумерованный171"/>
    <w:qFormat/>
    <w:rsid w:val="00FF5BEB"/>
  </w:style>
  <w:style w:type="numbering" w:customStyle="1" w:styleId="271">
    <w:name w:val="Стиль нумерованный271"/>
    <w:qFormat/>
    <w:rsid w:val="00FF5BEB"/>
  </w:style>
  <w:style w:type="numbering" w:customStyle="1" w:styleId="101">
    <w:name w:val="Стиль нумерованный101"/>
    <w:qFormat/>
    <w:rsid w:val="00FF5BEB"/>
  </w:style>
  <w:style w:type="numbering" w:customStyle="1" w:styleId="181">
    <w:name w:val="Стиль нумерованный181"/>
    <w:qFormat/>
    <w:rsid w:val="00FF5BEB"/>
  </w:style>
  <w:style w:type="numbering" w:customStyle="1" w:styleId="281">
    <w:name w:val="Стиль нумерованный281"/>
    <w:qFormat/>
    <w:rsid w:val="00FF5BEB"/>
  </w:style>
  <w:style w:type="numbering" w:customStyle="1" w:styleId="811">
    <w:name w:val="Нет списка81"/>
    <w:uiPriority w:val="99"/>
    <w:semiHidden/>
    <w:unhideWhenUsed/>
    <w:qFormat/>
    <w:rsid w:val="00FF5BEB"/>
  </w:style>
  <w:style w:type="numbering" w:customStyle="1" w:styleId="1611">
    <w:name w:val="Нет списка161"/>
    <w:uiPriority w:val="99"/>
    <w:semiHidden/>
    <w:unhideWhenUsed/>
    <w:qFormat/>
    <w:rsid w:val="00FF5BEB"/>
  </w:style>
  <w:style w:type="numbering" w:customStyle="1" w:styleId="191">
    <w:name w:val="Стиль нумерованный191"/>
    <w:qFormat/>
    <w:rsid w:val="00FF5BEB"/>
  </w:style>
  <w:style w:type="numbering" w:customStyle="1" w:styleId="1161">
    <w:name w:val="Нет списка1161"/>
    <w:uiPriority w:val="99"/>
    <w:semiHidden/>
    <w:unhideWhenUsed/>
    <w:qFormat/>
    <w:rsid w:val="00FF5BEB"/>
  </w:style>
  <w:style w:type="numbering" w:customStyle="1" w:styleId="1101">
    <w:name w:val="Стиль нумерованный1101"/>
    <w:qFormat/>
    <w:rsid w:val="00FF5BEB"/>
  </w:style>
  <w:style w:type="numbering" w:customStyle="1" w:styleId="2511">
    <w:name w:val="Нет списка251"/>
    <w:uiPriority w:val="99"/>
    <w:semiHidden/>
    <w:unhideWhenUsed/>
    <w:qFormat/>
    <w:rsid w:val="00FF5BEB"/>
  </w:style>
  <w:style w:type="numbering" w:customStyle="1" w:styleId="291">
    <w:name w:val="Стиль нумерованный291"/>
    <w:qFormat/>
    <w:rsid w:val="00FF5BEB"/>
  </w:style>
  <w:style w:type="numbering" w:customStyle="1" w:styleId="351">
    <w:name w:val="Нет списка351"/>
    <w:uiPriority w:val="99"/>
    <w:semiHidden/>
    <w:unhideWhenUsed/>
    <w:qFormat/>
    <w:rsid w:val="00FF5BEB"/>
  </w:style>
  <w:style w:type="numbering" w:customStyle="1" w:styleId="102">
    <w:name w:val="Нет списка10"/>
    <w:uiPriority w:val="99"/>
    <w:semiHidden/>
    <w:unhideWhenUsed/>
    <w:qFormat/>
    <w:rsid w:val="00FF5BEB"/>
  </w:style>
  <w:style w:type="numbering" w:customStyle="1" w:styleId="182">
    <w:name w:val="Нет списка18"/>
    <w:uiPriority w:val="99"/>
    <w:semiHidden/>
    <w:unhideWhenUsed/>
    <w:qFormat/>
    <w:rsid w:val="00FF5BEB"/>
  </w:style>
  <w:style w:type="numbering" w:customStyle="1" w:styleId="1180">
    <w:name w:val="Нет списка118"/>
    <w:uiPriority w:val="99"/>
    <w:semiHidden/>
    <w:unhideWhenUsed/>
    <w:qFormat/>
    <w:rsid w:val="00FF5BEB"/>
  </w:style>
  <w:style w:type="numbering" w:customStyle="1" w:styleId="300">
    <w:name w:val="Стиль нумерованный30"/>
    <w:link w:val="300"/>
    <w:qFormat/>
    <w:rsid w:val="00FF5BEB"/>
  </w:style>
  <w:style w:type="numbering" w:customStyle="1" w:styleId="11120">
    <w:name w:val="Нет списка1112"/>
    <w:uiPriority w:val="99"/>
    <w:semiHidden/>
    <w:unhideWhenUsed/>
    <w:qFormat/>
    <w:rsid w:val="00FF5BEB"/>
  </w:style>
  <w:style w:type="numbering" w:customStyle="1" w:styleId="1142">
    <w:name w:val="Стиль нумерованный114"/>
    <w:qFormat/>
    <w:rsid w:val="00FF5BEB"/>
  </w:style>
  <w:style w:type="numbering" w:customStyle="1" w:styleId="272">
    <w:name w:val="Нет списка27"/>
    <w:uiPriority w:val="99"/>
    <w:semiHidden/>
    <w:unhideWhenUsed/>
    <w:qFormat/>
    <w:rsid w:val="00FF5BEB"/>
  </w:style>
  <w:style w:type="numbering" w:customStyle="1" w:styleId="2130">
    <w:name w:val="Стиль нумерованный213"/>
    <w:qFormat/>
    <w:rsid w:val="00FF5BEB"/>
  </w:style>
  <w:style w:type="numbering" w:customStyle="1" w:styleId="370">
    <w:name w:val="Нет списка37"/>
    <w:uiPriority w:val="99"/>
    <w:semiHidden/>
    <w:unhideWhenUsed/>
    <w:qFormat/>
    <w:rsid w:val="00FF5BEB"/>
  </w:style>
  <w:style w:type="numbering" w:customStyle="1" w:styleId="430">
    <w:name w:val="Нет списка43"/>
    <w:uiPriority w:val="99"/>
    <w:semiHidden/>
    <w:unhideWhenUsed/>
    <w:qFormat/>
    <w:rsid w:val="00FF5BEB"/>
  </w:style>
  <w:style w:type="numbering" w:customStyle="1" w:styleId="123">
    <w:name w:val="Нет списка123"/>
    <w:uiPriority w:val="99"/>
    <w:semiHidden/>
    <w:unhideWhenUsed/>
    <w:qFormat/>
    <w:rsid w:val="00FF5BEB"/>
  </w:style>
  <w:style w:type="numbering" w:customStyle="1" w:styleId="332">
    <w:name w:val="Стиль нумерованный33"/>
    <w:qFormat/>
    <w:rsid w:val="00FF5BEB"/>
  </w:style>
  <w:style w:type="numbering" w:customStyle="1" w:styleId="1122">
    <w:name w:val="Нет списка1122"/>
    <w:uiPriority w:val="99"/>
    <w:semiHidden/>
    <w:unhideWhenUsed/>
    <w:qFormat/>
    <w:rsid w:val="00FF5BEB"/>
  </w:style>
  <w:style w:type="numbering" w:customStyle="1" w:styleId="1152">
    <w:name w:val="Стиль нумерованный115"/>
    <w:qFormat/>
    <w:rsid w:val="00FF5BEB"/>
  </w:style>
  <w:style w:type="numbering" w:customStyle="1" w:styleId="2131">
    <w:name w:val="Нет списка213"/>
    <w:uiPriority w:val="99"/>
    <w:semiHidden/>
    <w:unhideWhenUsed/>
    <w:qFormat/>
    <w:rsid w:val="00FF5BEB"/>
  </w:style>
  <w:style w:type="numbering" w:customStyle="1" w:styleId="214">
    <w:name w:val="Стиль нумерованный214"/>
    <w:qFormat/>
    <w:rsid w:val="00FF5BEB"/>
  </w:style>
  <w:style w:type="numbering" w:customStyle="1" w:styleId="3130">
    <w:name w:val="Нет списка313"/>
    <w:uiPriority w:val="99"/>
    <w:semiHidden/>
    <w:unhideWhenUsed/>
    <w:qFormat/>
    <w:rsid w:val="00FF5BEB"/>
  </w:style>
  <w:style w:type="numbering" w:customStyle="1" w:styleId="520">
    <w:name w:val="Нет списка52"/>
    <w:uiPriority w:val="99"/>
    <w:semiHidden/>
    <w:unhideWhenUsed/>
    <w:qFormat/>
    <w:rsid w:val="00FF5BEB"/>
  </w:style>
  <w:style w:type="numbering" w:customStyle="1" w:styleId="1320">
    <w:name w:val="Нет списка132"/>
    <w:uiPriority w:val="99"/>
    <w:semiHidden/>
    <w:unhideWhenUsed/>
    <w:qFormat/>
    <w:rsid w:val="00FF5BEB"/>
  </w:style>
  <w:style w:type="numbering" w:customStyle="1" w:styleId="421">
    <w:name w:val="Стиль нумерованный42"/>
    <w:qFormat/>
    <w:rsid w:val="00FF5BEB"/>
  </w:style>
  <w:style w:type="numbering" w:customStyle="1" w:styleId="1132">
    <w:name w:val="Нет списка1132"/>
    <w:uiPriority w:val="99"/>
    <w:semiHidden/>
    <w:unhideWhenUsed/>
    <w:qFormat/>
    <w:rsid w:val="00FF5BEB"/>
  </w:style>
  <w:style w:type="numbering" w:customStyle="1" w:styleId="1221">
    <w:name w:val="Стиль нумерованный122"/>
    <w:qFormat/>
    <w:rsid w:val="00FF5BEB"/>
  </w:style>
  <w:style w:type="numbering" w:customStyle="1" w:styleId="2220">
    <w:name w:val="Нет списка222"/>
    <w:uiPriority w:val="99"/>
    <w:semiHidden/>
    <w:unhideWhenUsed/>
    <w:qFormat/>
    <w:rsid w:val="00FF5BEB"/>
  </w:style>
  <w:style w:type="numbering" w:customStyle="1" w:styleId="2221">
    <w:name w:val="Стиль нумерованный222"/>
    <w:qFormat/>
    <w:rsid w:val="00FF5BEB"/>
  </w:style>
  <w:style w:type="numbering" w:customStyle="1" w:styleId="3220">
    <w:name w:val="Нет списка322"/>
    <w:uiPriority w:val="99"/>
    <w:semiHidden/>
    <w:unhideWhenUsed/>
    <w:qFormat/>
    <w:rsid w:val="00FF5BEB"/>
  </w:style>
  <w:style w:type="numbering" w:customStyle="1" w:styleId="620">
    <w:name w:val="Нет списка62"/>
    <w:uiPriority w:val="99"/>
    <w:semiHidden/>
    <w:unhideWhenUsed/>
    <w:qFormat/>
    <w:rsid w:val="00FF5BEB"/>
  </w:style>
  <w:style w:type="numbering" w:customStyle="1" w:styleId="1420">
    <w:name w:val="Нет списка142"/>
    <w:uiPriority w:val="99"/>
    <w:semiHidden/>
    <w:unhideWhenUsed/>
    <w:qFormat/>
    <w:rsid w:val="00FF5BEB"/>
  </w:style>
  <w:style w:type="numbering" w:customStyle="1" w:styleId="521">
    <w:name w:val="Стиль нумерованный52"/>
    <w:qFormat/>
    <w:rsid w:val="00FF5BEB"/>
  </w:style>
  <w:style w:type="numbering" w:customStyle="1" w:styleId="11420">
    <w:name w:val="Нет списка1142"/>
    <w:uiPriority w:val="99"/>
    <w:semiHidden/>
    <w:unhideWhenUsed/>
    <w:qFormat/>
    <w:rsid w:val="00FF5BEB"/>
  </w:style>
  <w:style w:type="numbering" w:customStyle="1" w:styleId="1321">
    <w:name w:val="Стиль нумерованный132"/>
    <w:qFormat/>
    <w:rsid w:val="00FF5BEB"/>
  </w:style>
  <w:style w:type="numbering" w:customStyle="1" w:styleId="2320">
    <w:name w:val="Нет списка232"/>
    <w:uiPriority w:val="99"/>
    <w:semiHidden/>
    <w:unhideWhenUsed/>
    <w:qFormat/>
    <w:rsid w:val="00FF5BEB"/>
  </w:style>
  <w:style w:type="numbering" w:customStyle="1" w:styleId="2321">
    <w:name w:val="Стиль нумерованный232"/>
    <w:qFormat/>
    <w:rsid w:val="00FF5BEB"/>
  </w:style>
  <w:style w:type="numbering" w:customStyle="1" w:styleId="3320">
    <w:name w:val="Нет списка332"/>
    <w:uiPriority w:val="99"/>
    <w:semiHidden/>
    <w:unhideWhenUsed/>
    <w:qFormat/>
    <w:rsid w:val="00FF5BEB"/>
  </w:style>
  <w:style w:type="numbering" w:customStyle="1" w:styleId="720">
    <w:name w:val="Нет списка72"/>
    <w:uiPriority w:val="99"/>
    <w:semiHidden/>
    <w:unhideWhenUsed/>
    <w:qFormat/>
    <w:rsid w:val="00FF5BEB"/>
  </w:style>
  <w:style w:type="numbering" w:customStyle="1" w:styleId="152">
    <w:name w:val="Нет списка152"/>
    <w:uiPriority w:val="99"/>
    <w:semiHidden/>
    <w:unhideWhenUsed/>
    <w:qFormat/>
    <w:rsid w:val="00FF5BEB"/>
  </w:style>
  <w:style w:type="numbering" w:customStyle="1" w:styleId="621">
    <w:name w:val="Стиль нумерованный62"/>
    <w:qFormat/>
    <w:rsid w:val="00FF5BEB"/>
  </w:style>
  <w:style w:type="numbering" w:customStyle="1" w:styleId="11520">
    <w:name w:val="Нет списка1152"/>
    <w:uiPriority w:val="99"/>
    <w:semiHidden/>
    <w:unhideWhenUsed/>
    <w:qFormat/>
    <w:rsid w:val="00FF5BEB"/>
  </w:style>
  <w:style w:type="numbering" w:customStyle="1" w:styleId="1421">
    <w:name w:val="Стиль нумерованный142"/>
    <w:qFormat/>
    <w:rsid w:val="00FF5BEB"/>
  </w:style>
  <w:style w:type="numbering" w:customStyle="1" w:styleId="2420">
    <w:name w:val="Нет списка242"/>
    <w:uiPriority w:val="99"/>
    <w:semiHidden/>
    <w:unhideWhenUsed/>
    <w:qFormat/>
    <w:rsid w:val="00FF5BEB"/>
  </w:style>
  <w:style w:type="numbering" w:customStyle="1" w:styleId="2421">
    <w:name w:val="Стиль нумерованный242"/>
    <w:qFormat/>
    <w:rsid w:val="00FF5BEB"/>
  </w:style>
  <w:style w:type="numbering" w:customStyle="1" w:styleId="342">
    <w:name w:val="Нет списка342"/>
    <w:uiPriority w:val="99"/>
    <w:semiHidden/>
    <w:unhideWhenUsed/>
    <w:qFormat/>
    <w:rsid w:val="00FF5BEB"/>
  </w:style>
  <w:style w:type="numbering" w:customStyle="1" w:styleId="4120">
    <w:name w:val="Нет списка412"/>
    <w:uiPriority w:val="99"/>
    <w:semiHidden/>
    <w:unhideWhenUsed/>
    <w:qFormat/>
    <w:rsid w:val="00FF5BEB"/>
  </w:style>
  <w:style w:type="numbering" w:customStyle="1" w:styleId="3121">
    <w:name w:val="Стиль нумерованный312"/>
    <w:qFormat/>
    <w:rsid w:val="00FF5BEB"/>
  </w:style>
  <w:style w:type="numbering" w:customStyle="1" w:styleId="12120">
    <w:name w:val="Нет списка1212"/>
    <w:uiPriority w:val="99"/>
    <w:semiHidden/>
    <w:unhideWhenUsed/>
    <w:qFormat/>
    <w:rsid w:val="00FF5BEB"/>
  </w:style>
  <w:style w:type="numbering" w:customStyle="1" w:styleId="11121">
    <w:name w:val="Стиль нумерованный1112"/>
    <w:qFormat/>
    <w:rsid w:val="00FF5BEB"/>
  </w:style>
  <w:style w:type="numbering" w:customStyle="1" w:styleId="21120">
    <w:name w:val="Нет списка2112"/>
    <w:uiPriority w:val="99"/>
    <w:semiHidden/>
    <w:unhideWhenUsed/>
    <w:qFormat/>
    <w:rsid w:val="00FF5BEB"/>
  </w:style>
  <w:style w:type="numbering" w:customStyle="1" w:styleId="21121">
    <w:name w:val="Стиль нумерованный2112"/>
    <w:qFormat/>
    <w:rsid w:val="00FF5BEB"/>
  </w:style>
  <w:style w:type="numbering" w:customStyle="1" w:styleId="31120">
    <w:name w:val="Нет списка3112"/>
    <w:uiPriority w:val="99"/>
    <w:semiHidden/>
    <w:unhideWhenUsed/>
    <w:qFormat/>
    <w:rsid w:val="00FF5BEB"/>
  </w:style>
  <w:style w:type="numbering" w:customStyle="1" w:styleId="721">
    <w:name w:val="Стиль нумерованный72"/>
    <w:qFormat/>
    <w:rsid w:val="00FF5BEB"/>
  </w:style>
  <w:style w:type="numbering" w:customStyle="1" w:styleId="1520">
    <w:name w:val="Стиль нумерованный152"/>
    <w:qFormat/>
    <w:rsid w:val="00FF5BEB"/>
  </w:style>
  <w:style w:type="numbering" w:customStyle="1" w:styleId="252">
    <w:name w:val="Стиль нумерованный252"/>
    <w:qFormat/>
    <w:rsid w:val="00FF5BEB"/>
  </w:style>
  <w:style w:type="numbering" w:customStyle="1" w:styleId="820">
    <w:name w:val="Стиль нумерованный82"/>
    <w:qFormat/>
    <w:rsid w:val="00FF5BEB"/>
  </w:style>
  <w:style w:type="numbering" w:customStyle="1" w:styleId="162">
    <w:name w:val="Стиль нумерованный162"/>
    <w:qFormat/>
    <w:rsid w:val="00FF5BEB"/>
  </w:style>
  <w:style w:type="numbering" w:customStyle="1" w:styleId="262">
    <w:name w:val="Стиль нумерованный262"/>
    <w:qFormat/>
    <w:rsid w:val="00FF5BEB"/>
  </w:style>
  <w:style w:type="numbering" w:customStyle="1" w:styleId="920">
    <w:name w:val="Стиль нумерованный92"/>
    <w:qFormat/>
    <w:rsid w:val="00FF5BEB"/>
  </w:style>
  <w:style w:type="numbering" w:customStyle="1" w:styleId="172">
    <w:name w:val="Стиль нумерованный172"/>
    <w:qFormat/>
    <w:rsid w:val="00FF5BEB"/>
  </w:style>
  <w:style w:type="numbering" w:customStyle="1" w:styleId="2720">
    <w:name w:val="Стиль нумерованный272"/>
    <w:qFormat/>
    <w:rsid w:val="00FF5BEB"/>
  </w:style>
  <w:style w:type="numbering" w:customStyle="1" w:styleId="1020">
    <w:name w:val="Стиль нумерованный102"/>
    <w:qFormat/>
    <w:rsid w:val="00FF5BEB"/>
  </w:style>
  <w:style w:type="numbering" w:customStyle="1" w:styleId="1820">
    <w:name w:val="Стиль нумерованный182"/>
    <w:qFormat/>
    <w:rsid w:val="00FF5BEB"/>
  </w:style>
  <w:style w:type="numbering" w:customStyle="1" w:styleId="282">
    <w:name w:val="Стиль нумерованный282"/>
    <w:qFormat/>
    <w:rsid w:val="00FF5BEB"/>
  </w:style>
  <w:style w:type="numbering" w:customStyle="1" w:styleId="821">
    <w:name w:val="Нет списка82"/>
    <w:uiPriority w:val="99"/>
    <w:semiHidden/>
    <w:unhideWhenUsed/>
    <w:qFormat/>
    <w:rsid w:val="00FF5BEB"/>
  </w:style>
  <w:style w:type="numbering" w:customStyle="1" w:styleId="1620">
    <w:name w:val="Нет списка162"/>
    <w:uiPriority w:val="99"/>
    <w:semiHidden/>
    <w:unhideWhenUsed/>
    <w:qFormat/>
    <w:rsid w:val="00FF5BEB"/>
  </w:style>
  <w:style w:type="numbering" w:customStyle="1" w:styleId="192">
    <w:name w:val="Стиль нумерованный192"/>
    <w:qFormat/>
    <w:rsid w:val="00FF5BEB"/>
  </w:style>
  <w:style w:type="numbering" w:customStyle="1" w:styleId="1162">
    <w:name w:val="Нет списка1162"/>
    <w:uiPriority w:val="99"/>
    <w:semiHidden/>
    <w:unhideWhenUsed/>
    <w:qFormat/>
    <w:rsid w:val="00FF5BEB"/>
  </w:style>
  <w:style w:type="numbering" w:customStyle="1" w:styleId="1102">
    <w:name w:val="Стиль нумерованный1102"/>
    <w:qFormat/>
    <w:rsid w:val="00FF5BEB"/>
  </w:style>
  <w:style w:type="numbering" w:customStyle="1" w:styleId="2520">
    <w:name w:val="Нет списка252"/>
    <w:uiPriority w:val="99"/>
    <w:semiHidden/>
    <w:unhideWhenUsed/>
    <w:qFormat/>
    <w:rsid w:val="00FF5BEB"/>
  </w:style>
  <w:style w:type="numbering" w:customStyle="1" w:styleId="292">
    <w:name w:val="Стиль нумерованный292"/>
    <w:qFormat/>
    <w:rsid w:val="00FF5BEB"/>
  </w:style>
  <w:style w:type="numbering" w:customStyle="1" w:styleId="352">
    <w:name w:val="Нет списка352"/>
    <w:uiPriority w:val="99"/>
    <w:semiHidden/>
    <w:unhideWhenUsed/>
    <w:qFormat/>
    <w:rsid w:val="00FF5BEB"/>
  </w:style>
  <w:style w:type="numbering" w:customStyle="1" w:styleId="911">
    <w:name w:val="Нет списка91"/>
    <w:uiPriority w:val="99"/>
    <w:semiHidden/>
    <w:unhideWhenUsed/>
    <w:qFormat/>
    <w:rsid w:val="00FF5BEB"/>
  </w:style>
  <w:style w:type="numbering" w:customStyle="1" w:styleId="1711">
    <w:name w:val="Нет списка171"/>
    <w:uiPriority w:val="99"/>
    <w:semiHidden/>
    <w:unhideWhenUsed/>
    <w:qFormat/>
    <w:rsid w:val="00FF5BEB"/>
  </w:style>
  <w:style w:type="numbering" w:customStyle="1" w:styleId="1171">
    <w:name w:val="Нет списка1171"/>
    <w:uiPriority w:val="99"/>
    <w:semiHidden/>
    <w:unhideWhenUsed/>
    <w:qFormat/>
    <w:rsid w:val="00FF5BEB"/>
  </w:style>
  <w:style w:type="numbering" w:customStyle="1" w:styleId="11112">
    <w:name w:val="Нет списка11112"/>
    <w:uiPriority w:val="99"/>
    <w:semiHidden/>
    <w:unhideWhenUsed/>
    <w:qFormat/>
    <w:rsid w:val="00FF5BEB"/>
  </w:style>
  <w:style w:type="numbering" w:customStyle="1" w:styleId="201">
    <w:name w:val="Стиль нумерованный201"/>
    <w:qFormat/>
    <w:rsid w:val="00FF5BEB"/>
  </w:style>
  <w:style w:type="numbering" w:customStyle="1" w:styleId="1111111">
    <w:name w:val="Нет списка1111111"/>
    <w:uiPriority w:val="99"/>
    <w:semiHidden/>
    <w:unhideWhenUsed/>
    <w:qFormat/>
    <w:rsid w:val="00FF5BEB"/>
  </w:style>
  <w:style w:type="numbering" w:customStyle="1" w:styleId="11211">
    <w:name w:val="Стиль нумерованный1121"/>
    <w:qFormat/>
    <w:rsid w:val="00FF5BEB"/>
  </w:style>
  <w:style w:type="numbering" w:customStyle="1" w:styleId="2611">
    <w:name w:val="Нет списка261"/>
    <w:uiPriority w:val="99"/>
    <w:semiHidden/>
    <w:unhideWhenUsed/>
    <w:qFormat/>
    <w:rsid w:val="00FF5BEB"/>
  </w:style>
  <w:style w:type="numbering" w:customStyle="1" w:styleId="2101">
    <w:name w:val="Стиль нумерованный2101"/>
    <w:qFormat/>
    <w:rsid w:val="00FF5BEB"/>
  </w:style>
  <w:style w:type="numbering" w:customStyle="1" w:styleId="361">
    <w:name w:val="Нет списка361"/>
    <w:uiPriority w:val="99"/>
    <w:semiHidden/>
    <w:unhideWhenUsed/>
    <w:qFormat/>
    <w:rsid w:val="00FF5BEB"/>
  </w:style>
  <w:style w:type="numbering" w:customStyle="1" w:styleId="4210">
    <w:name w:val="Нет списка421"/>
    <w:uiPriority w:val="99"/>
    <w:semiHidden/>
    <w:unhideWhenUsed/>
    <w:qFormat/>
    <w:rsid w:val="00FF5BEB"/>
  </w:style>
  <w:style w:type="numbering" w:customStyle="1" w:styleId="12210">
    <w:name w:val="Нет списка1221"/>
    <w:uiPriority w:val="99"/>
    <w:semiHidden/>
    <w:unhideWhenUsed/>
    <w:qFormat/>
    <w:rsid w:val="00FF5BEB"/>
  </w:style>
  <w:style w:type="numbering" w:customStyle="1" w:styleId="3211">
    <w:name w:val="Стиль нумерованный321"/>
    <w:qFormat/>
    <w:rsid w:val="00FF5BEB"/>
  </w:style>
  <w:style w:type="numbering" w:customStyle="1" w:styleId="112110">
    <w:name w:val="Нет списка11211"/>
    <w:uiPriority w:val="99"/>
    <w:semiHidden/>
    <w:unhideWhenUsed/>
    <w:qFormat/>
    <w:rsid w:val="00FF5BEB"/>
  </w:style>
  <w:style w:type="numbering" w:customStyle="1" w:styleId="11311">
    <w:name w:val="Стиль нумерованный1131"/>
    <w:qFormat/>
    <w:rsid w:val="00FF5BEB"/>
  </w:style>
  <w:style w:type="numbering" w:customStyle="1" w:styleId="21210">
    <w:name w:val="Нет списка2121"/>
    <w:uiPriority w:val="99"/>
    <w:semiHidden/>
    <w:unhideWhenUsed/>
    <w:qFormat/>
    <w:rsid w:val="00FF5BEB"/>
  </w:style>
  <w:style w:type="numbering" w:customStyle="1" w:styleId="21211">
    <w:name w:val="Стиль нумерованный2121"/>
    <w:qFormat/>
    <w:rsid w:val="00FF5BEB"/>
  </w:style>
  <w:style w:type="numbering" w:customStyle="1" w:styleId="31210">
    <w:name w:val="Нет списка3121"/>
    <w:uiPriority w:val="99"/>
    <w:semiHidden/>
    <w:unhideWhenUsed/>
    <w:qFormat/>
    <w:rsid w:val="00FF5BEB"/>
  </w:style>
  <w:style w:type="numbering" w:customStyle="1" w:styleId="5111">
    <w:name w:val="Нет списка5111"/>
    <w:uiPriority w:val="99"/>
    <w:semiHidden/>
    <w:unhideWhenUsed/>
    <w:qFormat/>
    <w:rsid w:val="00FF5BEB"/>
  </w:style>
  <w:style w:type="numbering" w:customStyle="1" w:styleId="13111">
    <w:name w:val="Нет списка13111"/>
    <w:uiPriority w:val="99"/>
    <w:semiHidden/>
    <w:unhideWhenUsed/>
    <w:qFormat/>
    <w:rsid w:val="00FF5BEB"/>
  </w:style>
  <w:style w:type="numbering" w:customStyle="1" w:styleId="4112">
    <w:name w:val="Стиль нумерованный411"/>
    <w:qFormat/>
    <w:rsid w:val="00FF5BEB"/>
  </w:style>
  <w:style w:type="numbering" w:customStyle="1" w:styleId="113110">
    <w:name w:val="Нет списка11311"/>
    <w:uiPriority w:val="99"/>
    <w:semiHidden/>
    <w:unhideWhenUsed/>
    <w:qFormat/>
    <w:rsid w:val="00FF5BEB"/>
  </w:style>
  <w:style w:type="numbering" w:customStyle="1" w:styleId="12110">
    <w:name w:val="Стиль нумерованный1211"/>
    <w:qFormat/>
    <w:rsid w:val="00FF5BEB"/>
  </w:style>
  <w:style w:type="numbering" w:customStyle="1" w:styleId="22110">
    <w:name w:val="Нет списка2211"/>
    <w:uiPriority w:val="99"/>
    <w:semiHidden/>
    <w:unhideWhenUsed/>
    <w:qFormat/>
    <w:rsid w:val="00FF5BEB"/>
  </w:style>
  <w:style w:type="numbering" w:customStyle="1" w:styleId="22111">
    <w:name w:val="Стиль нумерованный2211"/>
    <w:qFormat/>
    <w:rsid w:val="00FF5BEB"/>
  </w:style>
  <w:style w:type="numbering" w:customStyle="1" w:styleId="32110">
    <w:name w:val="Нет списка3211"/>
    <w:uiPriority w:val="99"/>
    <w:semiHidden/>
    <w:unhideWhenUsed/>
    <w:qFormat/>
    <w:rsid w:val="00FF5BEB"/>
  </w:style>
  <w:style w:type="numbering" w:customStyle="1" w:styleId="6111">
    <w:name w:val="Нет списка6111"/>
    <w:uiPriority w:val="99"/>
    <w:semiHidden/>
    <w:unhideWhenUsed/>
    <w:qFormat/>
    <w:rsid w:val="00FF5BEB"/>
  </w:style>
  <w:style w:type="numbering" w:customStyle="1" w:styleId="14111">
    <w:name w:val="Нет списка14111"/>
    <w:uiPriority w:val="99"/>
    <w:semiHidden/>
    <w:unhideWhenUsed/>
    <w:qFormat/>
    <w:rsid w:val="00FF5BEB"/>
  </w:style>
  <w:style w:type="numbering" w:customStyle="1" w:styleId="5110">
    <w:name w:val="Стиль нумерованный511"/>
    <w:qFormat/>
    <w:rsid w:val="00FF5BEB"/>
  </w:style>
  <w:style w:type="numbering" w:customStyle="1" w:styleId="11411">
    <w:name w:val="Нет списка11411"/>
    <w:uiPriority w:val="99"/>
    <w:semiHidden/>
    <w:unhideWhenUsed/>
    <w:qFormat/>
    <w:rsid w:val="00FF5BEB"/>
  </w:style>
  <w:style w:type="numbering" w:customStyle="1" w:styleId="13110">
    <w:name w:val="Стиль нумерованный1311"/>
    <w:qFormat/>
    <w:rsid w:val="00FF5BEB"/>
  </w:style>
  <w:style w:type="numbering" w:customStyle="1" w:styleId="23110">
    <w:name w:val="Нет списка2311"/>
    <w:uiPriority w:val="99"/>
    <w:semiHidden/>
    <w:unhideWhenUsed/>
    <w:qFormat/>
    <w:rsid w:val="00FF5BEB"/>
  </w:style>
  <w:style w:type="numbering" w:customStyle="1" w:styleId="23111">
    <w:name w:val="Стиль нумерованный2311"/>
    <w:qFormat/>
    <w:rsid w:val="00FF5BEB"/>
  </w:style>
  <w:style w:type="numbering" w:customStyle="1" w:styleId="3311">
    <w:name w:val="Нет списка3311"/>
    <w:uiPriority w:val="99"/>
    <w:semiHidden/>
    <w:unhideWhenUsed/>
    <w:qFormat/>
    <w:rsid w:val="00FF5BEB"/>
  </w:style>
  <w:style w:type="numbering" w:customStyle="1" w:styleId="7110">
    <w:name w:val="Нет списка711"/>
    <w:uiPriority w:val="99"/>
    <w:semiHidden/>
    <w:unhideWhenUsed/>
    <w:qFormat/>
    <w:rsid w:val="00FF5BEB"/>
  </w:style>
  <w:style w:type="numbering" w:customStyle="1" w:styleId="15110">
    <w:name w:val="Нет списка1511"/>
    <w:uiPriority w:val="99"/>
    <w:semiHidden/>
    <w:unhideWhenUsed/>
    <w:qFormat/>
    <w:rsid w:val="00FF5BEB"/>
  </w:style>
  <w:style w:type="numbering" w:customStyle="1" w:styleId="6110">
    <w:name w:val="Стиль нумерованный611"/>
    <w:qFormat/>
    <w:rsid w:val="00FF5BEB"/>
  </w:style>
  <w:style w:type="numbering" w:customStyle="1" w:styleId="11511">
    <w:name w:val="Нет списка11511"/>
    <w:uiPriority w:val="99"/>
    <w:semiHidden/>
    <w:unhideWhenUsed/>
    <w:qFormat/>
    <w:rsid w:val="00FF5BEB"/>
  </w:style>
  <w:style w:type="numbering" w:customStyle="1" w:styleId="14110">
    <w:name w:val="Стиль нумерованный1411"/>
    <w:qFormat/>
    <w:rsid w:val="00FF5BEB"/>
  </w:style>
  <w:style w:type="numbering" w:customStyle="1" w:styleId="24110">
    <w:name w:val="Нет списка2411"/>
    <w:uiPriority w:val="99"/>
    <w:semiHidden/>
    <w:unhideWhenUsed/>
    <w:qFormat/>
    <w:rsid w:val="00FF5BEB"/>
  </w:style>
  <w:style w:type="numbering" w:customStyle="1" w:styleId="24111">
    <w:name w:val="Стиль нумерованный2411"/>
    <w:qFormat/>
    <w:rsid w:val="00FF5BEB"/>
  </w:style>
  <w:style w:type="numbering" w:customStyle="1" w:styleId="3411">
    <w:name w:val="Нет списка3411"/>
    <w:uiPriority w:val="99"/>
    <w:semiHidden/>
    <w:unhideWhenUsed/>
    <w:qFormat/>
    <w:rsid w:val="00FF5BEB"/>
  </w:style>
  <w:style w:type="numbering" w:customStyle="1" w:styleId="41111">
    <w:name w:val="Нет списка41111"/>
    <w:uiPriority w:val="99"/>
    <w:semiHidden/>
    <w:unhideWhenUsed/>
    <w:qFormat/>
    <w:rsid w:val="00FF5BEB"/>
  </w:style>
  <w:style w:type="numbering" w:customStyle="1" w:styleId="31110">
    <w:name w:val="Стиль нумерованный3111"/>
    <w:qFormat/>
    <w:rsid w:val="00FF5BEB"/>
  </w:style>
  <w:style w:type="numbering" w:customStyle="1" w:styleId="121111">
    <w:name w:val="Нет списка121111"/>
    <w:uiPriority w:val="99"/>
    <w:semiHidden/>
    <w:unhideWhenUsed/>
    <w:qFormat/>
    <w:rsid w:val="00FF5BEB"/>
  </w:style>
  <w:style w:type="numbering" w:customStyle="1" w:styleId="111110">
    <w:name w:val="Стиль нумерованный11111"/>
    <w:qFormat/>
    <w:rsid w:val="00FF5BEB"/>
  </w:style>
  <w:style w:type="numbering" w:customStyle="1" w:styleId="211111">
    <w:name w:val="Нет списка211111"/>
    <w:uiPriority w:val="99"/>
    <w:semiHidden/>
    <w:unhideWhenUsed/>
    <w:qFormat/>
    <w:rsid w:val="00FF5BEB"/>
  </w:style>
  <w:style w:type="numbering" w:customStyle="1" w:styleId="211110">
    <w:name w:val="Стиль нумерованный21111"/>
    <w:qFormat/>
    <w:rsid w:val="00FF5BEB"/>
  </w:style>
  <w:style w:type="numbering" w:customStyle="1" w:styleId="311111">
    <w:name w:val="Нет списка311111"/>
    <w:uiPriority w:val="99"/>
    <w:semiHidden/>
    <w:unhideWhenUsed/>
    <w:qFormat/>
    <w:rsid w:val="00FF5BEB"/>
  </w:style>
  <w:style w:type="numbering" w:customStyle="1" w:styleId="7111">
    <w:name w:val="Стиль нумерованный711"/>
    <w:qFormat/>
    <w:rsid w:val="00FF5BEB"/>
  </w:style>
  <w:style w:type="numbering" w:customStyle="1" w:styleId="15111">
    <w:name w:val="Стиль нумерованный1511"/>
    <w:qFormat/>
    <w:rsid w:val="00FF5BEB"/>
  </w:style>
  <w:style w:type="numbering" w:customStyle="1" w:styleId="25110">
    <w:name w:val="Стиль нумерованный2511"/>
    <w:qFormat/>
    <w:rsid w:val="00FF5BEB"/>
  </w:style>
  <w:style w:type="numbering" w:customStyle="1" w:styleId="8110">
    <w:name w:val="Стиль нумерованный811"/>
    <w:qFormat/>
    <w:rsid w:val="00FF5BEB"/>
  </w:style>
  <w:style w:type="numbering" w:customStyle="1" w:styleId="16110">
    <w:name w:val="Стиль нумерованный1611"/>
    <w:qFormat/>
    <w:rsid w:val="00FF5BEB"/>
  </w:style>
  <w:style w:type="numbering" w:customStyle="1" w:styleId="26110">
    <w:name w:val="Стиль нумерованный2611"/>
    <w:qFormat/>
    <w:rsid w:val="00FF5BEB"/>
  </w:style>
  <w:style w:type="numbering" w:customStyle="1" w:styleId="9110">
    <w:name w:val="Стиль нумерованный911"/>
    <w:qFormat/>
    <w:rsid w:val="00FF5BEB"/>
  </w:style>
  <w:style w:type="numbering" w:customStyle="1" w:styleId="17110">
    <w:name w:val="Стиль нумерованный1711"/>
    <w:qFormat/>
    <w:rsid w:val="00FF5BEB"/>
  </w:style>
  <w:style w:type="numbering" w:customStyle="1" w:styleId="2711">
    <w:name w:val="Стиль нумерованный2711"/>
    <w:qFormat/>
    <w:rsid w:val="00FF5BEB"/>
  </w:style>
  <w:style w:type="numbering" w:customStyle="1" w:styleId="1011">
    <w:name w:val="Стиль нумерованный1011"/>
    <w:qFormat/>
    <w:rsid w:val="00FF5BEB"/>
  </w:style>
  <w:style w:type="numbering" w:customStyle="1" w:styleId="1811">
    <w:name w:val="Стиль нумерованный1811"/>
    <w:qFormat/>
    <w:rsid w:val="00FF5BEB"/>
  </w:style>
  <w:style w:type="numbering" w:customStyle="1" w:styleId="2811">
    <w:name w:val="Стиль нумерованный2811"/>
    <w:qFormat/>
    <w:rsid w:val="00FF5BEB"/>
  </w:style>
  <w:style w:type="numbering" w:customStyle="1" w:styleId="8111">
    <w:name w:val="Нет списка811"/>
    <w:uiPriority w:val="99"/>
    <w:semiHidden/>
    <w:unhideWhenUsed/>
    <w:qFormat/>
    <w:rsid w:val="00FF5BEB"/>
  </w:style>
  <w:style w:type="numbering" w:customStyle="1" w:styleId="16111">
    <w:name w:val="Нет списка1611"/>
    <w:uiPriority w:val="99"/>
    <w:semiHidden/>
    <w:unhideWhenUsed/>
    <w:qFormat/>
    <w:rsid w:val="00FF5BEB"/>
  </w:style>
  <w:style w:type="numbering" w:customStyle="1" w:styleId="1911">
    <w:name w:val="Стиль нумерованный1911"/>
    <w:qFormat/>
    <w:rsid w:val="00FF5BEB"/>
  </w:style>
  <w:style w:type="numbering" w:customStyle="1" w:styleId="11611">
    <w:name w:val="Нет списка11611"/>
    <w:uiPriority w:val="99"/>
    <w:semiHidden/>
    <w:unhideWhenUsed/>
    <w:qFormat/>
    <w:rsid w:val="00FF5BEB"/>
  </w:style>
  <w:style w:type="numbering" w:customStyle="1" w:styleId="11011">
    <w:name w:val="Стиль нумерованный11011"/>
    <w:qFormat/>
    <w:rsid w:val="00FF5BEB"/>
  </w:style>
  <w:style w:type="numbering" w:customStyle="1" w:styleId="25111">
    <w:name w:val="Нет списка2511"/>
    <w:uiPriority w:val="99"/>
    <w:semiHidden/>
    <w:unhideWhenUsed/>
    <w:qFormat/>
    <w:rsid w:val="00FF5BEB"/>
  </w:style>
  <w:style w:type="numbering" w:customStyle="1" w:styleId="2911">
    <w:name w:val="Стиль нумерованный2911"/>
    <w:qFormat/>
    <w:rsid w:val="00FF5BEB"/>
  </w:style>
  <w:style w:type="numbering" w:customStyle="1" w:styleId="3511">
    <w:name w:val="Нет списка3511"/>
    <w:uiPriority w:val="99"/>
    <w:semiHidden/>
    <w:unhideWhenUsed/>
    <w:qFormat/>
    <w:rsid w:val="00FF5BEB"/>
  </w:style>
  <w:style w:type="numbering" w:customStyle="1" w:styleId="193">
    <w:name w:val="Нет списка19"/>
    <w:uiPriority w:val="99"/>
    <w:semiHidden/>
    <w:unhideWhenUsed/>
    <w:qFormat/>
    <w:rsid w:val="00FF5BEB"/>
  </w:style>
  <w:style w:type="numbering" w:customStyle="1" w:styleId="1103">
    <w:name w:val="Нет списка110"/>
    <w:uiPriority w:val="99"/>
    <w:semiHidden/>
    <w:unhideWhenUsed/>
    <w:qFormat/>
    <w:rsid w:val="00FF5BEB"/>
  </w:style>
  <w:style w:type="numbering" w:customStyle="1" w:styleId="1190">
    <w:name w:val="Нет списка119"/>
    <w:uiPriority w:val="99"/>
    <w:semiHidden/>
    <w:unhideWhenUsed/>
    <w:qFormat/>
    <w:rsid w:val="00FF5BEB"/>
  </w:style>
  <w:style w:type="numbering" w:customStyle="1" w:styleId="343">
    <w:name w:val="Стиль нумерованный34"/>
    <w:qFormat/>
    <w:rsid w:val="00FF5BEB"/>
  </w:style>
  <w:style w:type="numbering" w:customStyle="1" w:styleId="1113">
    <w:name w:val="Нет списка1113"/>
    <w:uiPriority w:val="99"/>
    <w:semiHidden/>
    <w:unhideWhenUsed/>
    <w:qFormat/>
    <w:rsid w:val="00FF5BEB"/>
  </w:style>
  <w:style w:type="numbering" w:customStyle="1" w:styleId="1163">
    <w:name w:val="Стиль нумерованный116"/>
    <w:qFormat/>
    <w:rsid w:val="00FF5BEB"/>
  </w:style>
  <w:style w:type="numbering" w:customStyle="1" w:styleId="283">
    <w:name w:val="Нет списка28"/>
    <w:uiPriority w:val="99"/>
    <w:semiHidden/>
    <w:unhideWhenUsed/>
    <w:qFormat/>
    <w:rsid w:val="00FF5BEB"/>
  </w:style>
  <w:style w:type="numbering" w:customStyle="1" w:styleId="215">
    <w:name w:val="Стиль нумерованный215"/>
    <w:qFormat/>
    <w:rsid w:val="00FF5BEB"/>
  </w:style>
  <w:style w:type="numbering" w:customStyle="1" w:styleId="380">
    <w:name w:val="Нет списка38"/>
    <w:uiPriority w:val="99"/>
    <w:semiHidden/>
    <w:unhideWhenUsed/>
    <w:qFormat/>
    <w:rsid w:val="00FF5BEB"/>
  </w:style>
  <w:style w:type="numbering" w:customStyle="1" w:styleId="440">
    <w:name w:val="Нет списка44"/>
    <w:uiPriority w:val="99"/>
    <w:semiHidden/>
    <w:unhideWhenUsed/>
    <w:qFormat/>
    <w:rsid w:val="00FF5BEB"/>
  </w:style>
  <w:style w:type="numbering" w:customStyle="1" w:styleId="124">
    <w:name w:val="Нет списка124"/>
    <w:uiPriority w:val="99"/>
    <w:semiHidden/>
    <w:unhideWhenUsed/>
    <w:qFormat/>
    <w:rsid w:val="00FF5BEB"/>
  </w:style>
  <w:style w:type="numbering" w:customStyle="1" w:styleId="353">
    <w:name w:val="Стиль нумерованный35"/>
    <w:qFormat/>
    <w:rsid w:val="00FF5BEB"/>
  </w:style>
  <w:style w:type="numbering" w:customStyle="1" w:styleId="1123">
    <w:name w:val="Нет списка1123"/>
    <w:uiPriority w:val="99"/>
    <w:semiHidden/>
    <w:unhideWhenUsed/>
    <w:qFormat/>
    <w:rsid w:val="00FF5BEB"/>
  </w:style>
  <w:style w:type="numbering" w:customStyle="1" w:styleId="1172">
    <w:name w:val="Стиль нумерованный117"/>
    <w:qFormat/>
    <w:rsid w:val="00FF5BEB"/>
  </w:style>
  <w:style w:type="numbering" w:customStyle="1" w:styleId="2140">
    <w:name w:val="Нет списка214"/>
    <w:uiPriority w:val="99"/>
    <w:semiHidden/>
    <w:unhideWhenUsed/>
    <w:qFormat/>
    <w:rsid w:val="00FF5BEB"/>
  </w:style>
  <w:style w:type="numbering" w:customStyle="1" w:styleId="216">
    <w:name w:val="Стиль нумерованный216"/>
    <w:qFormat/>
    <w:rsid w:val="00FF5BEB"/>
  </w:style>
  <w:style w:type="numbering" w:customStyle="1" w:styleId="3140">
    <w:name w:val="Нет списка314"/>
    <w:uiPriority w:val="99"/>
    <w:semiHidden/>
    <w:unhideWhenUsed/>
    <w:qFormat/>
    <w:rsid w:val="00FF5BEB"/>
  </w:style>
  <w:style w:type="numbering" w:customStyle="1" w:styleId="530">
    <w:name w:val="Нет списка53"/>
    <w:uiPriority w:val="99"/>
    <w:semiHidden/>
    <w:unhideWhenUsed/>
    <w:qFormat/>
    <w:rsid w:val="00FF5BEB"/>
  </w:style>
  <w:style w:type="numbering" w:customStyle="1" w:styleId="133">
    <w:name w:val="Нет списка133"/>
    <w:uiPriority w:val="99"/>
    <w:semiHidden/>
    <w:unhideWhenUsed/>
    <w:qFormat/>
    <w:rsid w:val="00FF5BEB"/>
  </w:style>
  <w:style w:type="numbering" w:customStyle="1" w:styleId="431">
    <w:name w:val="Стиль нумерованный43"/>
    <w:qFormat/>
    <w:rsid w:val="00FF5BEB"/>
  </w:style>
  <w:style w:type="numbering" w:customStyle="1" w:styleId="1133">
    <w:name w:val="Нет списка1133"/>
    <w:uiPriority w:val="99"/>
    <w:semiHidden/>
    <w:unhideWhenUsed/>
    <w:qFormat/>
    <w:rsid w:val="00FF5BEB"/>
  </w:style>
  <w:style w:type="numbering" w:customStyle="1" w:styleId="1230">
    <w:name w:val="Стиль нумерованный123"/>
    <w:qFormat/>
    <w:rsid w:val="00FF5BEB"/>
  </w:style>
  <w:style w:type="numbering" w:customStyle="1" w:styleId="2230">
    <w:name w:val="Нет списка223"/>
    <w:uiPriority w:val="99"/>
    <w:semiHidden/>
    <w:unhideWhenUsed/>
    <w:qFormat/>
    <w:rsid w:val="00FF5BEB"/>
  </w:style>
  <w:style w:type="numbering" w:customStyle="1" w:styleId="2231">
    <w:name w:val="Стиль нумерованный223"/>
    <w:qFormat/>
    <w:rsid w:val="00FF5BEB"/>
  </w:style>
  <w:style w:type="numbering" w:customStyle="1" w:styleId="3230">
    <w:name w:val="Нет списка323"/>
    <w:uiPriority w:val="99"/>
    <w:semiHidden/>
    <w:unhideWhenUsed/>
    <w:qFormat/>
    <w:rsid w:val="00FF5BEB"/>
  </w:style>
  <w:style w:type="numbering" w:customStyle="1" w:styleId="630">
    <w:name w:val="Нет списка63"/>
    <w:uiPriority w:val="99"/>
    <w:semiHidden/>
    <w:unhideWhenUsed/>
    <w:qFormat/>
    <w:rsid w:val="00FF5BEB"/>
  </w:style>
  <w:style w:type="numbering" w:customStyle="1" w:styleId="143">
    <w:name w:val="Нет списка143"/>
    <w:uiPriority w:val="99"/>
    <w:semiHidden/>
    <w:unhideWhenUsed/>
    <w:qFormat/>
    <w:rsid w:val="00FF5BEB"/>
  </w:style>
  <w:style w:type="numbering" w:customStyle="1" w:styleId="531">
    <w:name w:val="Стиль нумерованный53"/>
    <w:qFormat/>
    <w:rsid w:val="00FF5BEB"/>
  </w:style>
  <w:style w:type="numbering" w:customStyle="1" w:styleId="1143">
    <w:name w:val="Нет списка1143"/>
    <w:uiPriority w:val="99"/>
    <w:semiHidden/>
    <w:unhideWhenUsed/>
    <w:qFormat/>
    <w:rsid w:val="00FF5BEB"/>
  </w:style>
  <w:style w:type="numbering" w:customStyle="1" w:styleId="1330">
    <w:name w:val="Стиль нумерованный133"/>
    <w:qFormat/>
    <w:rsid w:val="00FF5BEB"/>
  </w:style>
  <w:style w:type="numbering" w:customStyle="1" w:styleId="233">
    <w:name w:val="Нет списка233"/>
    <w:uiPriority w:val="99"/>
    <w:semiHidden/>
    <w:unhideWhenUsed/>
    <w:qFormat/>
    <w:rsid w:val="00FF5BEB"/>
  </w:style>
  <w:style w:type="numbering" w:customStyle="1" w:styleId="2330">
    <w:name w:val="Стиль нумерованный233"/>
    <w:qFormat/>
    <w:rsid w:val="00FF5BEB"/>
  </w:style>
  <w:style w:type="numbering" w:customStyle="1" w:styleId="333">
    <w:name w:val="Нет списка333"/>
    <w:uiPriority w:val="99"/>
    <w:semiHidden/>
    <w:unhideWhenUsed/>
    <w:qFormat/>
    <w:rsid w:val="00FF5BEB"/>
  </w:style>
  <w:style w:type="numbering" w:customStyle="1" w:styleId="730">
    <w:name w:val="Нет списка73"/>
    <w:uiPriority w:val="99"/>
    <w:semiHidden/>
    <w:unhideWhenUsed/>
    <w:qFormat/>
    <w:rsid w:val="00FF5BEB"/>
  </w:style>
  <w:style w:type="numbering" w:customStyle="1" w:styleId="153">
    <w:name w:val="Нет списка153"/>
    <w:uiPriority w:val="99"/>
    <w:semiHidden/>
    <w:unhideWhenUsed/>
    <w:qFormat/>
    <w:rsid w:val="00FF5BEB"/>
  </w:style>
  <w:style w:type="numbering" w:customStyle="1" w:styleId="631">
    <w:name w:val="Стиль нумерованный63"/>
    <w:qFormat/>
    <w:rsid w:val="00FF5BEB"/>
  </w:style>
  <w:style w:type="numbering" w:customStyle="1" w:styleId="1153">
    <w:name w:val="Нет списка1153"/>
    <w:uiPriority w:val="99"/>
    <w:semiHidden/>
    <w:unhideWhenUsed/>
    <w:qFormat/>
    <w:rsid w:val="00FF5BEB"/>
  </w:style>
  <w:style w:type="numbering" w:customStyle="1" w:styleId="1430">
    <w:name w:val="Стиль нумерованный143"/>
    <w:qFormat/>
    <w:rsid w:val="00FF5BEB"/>
  </w:style>
  <w:style w:type="numbering" w:customStyle="1" w:styleId="243">
    <w:name w:val="Нет списка243"/>
    <w:uiPriority w:val="99"/>
    <w:semiHidden/>
    <w:unhideWhenUsed/>
    <w:qFormat/>
    <w:rsid w:val="00FF5BEB"/>
  </w:style>
  <w:style w:type="numbering" w:customStyle="1" w:styleId="2430">
    <w:name w:val="Стиль нумерованный243"/>
    <w:qFormat/>
    <w:rsid w:val="00FF5BEB"/>
  </w:style>
  <w:style w:type="numbering" w:customStyle="1" w:styleId="3430">
    <w:name w:val="Нет списка343"/>
    <w:uiPriority w:val="99"/>
    <w:semiHidden/>
    <w:unhideWhenUsed/>
    <w:qFormat/>
    <w:rsid w:val="00FF5BEB"/>
  </w:style>
  <w:style w:type="numbering" w:customStyle="1" w:styleId="413">
    <w:name w:val="Нет списка413"/>
    <w:uiPriority w:val="99"/>
    <w:semiHidden/>
    <w:unhideWhenUsed/>
    <w:qFormat/>
    <w:rsid w:val="00FF5BEB"/>
  </w:style>
  <w:style w:type="numbering" w:customStyle="1" w:styleId="3131">
    <w:name w:val="Стиль нумерованный313"/>
    <w:qFormat/>
    <w:rsid w:val="00FF5BEB"/>
  </w:style>
  <w:style w:type="numbering" w:customStyle="1" w:styleId="1213">
    <w:name w:val="Нет списка1213"/>
    <w:uiPriority w:val="99"/>
    <w:semiHidden/>
    <w:unhideWhenUsed/>
    <w:qFormat/>
    <w:rsid w:val="00FF5BEB"/>
  </w:style>
  <w:style w:type="numbering" w:customStyle="1" w:styleId="11130">
    <w:name w:val="Стиль нумерованный1113"/>
    <w:qFormat/>
    <w:rsid w:val="00FF5BEB"/>
  </w:style>
  <w:style w:type="numbering" w:customStyle="1" w:styleId="2113">
    <w:name w:val="Нет списка2113"/>
    <w:uiPriority w:val="99"/>
    <w:semiHidden/>
    <w:unhideWhenUsed/>
    <w:qFormat/>
    <w:rsid w:val="00FF5BEB"/>
  </w:style>
  <w:style w:type="numbering" w:customStyle="1" w:styleId="21130">
    <w:name w:val="Стиль нумерованный2113"/>
    <w:qFormat/>
    <w:rsid w:val="00FF5BEB"/>
  </w:style>
  <w:style w:type="numbering" w:customStyle="1" w:styleId="3113">
    <w:name w:val="Нет списка3113"/>
    <w:uiPriority w:val="99"/>
    <w:semiHidden/>
    <w:unhideWhenUsed/>
    <w:qFormat/>
    <w:rsid w:val="00FF5BEB"/>
  </w:style>
  <w:style w:type="numbering" w:customStyle="1" w:styleId="731">
    <w:name w:val="Стиль нумерованный73"/>
    <w:qFormat/>
    <w:rsid w:val="00FF5BEB"/>
  </w:style>
  <w:style w:type="numbering" w:customStyle="1" w:styleId="1530">
    <w:name w:val="Стиль нумерованный153"/>
    <w:qFormat/>
    <w:rsid w:val="00FF5BEB"/>
  </w:style>
  <w:style w:type="numbering" w:customStyle="1" w:styleId="253">
    <w:name w:val="Стиль нумерованный253"/>
    <w:qFormat/>
    <w:rsid w:val="00FF5BEB"/>
  </w:style>
  <w:style w:type="numbering" w:customStyle="1" w:styleId="830">
    <w:name w:val="Стиль нумерованный83"/>
    <w:qFormat/>
    <w:rsid w:val="00FF5BEB"/>
  </w:style>
  <w:style w:type="numbering" w:customStyle="1" w:styleId="163">
    <w:name w:val="Стиль нумерованный163"/>
    <w:qFormat/>
    <w:rsid w:val="00FF5BEB"/>
  </w:style>
  <w:style w:type="numbering" w:customStyle="1" w:styleId="263">
    <w:name w:val="Стиль нумерованный263"/>
    <w:qFormat/>
    <w:rsid w:val="00FF5BEB"/>
  </w:style>
  <w:style w:type="numbering" w:customStyle="1" w:styleId="930">
    <w:name w:val="Стиль нумерованный93"/>
    <w:qFormat/>
    <w:rsid w:val="00FF5BEB"/>
  </w:style>
  <w:style w:type="numbering" w:customStyle="1" w:styleId="173">
    <w:name w:val="Стиль нумерованный173"/>
    <w:qFormat/>
    <w:rsid w:val="00FF5BEB"/>
  </w:style>
  <w:style w:type="numbering" w:customStyle="1" w:styleId="273">
    <w:name w:val="Стиль нумерованный273"/>
    <w:qFormat/>
    <w:rsid w:val="00FF5BEB"/>
  </w:style>
  <w:style w:type="numbering" w:customStyle="1" w:styleId="1031">
    <w:name w:val="Стиль нумерованный1031"/>
    <w:qFormat/>
    <w:rsid w:val="00FF5BEB"/>
  </w:style>
  <w:style w:type="numbering" w:customStyle="1" w:styleId="183">
    <w:name w:val="Стиль нумерованный183"/>
    <w:qFormat/>
    <w:rsid w:val="00FF5BEB"/>
  </w:style>
  <w:style w:type="numbering" w:customStyle="1" w:styleId="2830">
    <w:name w:val="Стиль нумерованный283"/>
    <w:qFormat/>
    <w:rsid w:val="00FF5BEB"/>
  </w:style>
  <w:style w:type="numbering" w:customStyle="1" w:styleId="831">
    <w:name w:val="Нет списка83"/>
    <w:uiPriority w:val="99"/>
    <w:semiHidden/>
    <w:unhideWhenUsed/>
    <w:qFormat/>
    <w:rsid w:val="00FF5BEB"/>
  </w:style>
  <w:style w:type="numbering" w:customStyle="1" w:styleId="1630">
    <w:name w:val="Нет списка163"/>
    <w:uiPriority w:val="99"/>
    <w:semiHidden/>
    <w:unhideWhenUsed/>
    <w:qFormat/>
    <w:rsid w:val="00FF5BEB"/>
  </w:style>
  <w:style w:type="numbering" w:customStyle="1" w:styleId="1930">
    <w:name w:val="Стиль нумерованный193"/>
    <w:qFormat/>
    <w:rsid w:val="00FF5BEB"/>
  </w:style>
  <w:style w:type="numbering" w:customStyle="1" w:styleId="11630">
    <w:name w:val="Нет списка1163"/>
    <w:uiPriority w:val="99"/>
    <w:semiHidden/>
    <w:unhideWhenUsed/>
    <w:qFormat/>
    <w:rsid w:val="00FF5BEB"/>
  </w:style>
  <w:style w:type="numbering" w:customStyle="1" w:styleId="11030">
    <w:name w:val="Стиль нумерованный1103"/>
    <w:qFormat/>
    <w:rsid w:val="00FF5BEB"/>
  </w:style>
  <w:style w:type="numbering" w:customStyle="1" w:styleId="2530">
    <w:name w:val="Нет списка253"/>
    <w:uiPriority w:val="99"/>
    <w:semiHidden/>
    <w:unhideWhenUsed/>
    <w:qFormat/>
    <w:rsid w:val="00FF5BEB"/>
  </w:style>
  <w:style w:type="numbering" w:customStyle="1" w:styleId="293">
    <w:name w:val="Стиль нумерованный293"/>
    <w:qFormat/>
    <w:rsid w:val="00FF5BEB"/>
  </w:style>
  <w:style w:type="numbering" w:customStyle="1" w:styleId="3530">
    <w:name w:val="Нет списка353"/>
    <w:uiPriority w:val="99"/>
    <w:semiHidden/>
    <w:unhideWhenUsed/>
    <w:qFormat/>
    <w:rsid w:val="00FF5BEB"/>
  </w:style>
  <w:style w:type="numbering" w:customStyle="1" w:styleId="921">
    <w:name w:val="Нет списка92"/>
    <w:uiPriority w:val="99"/>
    <w:semiHidden/>
    <w:unhideWhenUsed/>
    <w:qFormat/>
    <w:rsid w:val="00FF5BEB"/>
  </w:style>
  <w:style w:type="numbering" w:customStyle="1" w:styleId="1720">
    <w:name w:val="Нет списка172"/>
    <w:uiPriority w:val="99"/>
    <w:semiHidden/>
    <w:unhideWhenUsed/>
    <w:qFormat/>
    <w:rsid w:val="00FF5BEB"/>
  </w:style>
  <w:style w:type="numbering" w:customStyle="1" w:styleId="11720">
    <w:name w:val="Нет списка1172"/>
    <w:uiPriority w:val="99"/>
    <w:semiHidden/>
    <w:unhideWhenUsed/>
    <w:qFormat/>
    <w:rsid w:val="00FF5BEB"/>
  </w:style>
  <w:style w:type="numbering" w:customStyle="1" w:styleId="11113">
    <w:name w:val="Нет списка11113"/>
    <w:uiPriority w:val="99"/>
    <w:semiHidden/>
    <w:unhideWhenUsed/>
    <w:qFormat/>
    <w:rsid w:val="00FF5BEB"/>
  </w:style>
  <w:style w:type="numbering" w:customStyle="1" w:styleId="202">
    <w:name w:val="Стиль нумерованный202"/>
    <w:qFormat/>
    <w:rsid w:val="00FF5BEB"/>
  </w:style>
  <w:style w:type="numbering" w:customStyle="1" w:styleId="111112">
    <w:name w:val="Нет списка111112"/>
    <w:uiPriority w:val="99"/>
    <w:semiHidden/>
    <w:unhideWhenUsed/>
    <w:qFormat/>
    <w:rsid w:val="00FF5BEB"/>
  </w:style>
  <w:style w:type="numbering" w:customStyle="1" w:styleId="11220">
    <w:name w:val="Стиль нумерованный1122"/>
    <w:qFormat/>
    <w:rsid w:val="00FF5BEB"/>
  </w:style>
  <w:style w:type="numbering" w:customStyle="1" w:styleId="2620">
    <w:name w:val="Нет списка262"/>
    <w:uiPriority w:val="99"/>
    <w:semiHidden/>
    <w:unhideWhenUsed/>
    <w:qFormat/>
    <w:rsid w:val="00FF5BEB"/>
  </w:style>
  <w:style w:type="numbering" w:customStyle="1" w:styleId="2102">
    <w:name w:val="Стиль нумерованный2102"/>
    <w:qFormat/>
    <w:rsid w:val="00FF5BEB"/>
  </w:style>
  <w:style w:type="numbering" w:customStyle="1" w:styleId="362">
    <w:name w:val="Нет списка362"/>
    <w:uiPriority w:val="99"/>
    <w:semiHidden/>
    <w:unhideWhenUsed/>
    <w:qFormat/>
    <w:rsid w:val="00FF5BEB"/>
  </w:style>
  <w:style w:type="numbering" w:customStyle="1" w:styleId="422">
    <w:name w:val="Нет списка422"/>
    <w:uiPriority w:val="99"/>
    <w:semiHidden/>
    <w:unhideWhenUsed/>
    <w:qFormat/>
    <w:rsid w:val="00FF5BEB"/>
  </w:style>
  <w:style w:type="numbering" w:customStyle="1" w:styleId="1222">
    <w:name w:val="Нет списка1222"/>
    <w:uiPriority w:val="99"/>
    <w:semiHidden/>
    <w:unhideWhenUsed/>
    <w:qFormat/>
    <w:rsid w:val="00FF5BEB"/>
  </w:style>
  <w:style w:type="numbering" w:customStyle="1" w:styleId="3221">
    <w:name w:val="Стиль нумерованный322"/>
    <w:qFormat/>
    <w:rsid w:val="00FF5BEB"/>
  </w:style>
  <w:style w:type="numbering" w:customStyle="1" w:styleId="11212">
    <w:name w:val="Нет списка11212"/>
    <w:uiPriority w:val="99"/>
    <w:semiHidden/>
    <w:unhideWhenUsed/>
    <w:qFormat/>
    <w:rsid w:val="00FF5BEB"/>
  </w:style>
  <w:style w:type="numbering" w:customStyle="1" w:styleId="11320">
    <w:name w:val="Стиль нумерованный1132"/>
    <w:qFormat/>
    <w:rsid w:val="00FF5BEB"/>
  </w:style>
  <w:style w:type="numbering" w:customStyle="1" w:styleId="2122">
    <w:name w:val="Нет списка2122"/>
    <w:uiPriority w:val="99"/>
    <w:semiHidden/>
    <w:unhideWhenUsed/>
    <w:qFormat/>
    <w:rsid w:val="00FF5BEB"/>
  </w:style>
  <w:style w:type="numbering" w:customStyle="1" w:styleId="21220">
    <w:name w:val="Стиль нумерованный2122"/>
    <w:qFormat/>
    <w:rsid w:val="00FF5BEB"/>
  </w:style>
  <w:style w:type="numbering" w:customStyle="1" w:styleId="3122">
    <w:name w:val="Нет списка3122"/>
    <w:uiPriority w:val="99"/>
    <w:semiHidden/>
    <w:unhideWhenUsed/>
    <w:qFormat/>
    <w:rsid w:val="00FF5BEB"/>
  </w:style>
  <w:style w:type="numbering" w:customStyle="1" w:styleId="5120">
    <w:name w:val="Нет списка512"/>
    <w:uiPriority w:val="99"/>
    <w:semiHidden/>
    <w:unhideWhenUsed/>
    <w:qFormat/>
    <w:rsid w:val="00FF5BEB"/>
  </w:style>
  <w:style w:type="numbering" w:customStyle="1" w:styleId="1312">
    <w:name w:val="Нет списка1312"/>
    <w:uiPriority w:val="99"/>
    <w:semiHidden/>
    <w:unhideWhenUsed/>
    <w:qFormat/>
    <w:rsid w:val="00FF5BEB"/>
  </w:style>
  <w:style w:type="numbering" w:customStyle="1" w:styleId="4121">
    <w:name w:val="Стиль нумерованный412"/>
    <w:qFormat/>
    <w:rsid w:val="00FF5BEB"/>
  </w:style>
  <w:style w:type="numbering" w:customStyle="1" w:styleId="11312">
    <w:name w:val="Нет списка11312"/>
    <w:uiPriority w:val="99"/>
    <w:semiHidden/>
    <w:unhideWhenUsed/>
    <w:qFormat/>
    <w:rsid w:val="00FF5BEB"/>
  </w:style>
  <w:style w:type="numbering" w:customStyle="1" w:styleId="12121">
    <w:name w:val="Стиль нумерованный1212"/>
    <w:qFormat/>
    <w:rsid w:val="00FF5BEB"/>
  </w:style>
  <w:style w:type="numbering" w:customStyle="1" w:styleId="2212">
    <w:name w:val="Нет списка2212"/>
    <w:uiPriority w:val="99"/>
    <w:semiHidden/>
    <w:unhideWhenUsed/>
    <w:qFormat/>
    <w:rsid w:val="00FF5BEB"/>
  </w:style>
  <w:style w:type="numbering" w:customStyle="1" w:styleId="22120">
    <w:name w:val="Стиль нумерованный2212"/>
    <w:qFormat/>
    <w:rsid w:val="00FF5BEB"/>
  </w:style>
  <w:style w:type="numbering" w:customStyle="1" w:styleId="3212">
    <w:name w:val="Нет списка3212"/>
    <w:uiPriority w:val="99"/>
    <w:semiHidden/>
    <w:unhideWhenUsed/>
    <w:qFormat/>
    <w:rsid w:val="00FF5BEB"/>
  </w:style>
  <w:style w:type="numbering" w:customStyle="1" w:styleId="6120">
    <w:name w:val="Нет списка612"/>
    <w:uiPriority w:val="99"/>
    <w:semiHidden/>
    <w:unhideWhenUsed/>
    <w:qFormat/>
    <w:rsid w:val="00FF5BEB"/>
  </w:style>
  <w:style w:type="numbering" w:customStyle="1" w:styleId="1412">
    <w:name w:val="Нет списка1412"/>
    <w:uiPriority w:val="99"/>
    <w:semiHidden/>
    <w:unhideWhenUsed/>
    <w:qFormat/>
    <w:rsid w:val="00FF5BEB"/>
  </w:style>
  <w:style w:type="numbering" w:customStyle="1" w:styleId="5121">
    <w:name w:val="Стиль нумерованный512"/>
    <w:qFormat/>
    <w:rsid w:val="00FF5BEB"/>
  </w:style>
  <w:style w:type="numbering" w:customStyle="1" w:styleId="11412">
    <w:name w:val="Нет списка11412"/>
    <w:uiPriority w:val="99"/>
    <w:semiHidden/>
    <w:unhideWhenUsed/>
    <w:qFormat/>
    <w:rsid w:val="00FF5BEB"/>
  </w:style>
  <w:style w:type="numbering" w:customStyle="1" w:styleId="13120">
    <w:name w:val="Стиль нумерованный1312"/>
    <w:qFormat/>
    <w:rsid w:val="00FF5BEB"/>
  </w:style>
  <w:style w:type="numbering" w:customStyle="1" w:styleId="2312">
    <w:name w:val="Нет списка2312"/>
    <w:uiPriority w:val="99"/>
    <w:semiHidden/>
    <w:unhideWhenUsed/>
    <w:qFormat/>
    <w:rsid w:val="00FF5BEB"/>
  </w:style>
  <w:style w:type="numbering" w:customStyle="1" w:styleId="23120">
    <w:name w:val="Стиль нумерованный2312"/>
    <w:qFormat/>
    <w:rsid w:val="00FF5BEB"/>
  </w:style>
  <w:style w:type="numbering" w:customStyle="1" w:styleId="3312">
    <w:name w:val="Нет списка3312"/>
    <w:uiPriority w:val="99"/>
    <w:semiHidden/>
    <w:unhideWhenUsed/>
    <w:qFormat/>
    <w:rsid w:val="00FF5BEB"/>
  </w:style>
  <w:style w:type="numbering" w:customStyle="1" w:styleId="712">
    <w:name w:val="Нет списка712"/>
    <w:uiPriority w:val="99"/>
    <w:semiHidden/>
    <w:unhideWhenUsed/>
    <w:qFormat/>
    <w:rsid w:val="00FF5BEB"/>
  </w:style>
  <w:style w:type="numbering" w:customStyle="1" w:styleId="1512">
    <w:name w:val="Нет списка1512"/>
    <w:uiPriority w:val="99"/>
    <w:semiHidden/>
    <w:unhideWhenUsed/>
    <w:qFormat/>
    <w:rsid w:val="00FF5BEB"/>
  </w:style>
  <w:style w:type="numbering" w:customStyle="1" w:styleId="6121">
    <w:name w:val="Стиль нумерованный612"/>
    <w:qFormat/>
    <w:rsid w:val="00FF5BEB"/>
  </w:style>
  <w:style w:type="numbering" w:customStyle="1" w:styleId="11512">
    <w:name w:val="Нет списка11512"/>
    <w:uiPriority w:val="99"/>
    <w:semiHidden/>
    <w:unhideWhenUsed/>
    <w:qFormat/>
    <w:rsid w:val="00FF5BEB"/>
  </w:style>
  <w:style w:type="numbering" w:customStyle="1" w:styleId="14120">
    <w:name w:val="Стиль нумерованный1412"/>
    <w:qFormat/>
    <w:rsid w:val="00FF5BEB"/>
  </w:style>
  <w:style w:type="numbering" w:customStyle="1" w:styleId="2412">
    <w:name w:val="Нет списка2412"/>
    <w:uiPriority w:val="99"/>
    <w:semiHidden/>
    <w:unhideWhenUsed/>
    <w:qFormat/>
    <w:rsid w:val="00FF5BEB"/>
  </w:style>
  <w:style w:type="numbering" w:customStyle="1" w:styleId="24120">
    <w:name w:val="Стиль нумерованный2412"/>
    <w:qFormat/>
    <w:rsid w:val="00FF5BEB"/>
  </w:style>
  <w:style w:type="numbering" w:customStyle="1" w:styleId="3412">
    <w:name w:val="Нет списка3412"/>
    <w:uiPriority w:val="99"/>
    <w:semiHidden/>
    <w:unhideWhenUsed/>
    <w:qFormat/>
    <w:rsid w:val="00FF5BEB"/>
  </w:style>
  <w:style w:type="numbering" w:customStyle="1" w:styleId="41120">
    <w:name w:val="Нет списка4112"/>
    <w:uiPriority w:val="99"/>
    <w:semiHidden/>
    <w:unhideWhenUsed/>
    <w:qFormat/>
    <w:rsid w:val="00FF5BEB"/>
  </w:style>
  <w:style w:type="numbering" w:customStyle="1" w:styleId="31121">
    <w:name w:val="Стиль нумерованный3112"/>
    <w:qFormat/>
    <w:rsid w:val="00FF5BEB"/>
  </w:style>
  <w:style w:type="numbering" w:customStyle="1" w:styleId="12112">
    <w:name w:val="Нет списка12112"/>
    <w:uiPriority w:val="99"/>
    <w:semiHidden/>
    <w:unhideWhenUsed/>
    <w:qFormat/>
    <w:rsid w:val="00FF5BEB"/>
  </w:style>
  <w:style w:type="numbering" w:customStyle="1" w:styleId="111120">
    <w:name w:val="Стиль нумерованный11112"/>
    <w:qFormat/>
    <w:rsid w:val="00FF5BEB"/>
  </w:style>
  <w:style w:type="numbering" w:customStyle="1" w:styleId="21112">
    <w:name w:val="Нет списка21112"/>
    <w:uiPriority w:val="99"/>
    <w:semiHidden/>
    <w:unhideWhenUsed/>
    <w:qFormat/>
    <w:rsid w:val="00FF5BEB"/>
  </w:style>
  <w:style w:type="numbering" w:customStyle="1" w:styleId="211120">
    <w:name w:val="Стиль нумерованный21112"/>
    <w:qFormat/>
    <w:rsid w:val="00FF5BEB"/>
  </w:style>
  <w:style w:type="numbering" w:customStyle="1" w:styleId="31112">
    <w:name w:val="Нет списка31112"/>
    <w:uiPriority w:val="99"/>
    <w:semiHidden/>
    <w:unhideWhenUsed/>
    <w:qFormat/>
    <w:rsid w:val="00FF5BEB"/>
  </w:style>
  <w:style w:type="numbering" w:customStyle="1" w:styleId="7120">
    <w:name w:val="Стиль нумерованный712"/>
    <w:qFormat/>
    <w:rsid w:val="00FF5BEB"/>
  </w:style>
  <w:style w:type="numbering" w:customStyle="1" w:styleId="15120">
    <w:name w:val="Стиль нумерованный1512"/>
    <w:qFormat/>
    <w:rsid w:val="00FF5BEB"/>
  </w:style>
  <w:style w:type="numbering" w:customStyle="1" w:styleId="2512">
    <w:name w:val="Стиль нумерованный2512"/>
    <w:qFormat/>
    <w:rsid w:val="00FF5BEB"/>
  </w:style>
  <w:style w:type="numbering" w:customStyle="1" w:styleId="812">
    <w:name w:val="Стиль нумерованный812"/>
    <w:qFormat/>
    <w:rsid w:val="00FF5BEB"/>
  </w:style>
  <w:style w:type="numbering" w:customStyle="1" w:styleId="1612">
    <w:name w:val="Стиль нумерованный1612"/>
    <w:qFormat/>
    <w:rsid w:val="00FF5BEB"/>
  </w:style>
  <w:style w:type="numbering" w:customStyle="1" w:styleId="2612">
    <w:name w:val="Стиль нумерованный2612"/>
    <w:qFormat/>
    <w:rsid w:val="00FF5BEB"/>
  </w:style>
  <w:style w:type="numbering" w:customStyle="1" w:styleId="912">
    <w:name w:val="Стиль нумерованный912"/>
    <w:qFormat/>
    <w:rsid w:val="00FF5BEB"/>
  </w:style>
  <w:style w:type="numbering" w:customStyle="1" w:styleId="1712">
    <w:name w:val="Стиль нумерованный1712"/>
    <w:qFormat/>
    <w:rsid w:val="00FF5BEB"/>
  </w:style>
  <w:style w:type="numbering" w:customStyle="1" w:styleId="2712">
    <w:name w:val="Стиль нумерованный2712"/>
    <w:qFormat/>
    <w:rsid w:val="00FF5BEB"/>
  </w:style>
  <w:style w:type="numbering" w:customStyle="1" w:styleId="1012">
    <w:name w:val="Стиль нумерованный1012"/>
    <w:qFormat/>
    <w:rsid w:val="00FF5BEB"/>
  </w:style>
  <w:style w:type="numbering" w:customStyle="1" w:styleId="1812">
    <w:name w:val="Стиль нумерованный1812"/>
    <w:qFormat/>
    <w:rsid w:val="00FF5BEB"/>
  </w:style>
  <w:style w:type="numbering" w:customStyle="1" w:styleId="2812">
    <w:name w:val="Стиль нумерованный2812"/>
    <w:qFormat/>
    <w:rsid w:val="00FF5BEB"/>
  </w:style>
  <w:style w:type="numbering" w:customStyle="1" w:styleId="8120">
    <w:name w:val="Нет списка812"/>
    <w:uiPriority w:val="99"/>
    <w:semiHidden/>
    <w:unhideWhenUsed/>
    <w:qFormat/>
    <w:rsid w:val="00FF5BEB"/>
  </w:style>
  <w:style w:type="numbering" w:customStyle="1" w:styleId="16120">
    <w:name w:val="Нет списка1612"/>
    <w:uiPriority w:val="99"/>
    <w:semiHidden/>
    <w:unhideWhenUsed/>
    <w:qFormat/>
    <w:rsid w:val="00FF5BEB"/>
  </w:style>
  <w:style w:type="numbering" w:customStyle="1" w:styleId="1912">
    <w:name w:val="Стиль нумерованный1912"/>
    <w:qFormat/>
    <w:rsid w:val="00FF5BEB"/>
  </w:style>
  <w:style w:type="numbering" w:customStyle="1" w:styleId="11612">
    <w:name w:val="Нет списка11612"/>
    <w:uiPriority w:val="99"/>
    <w:semiHidden/>
    <w:unhideWhenUsed/>
    <w:qFormat/>
    <w:rsid w:val="00FF5BEB"/>
  </w:style>
  <w:style w:type="numbering" w:customStyle="1" w:styleId="11012">
    <w:name w:val="Стиль нумерованный11012"/>
    <w:qFormat/>
    <w:rsid w:val="00FF5BEB"/>
  </w:style>
  <w:style w:type="numbering" w:customStyle="1" w:styleId="25120">
    <w:name w:val="Нет списка2512"/>
    <w:uiPriority w:val="99"/>
    <w:semiHidden/>
    <w:unhideWhenUsed/>
    <w:qFormat/>
    <w:rsid w:val="00FF5BEB"/>
  </w:style>
  <w:style w:type="numbering" w:customStyle="1" w:styleId="2912">
    <w:name w:val="Стиль нумерованный2912"/>
    <w:qFormat/>
    <w:rsid w:val="00FF5BEB"/>
  </w:style>
  <w:style w:type="numbering" w:customStyle="1" w:styleId="3512">
    <w:name w:val="Нет списка3512"/>
    <w:uiPriority w:val="99"/>
    <w:semiHidden/>
    <w:unhideWhenUsed/>
    <w:qFormat/>
    <w:rsid w:val="00FF5BEB"/>
  </w:style>
  <w:style w:type="numbering" w:customStyle="1" w:styleId="1921">
    <w:name w:val="Стиль нумерованный1921"/>
    <w:qFormat/>
    <w:rsid w:val="00FF5BEB"/>
  </w:style>
  <w:style w:type="numbering" w:customStyle="1" w:styleId="affffff7">
    <w:name w:val="СтильСН"/>
    <w:uiPriority w:val="99"/>
    <w:qFormat/>
    <w:rsid w:val="00FF5BEB"/>
  </w:style>
  <w:style w:type="numbering" w:customStyle="1" w:styleId="203">
    <w:name w:val="Нет списка20"/>
    <w:uiPriority w:val="99"/>
    <w:semiHidden/>
    <w:unhideWhenUsed/>
    <w:qFormat/>
    <w:rsid w:val="00FF5BEB"/>
  </w:style>
  <w:style w:type="numbering" w:customStyle="1" w:styleId="1200">
    <w:name w:val="Нет списка120"/>
    <w:uiPriority w:val="99"/>
    <w:semiHidden/>
    <w:unhideWhenUsed/>
    <w:qFormat/>
    <w:rsid w:val="00FF5BEB"/>
  </w:style>
  <w:style w:type="numbering" w:customStyle="1" w:styleId="11100">
    <w:name w:val="Нет списка1110"/>
    <w:uiPriority w:val="99"/>
    <w:semiHidden/>
    <w:unhideWhenUsed/>
    <w:qFormat/>
    <w:rsid w:val="00FF5BEB"/>
  </w:style>
  <w:style w:type="numbering" w:customStyle="1" w:styleId="294">
    <w:name w:val="Нет списка29"/>
    <w:uiPriority w:val="99"/>
    <w:semiHidden/>
    <w:unhideWhenUsed/>
    <w:qFormat/>
    <w:rsid w:val="00FF5BEB"/>
  </w:style>
  <w:style w:type="numbering" w:customStyle="1" w:styleId="125">
    <w:name w:val="Нет списка125"/>
    <w:uiPriority w:val="99"/>
    <w:semiHidden/>
    <w:unhideWhenUsed/>
    <w:qFormat/>
    <w:rsid w:val="00FF5BEB"/>
  </w:style>
  <w:style w:type="numbering" w:customStyle="1" w:styleId="390">
    <w:name w:val="Нет списка39"/>
    <w:uiPriority w:val="99"/>
    <w:semiHidden/>
    <w:unhideWhenUsed/>
    <w:qFormat/>
    <w:rsid w:val="00FF5BEB"/>
  </w:style>
  <w:style w:type="numbering" w:customStyle="1" w:styleId="450">
    <w:name w:val="Нет списка45"/>
    <w:uiPriority w:val="99"/>
    <w:semiHidden/>
    <w:unhideWhenUsed/>
    <w:qFormat/>
    <w:rsid w:val="00FF5BEB"/>
  </w:style>
  <w:style w:type="numbering" w:customStyle="1" w:styleId="134">
    <w:name w:val="Нет списка134"/>
    <w:uiPriority w:val="99"/>
    <w:semiHidden/>
    <w:unhideWhenUsed/>
    <w:qFormat/>
    <w:rsid w:val="00FF5BEB"/>
  </w:style>
  <w:style w:type="numbering" w:customStyle="1" w:styleId="540">
    <w:name w:val="Нет списка54"/>
    <w:semiHidden/>
    <w:qFormat/>
    <w:rsid w:val="00FF5BEB"/>
  </w:style>
  <w:style w:type="numbering" w:customStyle="1" w:styleId="301">
    <w:name w:val="Нет списка30"/>
    <w:uiPriority w:val="99"/>
    <w:semiHidden/>
    <w:unhideWhenUsed/>
    <w:qFormat/>
    <w:rsid w:val="00FF5BEB"/>
  </w:style>
  <w:style w:type="numbering" w:customStyle="1" w:styleId="126">
    <w:name w:val="Нет списка126"/>
    <w:uiPriority w:val="99"/>
    <w:semiHidden/>
    <w:unhideWhenUsed/>
    <w:qFormat/>
    <w:rsid w:val="00FF5BEB"/>
  </w:style>
  <w:style w:type="numbering" w:customStyle="1" w:styleId="1114">
    <w:name w:val="Нет списка1114"/>
    <w:uiPriority w:val="99"/>
    <w:semiHidden/>
    <w:unhideWhenUsed/>
    <w:qFormat/>
    <w:rsid w:val="00FF5BEB"/>
  </w:style>
  <w:style w:type="numbering" w:customStyle="1" w:styleId="2103">
    <w:name w:val="Нет списка210"/>
    <w:uiPriority w:val="99"/>
    <w:semiHidden/>
    <w:unhideWhenUsed/>
    <w:qFormat/>
    <w:rsid w:val="00FF5BEB"/>
  </w:style>
  <w:style w:type="numbering" w:customStyle="1" w:styleId="127">
    <w:name w:val="Нет списка127"/>
    <w:uiPriority w:val="99"/>
    <w:semiHidden/>
    <w:unhideWhenUsed/>
    <w:qFormat/>
    <w:rsid w:val="00FF5BEB"/>
  </w:style>
  <w:style w:type="numbering" w:customStyle="1" w:styleId="3100">
    <w:name w:val="Нет списка310"/>
    <w:uiPriority w:val="99"/>
    <w:semiHidden/>
    <w:unhideWhenUsed/>
    <w:qFormat/>
    <w:rsid w:val="00FF5BEB"/>
  </w:style>
  <w:style w:type="numbering" w:customStyle="1" w:styleId="460">
    <w:name w:val="Нет списка46"/>
    <w:uiPriority w:val="99"/>
    <w:semiHidden/>
    <w:unhideWhenUsed/>
    <w:qFormat/>
    <w:rsid w:val="00FF5BEB"/>
  </w:style>
  <w:style w:type="numbering" w:customStyle="1" w:styleId="135">
    <w:name w:val="Нет списка135"/>
    <w:uiPriority w:val="99"/>
    <w:semiHidden/>
    <w:unhideWhenUsed/>
    <w:qFormat/>
    <w:rsid w:val="00FF5BEB"/>
  </w:style>
  <w:style w:type="numbering" w:customStyle="1" w:styleId="55">
    <w:name w:val="Нет списка55"/>
    <w:semiHidden/>
    <w:qFormat/>
    <w:rsid w:val="00FF5BEB"/>
  </w:style>
  <w:style w:type="numbering" w:customStyle="1" w:styleId="1032">
    <w:name w:val="Стиль нумерованный1032"/>
    <w:qFormat/>
    <w:rsid w:val="00FF5BEB"/>
  </w:style>
  <w:style w:type="numbering" w:customStyle="1" w:styleId="64">
    <w:name w:val="Нет списка64"/>
    <w:uiPriority w:val="99"/>
    <w:semiHidden/>
    <w:unhideWhenUsed/>
    <w:qFormat/>
    <w:rsid w:val="00FF5BEB"/>
  </w:style>
  <w:style w:type="numbering" w:customStyle="1" w:styleId="363">
    <w:name w:val="Стиль нумерованный36"/>
    <w:qFormat/>
    <w:rsid w:val="00FF5BEB"/>
  </w:style>
  <w:style w:type="numbering" w:customStyle="1" w:styleId="144">
    <w:name w:val="Нет списка144"/>
    <w:uiPriority w:val="99"/>
    <w:semiHidden/>
    <w:unhideWhenUsed/>
    <w:qFormat/>
    <w:rsid w:val="00FF5BEB"/>
  </w:style>
  <w:style w:type="numbering" w:customStyle="1" w:styleId="1181">
    <w:name w:val="Стиль нумерованный118"/>
    <w:qFormat/>
    <w:rsid w:val="00FF5BEB"/>
  </w:style>
  <w:style w:type="numbering" w:customStyle="1" w:styleId="2150">
    <w:name w:val="Нет списка215"/>
    <w:uiPriority w:val="99"/>
    <w:semiHidden/>
    <w:unhideWhenUsed/>
    <w:qFormat/>
    <w:rsid w:val="00FF5BEB"/>
  </w:style>
  <w:style w:type="numbering" w:customStyle="1" w:styleId="217">
    <w:name w:val="Стиль нумерованный217"/>
    <w:qFormat/>
    <w:rsid w:val="00FF5BEB"/>
  </w:style>
  <w:style w:type="numbering" w:customStyle="1" w:styleId="3150">
    <w:name w:val="Нет списка315"/>
    <w:uiPriority w:val="99"/>
    <w:semiHidden/>
    <w:unhideWhenUsed/>
    <w:qFormat/>
    <w:rsid w:val="00FF5BEB"/>
  </w:style>
  <w:style w:type="numbering" w:customStyle="1" w:styleId="371">
    <w:name w:val="Стиль нумерованный37"/>
    <w:qFormat/>
    <w:rsid w:val="00FF5BEB"/>
  </w:style>
  <w:style w:type="numbering" w:customStyle="1" w:styleId="1191">
    <w:name w:val="Стиль нумерованный119"/>
    <w:qFormat/>
    <w:rsid w:val="00FF5BEB"/>
  </w:style>
  <w:style w:type="numbering" w:customStyle="1" w:styleId="218">
    <w:name w:val="Стиль нумерованный218"/>
    <w:qFormat/>
    <w:rsid w:val="00FF5BEB"/>
  </w:style>
  <w:style w:type="numbering" w:customStyle="1" w:styleId="1115">
    <w:name w:val="Нет списка1115"/>
    <w:uiPriority w:val="99"/>
    <w:semiHidden/>
    <w:unhideWhenUsed/>
    <w:qFormat/>
    <w:rsid w:val="00FF5BEB"/>
  </w:style>
  <w:style w:type="numbering" w:customStyle="1" w:styleId="11114">
    <w:name w:val="Нет списка11114"/>
    <w:uiPriority w:val="99"/>
    <w:semiHidden/>
    <w:unhideWhenUsed/>
    <w:qFormat/>
    <w:rsid w:val="00FF5BEB"/>
  </w:style>
  <w:style w:type="numbering" w:customStyle="1" w:styleId="414">
    <w:name w:val="Нет списка414"/>
    <w:uiPriority w:val="99"/>
    <w:semiHidden/>
    <w:unhideWhenUsed/>
    <w:qFormat/>
    <w:rsid w:val="00FF5BEB"/>
  </w:style>
  <w:style w:type="numbering" w:customStyle="1" w:styleId="1214">
    <w:name w:val="Нет списка1214"/>
    <w:uiPriority w:val="99"/>
    <w:semiHidden/>
    <w:unhideWhenUsed/>
    <w:qFormat/>
    <w:rsid w:val="00FF5BEB"/>
  </w:style>
  <w:style w:type="numbering" w:customStyle="1" w:styleId="1124">
    <w:name w:val="Нет списка1124"/>
    <w:uiPriority w:val="99"/>
    <w:semiHidden/>
    <w:unhideWhenUsed/>
    <w:qFormat/>
    <w:rsid w:val="00FF5BEB"/>
  </w:style>
  <w:style w:type="numbering" w:customStyle="1" w:styleId="2114">
    <w:name w:val="Нет списка2114"/>
    <w:uiPriority w:val="99"/>
    <w:semiHidden/>
    <w:unhideWhenUsed/>
    <w:qFormat/>
    <w:rsid w:val="00FF5BEB"/>
  </w:style>
  <w:style w:type="numbering" w:customStyle="1" w:styleId="3114">
    <w:name w:val="Нет списка3114"/>
    <w:uiPriority w:val="99"/>
    <w:semiHidden/>
    <w:unhideWhenUsed/>
    <w:qFormat/>
    <w:rsid w:val="00FF5BEB"/>
  </w:style>
  <w:style w:type="numbering" w:customStyle="1" w:styleId="513">
    <w:name w:val="Нет списка513"/>
    <w:uiPriority w:val="99"/>
    <w:semiHidden/>
    <w:unhideWhenUsed/>
    <w:qFormat/>
    <w:rsid w:val="00FF5BEB"/>
  </w:style>
  <w:style w:type="numbering" w:customStyle="1" w:styleId="1313">
    <w:name w:val="Нет списка1313"/>
    <w:uiPriority w:val="99"/>
    <w:semiHidden/>
    <w:unhideWhenUsed/>
    <w:qFormat/>
    <w:rsid w:val="00FF5BEB"/>
  </w:style>
  <w:style w:type="numbering" w:customStyle="1" w:styleId="441">
    <w:name w:val="Стиль нумерованный44"/>
    <w:qFormat/>
    <w:rsid w:val="00FF5BEB"/>
  </w:style>
  <w:style w:type="numbering" w:customStyle="1" w:styleId="1134">
    <w:name w:val="Нет списка1134"/>
    <w:uiPriority w:val="99"/>
    <w:semiHidden/>
    <w:unhideWhenUsed/>
    <w:qFormat/>
    <w:rsid w:val="00FF5BEB"/>
  </w:style>
  <w:style w:type="numbering" w:customStyle="1" w:styleId="1240">
    <w:name w:val="Стиль нумерованный124"/>
    <w:qFormat/>
    <w:rsid w:val="00FF5BEB"/>
  </w:style>
  <w:style w:type="numbering" w:customStyle="1" w:styleId="224">
    <w:name w:val="Нет списка224"/>
    <w:uiPriority w:val="99"/>
    <w:semiHidden/>
    <w:unhideWhenUsed/>
    <w:qFormat/>
    <w:rsid w:val="00FF5BEB"/>
  </w:style>
  <w:style w:type="numbering" w:customStyle="1" w:styleId="2240">
    <w:name w:val="Стиль нумерованный224"/>
    <w:qFormat/>
    <w:rsid w:val="00FF5BEB"/>
  </w:style>
  <w:style w:type="numbering" w:customStyle="1" w:styleId="3240">
    <w:name w:val="Нет списка324"/>
    <w:uiPriority w:val="99"/>
    <w:semiHidden/>
    <w:unhideWhenUsed/>
    <w:qFormat/>
    <w:rsid w:val="00FF5BEB"/>
  </w:style>
  <w:style w:type="numbering" w:customStyle="1" w:styleId="613">
    <w:name w:val="Нет списка613"/>
    <w:uiPriority w:val="99"/>
    <w:semiHidden/>
    <w:unhideWhenUsed/>
    <w:qFormat/>
    <w:rsid w:val="00FF5BEB"/>
  </w:style>
  <w:style w:type="numbering" w:customStyle="1" w:styleId="1413">
    <w:name w:val="Нет списка1413"/>
    <w:uiPriority w:val="99"/>
    <w:semiHidden/>
    <w:unhideWhenUsed/>
    <w:qFormat/>
    <w:rsid w:val="00FF5BEB"/>
  </w:style>
  <w:style w:type="numbering" w:customStyle="1" w:styleId="541">
    <w:name w:val="Стиль нумерованный54"/>
    <w:qFormat/>
    <w:rsid w:val="00FF5BEB"/>
  </w:style>
  <w:style w:type="numbering" w:customStyle="1" w:styleId="1144">
    <w:name w:val="Нет списка1144"/>
    <w:uiPriority w:val="99"/>
    <w:semiHidden/>
    <w:unhideWhenUsed/>
    <w:qFormat/>
    <w:rsid w:val="00FF5BEB"/>
  </w:style>
  <w:style w:type="numbering" w:customStyle="1" w:styleId="1340">
    <w:name w:val="Стиль нумерованный134"/>
    <w:qFormat/>
    <w:rsid w:val="00FF5BEB"/>
  </w:style>
  <w:style w:type="numbering" w:customStyle="1" w:styleId="234">
    <w:name w:val="Нет списка234"/>
    <w:uiPriority w:val="99"/>
    <w:semiHidden/>
    <w:unhideWhenUsed/>
    <w:qFormat/>
    <w:rsid w:val="00FF5BEB"/>
  </w:style>
  <w:style w:type="numbering" w:customStyle="1" w:styleId="2340">
    <w:name w:val="Стиль нумерованный234"/>
    <w:qFormat/>
    <w:rsid w:val="00FF5BEB"/>
  </w:style>
  <w:style w:type="numbering" w:customStyle="1" w:styleId="334">
    <w:name w:val="Нет списка334"/>
    <w:uiPriority w:val="99"/>
    <w:semiHidden/>
    <w:unhideWhenUsed/>
    <w:qFormat/>
    <w:rsid w:val="00FF5BEB"/>
  </w:style>
  <w:style w:type="numbering" w:customStyle="1" w:styleId="740">
    <w:name w:val="Нет списка74"/>
    <w:uiPriority w:val="99"/>
    <w:semiHidden/>
    <w:unhideWhenUsed/>
    <w:qFormat/>
    <w:rsid w:val="00FF5BEB"/>
  </w:style>
  <w:style w:type="numbering" w:customStyle="1" w:styleId="154">
    <w:name w:val="Нет списка154"/>
    <w:uiPriority w:val="99"/>
    <w:semiHidden/>
    <w:unhideWhenUsed/>
    <w:qFormat/>
    <w:rsid w:val="00FF5BEB"/>
  </w:style>
  <w:style w:type="numbering" w:customStyle="1" w:styleId="640">
    <w:name w:val="Стиль нумерованный64"/>
    <w:qFormat/>
    <w:rsid w:val="00FF5BEB"/>
  </w:style>
  <w:style w:type="numbering" w:customStyle="1" w:styleId="1154">
    <w:name w:val="Нет списка1154"/>
    <w:uiPriority w:val="99"/>
    <w:semiHidden/>
    <w:unhideWhenUsed/>
    <w:qFormat/>
    <w:rsid w:val="00FF5BEB"/>
  </w:style>
  <w:style w:type="numbering" w:customStyle="1" w:styleId="1440">
    <w:name w:val="Стиль нумерованный144"/>
    <w:qFormat/>
    <w:rsid w:val="00FF5BEB"/>
  </w:style>
  <w:style w:type="numbering" w:customStyle="1" w:styleId="244">
    <w:name w:val="Нет списка244"/>
    <w:uiPriority w:val="99"/>
    <w:semiHidden/>
    <w:unhideWhenUsed/>
    <w:qFormat/>
    <w:rsid w:val="00FF5BEB"/>
  </w:style>
  <w:style w:type="numbering" w:customStyle="1" w:styleId="2440">
    <w:name w:val="Стиль нумерованный244"/>
    <w:qFormat/>
    <w:rsid w:val="00FF5BEB"/>
  </w:style>
  <w:style w:type="numbering" w:customStyle="1" w:styleId="344">
    <w:name w:val="Нет списка344"/>
    <w:uiPriority w:val="99"/>
    <w:semiHidden/>
    <w:unhideWhenUsed/>
    <w:qFormat/>
    <w:rsid w:val="00FF5BEB"/>
  </w:style>
  <w:style w:type="numbering" w:customStyle="1" w:styleId="4113">
    <w:name w:val="Нет списка4113"/>
    <w:uiPriority w:val="99"/>
    <w:semiHidden/>
    <w:unhideWhenUsed/>
    <w:qFormat/>
    <w:rsid w:val="00FF5BEB"/>
  </w:style>
  <w:style w:type="numbering" w:customStyle="1" w:styleId="3141">
    <w:name w:val="Стиль нумерованный314"/>
    <w:qFormat/>
    <w:rsid w:val="00FF5BEB"/>
  </w:style>
  <w:style w:type="numbering" w:customStyle="1" w:styleId="12113">
    <w:name w:val="Нет списка12113"/>
    <w:uiPriority w:val="99"/>
    <w:semiHidden/>
    <w:unhideWhenUsed/>
    <w:qFormat/>
    <w:rsid w:val="00FF5BEB"/>
  </w:style>
  <w:style w:type="numbering" w:customStyle="1" w:styleId="11140">
    <w:name w:val="Стиль нумерованный1114"/>
    <w:qFormat/>
    <w:rsid w:val="00FF5BEB"/>
  </w:style>
  <w:style w:type="numbering" w:customStyle="1" w:styleId="21113">
    <w:name w:val="Нет списка21113"/>
    <w:uiPriority w:val="99"/>
    <w:semiHidden/>
    <w:unhideWhenUsed/>
    <w:qFormat/>
    <w:rsid w:val="00FF5BEB"/>
  </w:style>
  <w:style w:type="numbering" w:customStyle="1" w:styleId="21140">
    <w:name w:val="Стиль нумерованный2114"/>
    <w:qFormat/>
    <w:rsid w:val="00FF5BEB"/>
  </w:style>
  <w:style w:type="numbering" w:customStyle="1" w:styleId="31113">
    <w:name w:val="Нет списка31113"/>
    <w:uiPriority w:val="99"/>
    <w:semiHidden/>
    <w:unhideWhenUsed/>
    <w:qFormat/>
    <w:rsid w:val="00FF5BEB"/>
  </w:style>
  <w:style w:type="numbering" w:customStyle="1" w:styleId="741">
    <w:name w:val="Стиль нумерованный74"/>
    <w:qFormat/>
    <w:rsid w:val="00FF5BEB"/>
  </w:style>
  <w:style w:type="numbering" w:customStyle="1" w:styleId="1540">
    <w:name w:val="Стиль нумерованный154"/>
    <w:qFormat/>
    <w:rsid w:val="00FF5BEB"/>
  </w:style>
  <w:style w:type="numbering" w:customStyle="1" w:styleId="254">
    <w:name w:val="Стиль нумерованный254"/>
    <w:qFormat/>
    <w:rsid w:val="00FF5BEB"/>
  </w:style>
  <w:style w:type="numbering" w:customStyle="1" w:styleId="840">
    <w:name w:val="Стиль нумерованный84"/>
    <w:qFormat/>
    <w:rsid w:val="00FF5BEB"/>
  </w:style>
  <w:style w:type="numbering" w:customStyle="1" w:styleId="164">
    <w:name w:val="Стиль нумерованный164"/>
    <w:qFormat/>
    <w:rsid w:val="00FF5BEB"/>
  </w:style>
  <w:style w:type="numbering" w:customStyle="1" w:styleId="264">
    <w:name w:val="Стиль нумерованный264"/>
    <w:qFormat/>
    <w:rsid w:val="00FF5BEB"/>
  </w:style>
  <w:style w:type="numbering" w:customStyle="1" w:styleId="94">
    <w:name w:val="Стиль нумерованный94"/>
    <w:qFormat/>
    <w:rsid w:val="00FF5BEB"/>
  </w:style>
  <w:style w:type="numbering" w:customStyle="1" w:styleId="174">
    <w:name w:val="Стиль нумерованный174"/>
    <w:qFormat/>
    <w:rsid w:val="00FF5BEB"/>
  </w:style>
  <w:style w:type="numbering" w:customStyle="1" w:styleId="274">
    <w:name w:val="Стиль нумерованный274"/>
    <w:qFormat/>
    <w:rsid w:val="00FF5BEB"/>
  </w:style>
  <w:style w:type="numbering" w:customStyle="1" w:styleId="104">
    <w:name w:val="Стиль нумерованный104"/>
    <w:qFormat/>
    <w:rsid w:val="00FF5BEB"/>
  </w:style>
  <w:style w:type="numbering" w:customStyle="1" w:styleId="184">
    <w:name w:val="Стиль нумерованный184"/>
    <w:qFormat/>
    <w:rsid w:val="00FF5BEB"/>
  </w:style>
  <w:style w:type="numbering" w:customStyle="1" w:styleId="284">
    <w:name w:val="Стиль нумерованный284"/>
    <w:qFormat/>
    <w:rsid w:val="00FF5BEB"/>
  </w:style>
  <w:style w:type="numbering" w:customStyle="1" w:styleId="841">
    <w:name w:val="Нет списка84"/>
    <w:uiPriority w:val="99"/>
    <w:semiHidden/>
    <w:unhideWhenUsed/>
    <w:qFormat/>
    <w:rsid w:val="00FF5BEB"/>
  </w:style>
  <w:style w:type="numbering" w:customStyle="1" w:styleId="1640">
    <w:name w:val="Нет списка164"/>
    <w:uiPriority w:val="99"/>
    <w:semiHidden/>
    <w:unhideWhenUsed/>
    <w:qFormat/>
    <w:rsid w:val="00FF5BEB"/>
  </w:style>
  <w:style w:type="numbering" w:customStyle="1" w:styleId="194">
    <w:name w:val="Стиль нумерованный194"/>
    <w:qFormat/>
    <w:rsid w:val="00FF5BEB"/>
  </w:style>
  <w:style w:type="numbering" w:customStyle="1" w:styleId="1164">
    <w:name w:val="Нет списка1164"/>
    <w:uiPriority w:val="99"/>
    <w:semiHidden/>
    <w:unhideWhenUsed/>
    <w:qFormat/>
    <w:rsid w:val="00FF5BEB"/>
  </w:style>
  <w:style w:type="numbering" w:customStyle="1" w:styleId="1104">
    <w:name w:val="Стиль нумерованный1104"/>
    <w:qFormat/>
    <w:rsid w:val="00FF5BEB"/>
  </w:style>
  <w:style w:type="numbering" w:customStyle="1" w:styleId="2540">
    <w:name w:val="Нет списка254"/>
    <w:uiPriority w:val="99"/>
    <w:semiHidden/>
    <w:unhideWhenUsed/>
    <w:qFormat/>
    <w:rsid w:val="00FF5BEB"/>
  </w:style>
  <w:style w:type="numbering" w:customStyle="1" w:styleId="2940">
    <w:name w:val="Стиль нумерованный294"/>
    <w:qFormat/>
    <w:rsid w:val="00FF5BEB"/>
  </w:style>
  <w:style w:type="numbering" w:customStyle="1" w:styleId="354">
    <w:name w:val="Нет списка354"/>
    <w:uiPriority w:val="99"/>
    <w:semiHidden/>
    <w:unhideWhenUsed/>
    <w:qFormat/>
    <w:rsid w:val="00FF5BEB"/>
  </w:style>
  <w:style w:type="numbering" w:customStyle="1" w:styleId="931">
    <w:name w:val="Нет списка93"/>
    <w:uiPriority w:val="99"/>
    <w:semiHidden/>
    <w:unhideWhenUsed/>
    <w:qFormat/>
    <w:rsid w:val="00FF5BEB"/>
  </w:style>
  <w:style w:type="numbering" w:customStyle="1" w:styleId="1730">
    <w:name w:val="Нет списка173"/>
    <w:uiPriority w:val="99"/>
    <w:semiHidden/>
    <w:unhideWhenUsed/>
    <w:qFormat/>
    <w:rsid w:val="00FF5BEB"/>
  </w:style>
  <w:style w:type="numbering" w:customStyle="1" w:styleId="1173">
    <w:name w:val="Нет списка1173"/>
    <w:uiPriority w:val="99"/>
    <w:semiHidden/>
    <w:unhideWhenUsed/>
    <w:qFormat/>
    <w:rsid w:val="00FF5BEB"/>
  </w:style>
  <w:style w:type="numbering" w:customStyle="1" w:styleId="111113">
    <w:name w:val="Нет списка111113"/>
    <w:uiPriority w:val="99"/>
    <w:semiHidden/>
    <w:unhideWhenUsed/>
    <w:qFormat/>
    <w:rsid w:val="00FF5BEB"/>
  </w:style>
  <w:style w:type="numbering" w:customStyle="1" w:styleId="2030">
    <w:name w:val="Стиль нумерованный203"/>
    <w:qFormat/>
    <w:rsid w:val="00FF5BEB"/>
  </w:style>
  <w:style w:type="numbering" w:customStyle="1" w:styleId="1111112">
    <w:name w:val="Нет списка1111112"/>
    <w:uiPriority w:val="99"/>
    <w:semiHidden/>
    <w:unhideWhenUsed/>
    <w:qFormat/>
    <w:rsid w:val="00FF5BEB"/>
  </w:style>
  <w:style w:type="numbering" w:customStyle="1" w:styleId="11230">
    <w:name w:val="Стиль нумерованный1123"/>
    <w:qFormat/>
    <w:rsid w:val="00FF5BEB"/>
  </w:style>
  <w:style w:type="numbering" w:customStyle="1" w:styleId="2630">
    <w:name w:val="Нет списка263"/>
    <w:uiPriority w:val="99"/>
    <w:semiHidden/>
    <w:unhideWhenUsed/>
    <w:qFormat/>
    <w:rsid w:val="00FF5BEB"/>
  </w:style>
  <w:style w:type="numbering" w:customStyle="1" w:styleId="21030">
    <w:name w:val="Стиль нумерованный2103"/>
    <w:qFormat/>
    <w:rsid w:val="00FF5BEB"/>
  </w:style>
  <w:style w:type="numbering" w:customStyle="1" w:styleId="3630">
    <w:name w:val="Нет списка363"/>
    <w:uiPriority w:val="99"/>
    <w:semiHidden/>
    <w:unhideWhenUsed/>
    <w:qFormat/>
    <w:rsid w:val="00FF5BEB"/>
  </w:style>
  <w:style w:type="numbering" w:customStyle="1" w:styleId="423">
    <w:name w:val="Нет списка423"/>
    <w:uiPriority w:val="99"/>
    <w:semiHidden/>
    <w:unhideWhenUsed/>
    <w:qFormat/>
    <w:rsid w:val="00FF5BEB"/>
  </w:style>
  <w:style w:type="numbering" w:customStyle="1" w:styleId="1223">
    <w:name w:val="Нет списка1223"/>
    <w:uiPriority w:val="99"/>
    <w:semiHidden/>
    <w:unhideWhenUsed/>
    <w:qFormat/>
    <w:rsid w:val="00FF5BEB"/>
  </w:style>
  <w:style w:type="numbering" w:customStyle="1" w:styleId="3231">
    <w:name w:val="Стиль нумерованный323"/>
    <w:qFormat/>
    <w:rsid w:val="00FF5BEB"/>
  </w:style>
  <w:style w:type="numbering" w:customStyle="1" w:styleId="11213">
    <w:name w:val="Нет списка11213"/>
    <w:uiPriority w:val="99"/>
    <w:semiHidden/>
    <w:unhideWhenUsed/>
    <w:qFormat/>
    <w:rsid w:val="00FF5BEB"/>
  </w:style>
  <w:style w:type="numbering" w:customStyle="1" w:styleId="11330">
    <w:name w:val="Стиль нумерованный1133"/>
    <w:qFormat/>
    <w:rsid w:val="00FF5BEB"/>
  </w:style>
  <w:style w:type="numbering" w:customStyle="1" w:styleId="2123">
    <w:name w:val="Нет списка2123"/>
    <w:uiPriority w:val="99"/>
    <w:semiHidden/>
    <w:unhideWhenUsed/>
    <w:qFormat/>
    <w:rsid w:val="00FF5BEB"/>
  </w:style>
  <w:style w:type="numbering" w:customStyle="1" w:styleId="21230">
    <w:name w:val="Стиль нумерованный2123"/>
    <w:qFormat/>
    <w:rsid w:val="00FF5BEB"/>
  </w:style>
  <w:style w:type="numbering" w:customStyle="1" w:styleId="3123">
    <w:name w:val="Нет списка3123"/>
    <w:uiPriority w:val="99"/>
    <w:semiHidden/>
    <w:unhideWhenUsed/>
    <w:qFormat/>
    <w:rsid w:val="00FF5BEB"/>
  </w:style>
  <w:style w:type="numbering" w:customStyle="1" w:styleId="5112">
    <w:name w:val="Нет списка5112"/>
    <w:uiPriority w:val="99"/>
    <w:semiHidden/>
    <w:unhideWhenUsed/>
    <w:qFormat/>
    <w:rsid w:val="00FF5BEB"/>
  </w:style>
  <w:style w:type="numbering" w:customStyle="1" w:styleId="13112">
    <w:name w:val="Нет списка13112"/>
    <w:uiPriority w:val="99"/>
    <w:semiHidden/>
    <w:unhideWhenUsed/>
    <w:qFormat/>
    <w:rsid w:val="00FF5BEB"/>
  </w:style>
  <w:style w:type="numbering" w:customStyle="1" w:styleId="4130">
    <w:name w:val="Стиль нумерованный413"/>
    <w:qFormat/>
    <w:rsid w:val="00FF5BEB"/>
  </w:style>
  <w:style w:type="numbering" w:customStyle="1" w:styleId="11313">
    <w:name w:val="Нет списка11313"/>
    <w:uiPriority w:val="99"/>
    <w:semiHidden/>
    <w:unhideWhenUsed/>
    <w:qFormat/>
    <w:rsid w:val="00FF5BEB"/>
  </w:style>
  <w:style w:type="numbering" w:customStyle="1" w:styleId="12130">
    <w:name w:val="Стиль нумерованный1213"/>
    <w:qFormat/>
    <w:rsid w:val="00FF5BEB"/>
  </w:style>
  <w:style w:type="numbering" w:customStyle="1" w:styleId="2213">
    <w:name w:val="Нет списка2213"/>
    <w:uiPriority w:val="99"/>
    <w:semiHidden/>
    <w:unhideWhenUsed/>
    <w:qFormat/>
    <w:rsid w:val="00FF5BEB"/>
  </w:style>
  <w:style w:type="numbering" w:customStyle="1" w:styleId="22130">
    <w:name w:val="Стиль нумерованный2213"/>
    <w:qFormat/>
    <w:rsid w:val="00FF5BEB"/>
  </w:style>
  <w:style w:type="numbering" w:customStyle="1" w:styleId="3213">
    <w:name w:val="Нет списка3213"/>
    <w:uiPriority w:val="99"/>
    <w:semiHidden/>
    <w:unhideWhenUsed/>
    <w:qFormat/>
    <w:rsid w:val="00FF5BEB"/>
  </w:style>
  <w:style w:type="numbering" w:customStyle="1" w:styleId="6112">
    <w:name w:val="Нет списка6112"/>
    <w:uiPriority w:val="99"/>
    <w:semiHidden/>
    <w:unhideWhenUsed/>
    <w:qFormat/>
    <w:rsid w:val="00FF5BEB"/>
  </w:style>
  <w:style w:type="numbering" w:customStyle="1" w:styleId="14112">
    <w:name w:val="Нет списка14112"/>
    <w:uiPriority w:val="99"/>
    <w:semiHidden/>
    <w:unhideWhenUsed/>
    <w:qFormat/>
    <w:rsid w:val="00FF5BEB"/>
  </w:style>
  <w:style w:type="numbering" w:customStyle="1" w:styleId="5130">
    <w:name w:val="Стиль нумерованный513"/>
    <w:qFormat/>
    <w:rsid w:val="00FF5BEB"/>
  </w:style>
  <w:style w:type="numbering" w:customStyle="1" w:styleId="11413">
    <w:name w:val="Нет списка11413"/>
    <w:uiPriority w:val="99"/>
    <w:semiHidden/>
    <w:unhideWhenUsed/>
    <w:qFormat/>
    <w:rsid w:val="00FF5BEB"/>
  </w:style>
  <w:style w:type="numbering" w:customStyle="1" w:styleId="13130">
    <w:name w:val="Стиль нумерованный1313"/>
    <w:qFormat/>
    <w:rsid w:val="00FF5BEB"/>
  </w:style>
  <w:style w:type="numbering" w:customStyle="1" w:styleId="2313">
    <w:name w:val="Нет списка2313"/>
    <w:uiPriority w:val="99"/>
    <w:semiHidden/>
    <w:unhideWhenUsed/>
    <w:qFormat/>
    <w:rsid w:val="00FF5BEB"/>
  </w:style>
  <w:style w:type="numbering" w:customStyle="1" w:styleId="23130">
    <w:name w:val="Стиль нумерованный2313"/>
    <w:qFormat/>
    <w:rsid w:val="00FF5BEB"/>
  </w:style>
  <w:style w:type="numbering" w:customStyle="1" w:styleId="3313">
    <w:name w:val="Нет списка3313"/>
    <w:uiPriority w:val="99"/>
    <w:semiHidden/>
    <w:unhideWhenUsed/>
    <w:qFormat/>
    <w:rsid w:val="00FF5BEB"/>
  </w:style>
  <w:style w:type="numbering" w:customStyle="1" w:styleId="713">
    <w:name w:val="Нет списка713"/>
    <w:uiPriority w:val="99"/>
    <w:semiHidden/>
    <w:unhideWhenUsed/>
    <w:qFormat/>
    <w:rsid w:val="00FF5BEB"/>
  </w:style>
  <w:style w:type="numbering" w:customStyle="1" w:styleId="1513">
    <w:name w:val="Нет списка1513"/>
    <w:uiPriority w:val="99"/>
    <w:semiHidden/>
    <w:unhideWhenUsed/>
    <w:qFormat/>
    <w:rsid w:val="00FF5BEB"/>
  </w:style>
  <w:style w:type="numbering" w:customStyle="1" w:styleId="6130">
    <w:name w:val="Стиль нумерованный613"/>
    <w:qFormat/>
    <w:rsid w:val="00FF5BEB"/>
  </w:style>
  <w:style w:type="numbering" w:customStyle="1" w:styleId="11513">
    <w:name w:val="Нет списка11513"/>
    <w:uiPriority w:val="99"/>
    <w:semiHidden/>
    <w:unhideWhenUsed/>
    <w:qFormat/>
    <w:rsid w:val="00FF5BEB"/>
  </w:style>
  <w:style w:type="numbering" w:customStyle="1" w:styleId="14130">
    <w:name w:val="Стиль нумерованный1413"/>
    <w:qFormat/>
    <w:rsid w:val="00FF5BEB"/>
  </w:style>
  <w:style w:type="numbering" w:customStyle="1" w:styleId="2413">
    <w:name w:val="Нет списка2413"/>
    <w:uiPriority w:val="99"/>
    <w:semiHidden/>
    <w:unhideWhenUsed/>
    <w:qFormat/>
    <w:rsid w:val="00FF5BEB"/>
  </w:style>
  <w:style w:type="numbering" w:customStyle="1" w:styleId="24130">
    <w:name w:val="Стиль нумерованный2413"/>
    <w:qFormat/>
    <w:rsid w:val="00FF5BEB"/>
  </w:style>
  <w:style w:type="numbering" w:customStyle="1" w:styleId="3413">
    <w:name w:val="Нет списка3413"/>
    <w:uiPriority w:val="99"/>
    <w:semiHidden/>
    <w:unhideWhenUsed/>
    <w:qFormat/>
    <w:rsid w:val="00FF5BEB"/>
  </w:style>
  <w:style w:type="numbering" w:customStyle="1" w:styleId="41112">
    <w:name w:val="Нет списка41112"/>
    <w:uiPriority w:val="99"/>
    <w:semiHidden/>
    <w:unhideWhenUsed/>
    <w:qFormat/>
    <w:rsid w:val="00FF5BEB"/>
  </w:style>
  <w:style w:type="numbering" w:customStyle="1" w:styleId="31130">
    <w:name w:val="Стиль нумерованный3113"/>
    <w:qFormat/>
    <w:rsid w:val="00FF5BEB"/>
  </w:style>
  <w:style w:type="numbering" w:customStyle="1" w:styleId="121112">
    <w:name w:val="Нет списка121112"/>
    <w:uiPriority w:val="99"/>
    <w:semiHidden/>
    <w:unhideWhenUsed/>
    <w:qFormat/>
    <w:rsid w:val="00FF5BEB"/>
  </w:style>
  <w:style w:type="numbering" w:customStyle="1" w:styleId="111130">
    <w:name w:val="Стиль нумерованный11113"/>
    <w:qFormat/>
    <w:rsid w:val="00FF5BEB"/>
  </w:style>
  <w:style w:type="numbering" w:customStyle="1" w:styleId="211112">
    <w:name w:val="Нет списка211112"/>
    <w:uiPriority w:val="99"/>
    <w:semiHidden/>
    <w:unhideWhenUsed/>
    <w:qFormat/>
    <w:rsid w:val="00FF5BEB"/>
  </w:style>
  <w:style w:type="numbering" w:customStyle="1" w:styleId="211130">
    <w:name w:val="Стиль нумерованный21113"/>
    <w:qFormat/>
    <w:rsid w:val="00FF5BEB"/>
  </w:style>
  <w:style w:type="numbering" w:customStyle="1" w:styleId="311112">
    <w:name w:val="Нет списка311112"/>
    <w:uiPriority w:val="99"/>
    <w:semiHidden/>
    <w:unhideWhenUsed/>
    <w:qFormat/>
    <w:rsid w:val="00FF5BEB"/>
  </w:style>
  <w:style w:type="numbering" w:customStyle="1" w:styleId="7130">
    <w:name w:val="Стиль нумерованный713"/>
    <w:qFormat/>
    <w:rsid w:val="00FF5BEB"/>
  </w:style>
  <w:style w:type="numbering" w:customStyle="1" w:styleId="15130">
    <w:name w:val="Стиль нумерованный1513"/>
    <w:qFormat/>
    <w:rsid w:val="00FF5BEB"/>
  </w:style>
  <w:style w:type="numbering" w:customStyle="1" w:styleId="2513">
    <w:name w:val="Стиль нумерованный2513"/>
    <w:qFormat/>
    <w:rsid w:val="00FF5BEB"/>
  </w:style>
  <w:style w:type="numbering" w:customStyle="1" w:styleId="813">
    <w:name w:val="Стиль нумерованный813"/>
    <w:qFormat/>
    <w:rsid w:val="00FF5BEB"/>
  </w:style>
  <w:style w:type="numbering" w:customStyle="1" w:styleId="1613">
    <w:name w:val="Стиль нумерованный1613"/>
    <w:qFormat/>
    <w:rsid w:val="00FF5BEB"/>
  </w:style>
  <w:style w:type="numbering" w:customStyle="1" w:styleId="2613">
    <w:name w:val="Стиль нумерованный2613"/>
    <w:qFormat/>
    <w:rsid w:val="00FF5BEB"/>
  </w:style>
  <w:style w:type="numbering" w:customStyle="1" w:styleId="913">
    <w:name w:val="Стиль нумерованный913"/>
    <w:qFormat/>
    <w:rsid w:val="00FF5BEB"/>
  </w:style>
  <w:style w:type="numbering" w:customStyle="1" w:styleId="1713">
    <w:name w:val="Стиль нумерованный1713"/>
    <w:qFormat/>
    <w:rsid w:val="00FF5BEB"/>
  </w:style>
  <w:style w:type="numbering" w:customStyle="1" w:styleId="2713">
    <w:name w:val="Стиль нумерованный2713"/>
    <w:qFormat/>
    <w:rsid w:val="00FF5BEB"/>
  </w:style>
  <w:style w:type="numbering" w:customStyle="1" w:styleId="1013">
    <w:name w:val="Стиль нумерованный1013"/>
    <w:qFormat/>
    <w:rsid w:val="00FF5BEB"/>
  </w:style>
  <w:style w:type="numbering" w:customStyle="1" w:styleId="1813">
    <w:name w:val="Стиль нумерованный1813"/>
    <w:qFormat/>
    <w:rsid w:val="00FF5BEB"/>
  </w:style>
  <w:style w:type="numbering" w:customStyle="1" w:styleId="2813">
    <w:name w:val="Стиль нумерованный2813"/>
    <w:qFormat/>
    <w:rsid w:val="00FF5BEB"/>
  </w:style>
  <w:style w:type="numbering" w:customStyle="1" w:styleId="8130">
    <w:name w:val="Нет списка813"/>
    <w:uiPriority w:val="99"/>
    <w:semiHidden/>
    <w:unhideWhenUsed/>
    <w:qFormat/>
    <w:rsid w:val="00FF5BEB"/>
  </w:style>
  <w:style w:type="numbering" w:customStyle="1" w:styleId="16130">
    <w:name w:val="Нет списка1613"/>
    <w:uiPriority w:val="99"/>
    <w:semiHidden/>
    <w:unhideWhenUsed/>
    <w:qFormat/>
    <w:rsid w:val="00FF5BEB"/>
  </w:style>
  <w:style w:type="numbering" w:customStyle="1" w:styleId="1913">
    <w:name w:val="Стиль нумерованный1913"/>
    <w:qFormat/>
    <w:rsid w:val="00FF5BEB"/>
  </w:style>
  <w:style w:type="numbering" w:customStyle="1" w:styleId="11613">
    <w:name w:val="Нет списка11613"/>
    <w:uiPriority w:val="99"/>
    <w:semiHidden/>
    <w:unhideWhenUsed/>
    <w:qFormat/>
    <w:rsid w:val="00FF5BEB"/>
  </w:style>
  <w:style w:type="numbering" w:customStyle="1" w:styleId="11013">
    <w:name w:val="Стиль нумерованный11013"/>
    <w:qFormat/>
    <w:rsid w:val="00FF5BEB"/>
  </w:style>
  <w:style w:type="numbering" w:customStyle="1" w:styleId="25130">
    <w:name w:val="Нет списка2513"/>
    <w:uiPriority w:val="99"/>
    <w:semiHidden/>
    <w:unhideWhenUsed/>
    <w:qFormat/>
    <w:rsid w:val="00FF5BEB"/>
  </w:style>
  <w:style w:type="numbering" w:customStyle="1" w:styleId="2913">
    <w:name w:val="Стиль нумерованный2913"/>
    <w:qFormat/>
    <w:rsid w:val="00FF5BEB"/>
  </w:style>
  <w:style w:type="numbering" w:customStyle="1" w:styleId="3513">
    <w:name w:val="Нет списка3513"/>
    <w:uiPriority w:val="99"/>
    <w:semiHidden/>
    <w:unhideWhenUsed/>
    <w:qFormat/>
    <w:rsid w:val="00FF5BEB"/>
  </w:style>
  <w:style w:type="numbering" w:customStyle="1" w:styleId="1010">
    <w:name w:val="Нет списка101"/>
    <w:uiPriority w:val="99"/>
    <w:semiHidden/>
    <w:unhideWhenUsed/>
    <w:qFormat/>
    <w:rsid w:val="00FF5BEB"/>
  </w:style>
  <w:style w:type="numbering" w:customStyle="1" w:styleId="1810">
    <w:name w:val="Нет списка181"/>
    <w:uiPriority w:val="99"/>
    <w:semiHidden/>
    <w:unhideWhenUsed/>
    <w:qFormat/>
    <w:rsid w:val="00FF5BEB"/>
  </w:style>
  <w:style w:type="numbering" w:customStyle="1" w:styleId="11810">
    <w:name w:val="Нет списка1181"/>
    <w:uiPriority w:val="99"/>
    <w:semiHidden/>
    <w:unhideWhenUsed/>
    <w:qFormat/>
    <w:rsid w:val="00FF5BEB"/>
  </w:style>
  <w:style w:type="numbering" w:customStyle="1" w:styleId="3010">
    <w:name w:val="Стиль нумерованный301"/>
    <w:qFormat/>
    <w:rsid w:val="00FF5BEB"/>
  </w:style>
  <w:style w:type="numbering" w:customStyle="1" w:styleId="111210">
    <w:name w:val="Нет списка11121"/>
    <w:uiPriority w:val="99"/>
    <w:semiHidden/>
    <w:unhideWhenUsed/>
    <w:qFormat/>
    <w:rsid w:val="00FF5BEB"/>
  </w:style>
  <w:style w:type="numbering" w:customStyle="1" w:styleId="11410">
    <w:name w:val="Стиль нумерованный1141"/>
    <w:qFormat/>
    <w:rsid w:val="00FF5BEB"/>
  </w:style>
  <w:style w:type="numbering" w:customStyle="1" w:styleId="2710">
    <w:name w:val="Нет списка271"/>
    <w:uiPriority w:val="99"/>
    <w:semiHidden/>
    <w:unhideWhenUsed/>
    <w:qFormat/>
    <w:rsid w:val="00FF5BEB"/>
  </w:style>
  <w:style w:type="numbering" w:customStyle="1" w:styleId="21310">
    <w:name w:val="Стиль нумерованный2131"/>
    <w:qFormat/>
    <w:rsid w:val="00FF5BEB"/>
  </w:style>
  <w:style w:type="numbering" w:customStyle="1" w:styleId="3710">
    <w:name w:val="Нет списка371"/>
    <w:uiPriority w:val="99"/>
    <w:semiHidden/>
    <w:unhideWhenUsed/>
    <w:qFormat/>
    <w:rsid w:val="00FF5BEB"/>
  </w:style>
  <w:style w:type="numbering" w:customStyle="1" w:styleId="4310">
    <w:name w:val="Нет списка431"/>
    <w:uiPriority w:val="99"/>
    <w:semiHidden/>
    <w:unhideWhenUsed/>
    <w:qFormat/>
    <w:rsid w:val="00FF5BEB"/>
  </w:style>
  <w:style w:type="numbering" w:customStyle="1" w:styleId="1231">
    <w:name w:val="Нет списка1231"/>
    <w:uiPriority w:val="99"/>
    <w:semiHidden/>
    <w:unhideWhenUsed/>
    <w:qFormat/>
    <w:rsid w:val="00FF5BEB"/>
  </w:style>
  <w:style w:type="numbering" w:customStyle="1" w:styleId="3310">
    <w:name w:val="Стиль нумерованный331"/>
    <w:qFormat/>
    <w:rsid w:val="00FF5BEB"/>
  </w:style>
  <w:style w:type="numbering" w:customStyle="1" w:styleId="11221">
    <w:name w:val="Нет списка11221"/>
    <w:uiPriority w:val="99"/>
    <w:semiHidden/>
    <w:unhideWhenUsed/>
    <w:qFormat/>
    <w:rsid w:val="00FF5BEB"/>
  </w:style>
  <w:style w:type="numbering" w:customStyle="1" w:styleId="11510">
    <w:name w:val="Стиль нумерованный1151"/>
    <w:qFormat/>
    <w:rsid w:val="00FF5BEB"/>
  </w:style>
  <w:style w:type="numbering" w:customStyle="1" w:styleId="21311">
    <w:name w:val="Нет списка2131"/>
    <w:uiPriority w:val="99"/>
    <w:semiHidden/>
    <w:unhideWhenUsed/>
    <w:qFormat/>
    <w:rsid w:val="00FF5BEB"/>
  </w:style>
  <w:style w:type="numbering" w:customStyle="1" w:styleId="2141">
    <w:name w:val="Стиль нумерованный2141"/>
    <w:qFormat/>
    <w:rsid w:val="00FF5BEB"/>
  </w:style>
  <w:style w:type="numbering" w:customStyle="1" w:styleId="31310">
    <w:name w:val="Нет списка3131"/>
    <w:uiPriority w:val="99"/>
    <w:semiHidden/>
    <w:unhideWhenUsed/>
    <w:qFormat/>
    <w:rsid w:val="00FF5BEB"/>
  </w:style>
  <w:style w:type="numbering" w:customStyle="1" w:styleId="5210">
    <w:name w:val="Нет списка521"/>
    <w:uiPriority w:val="99"/>
    <w:semiHidden/>
    <w:unhideWhenUsed/>
    <w:qFormat/>
    <w:rsid w:val="00FF5BEB"/>
  </w:style>
  <w:style w:type="numbering" w:customStyle="1" w:styleId="13210">
    <w:name w:val="Нет списка1321"/>
    <w:uiPriority w:val="99"/>
    <w:semiHidden/>
    <w:unhideWhenUsed/>
    <w:qFormat/>
    <w:rsid w:val="00FF5BEB"/>
  </w:style>
  <w:style w:type="numbering" w:customStyle="1" w:styleId="4211">
    <w:name w:val="Стиль нумерованный421"/>
    <w:qFormat/>
    <w:rsid w:val="00FF5BEB"/>
  </w:style>
  <w:style w:type="numbering" w:customStyle="1" w:styleId="11321">
    <w:name w:val="Нет списка11321"/>
    <w:uiPriority w:val="99"/>
    <w:semiHidden/>
    <w:unhideWhenUsed/>
    <w:qFormat/>
    <w:rsid w:val="00FF5BEB"/>
  </w:style>
  <w:style w:type="numbering" w:customStyle="1" w:styleId="12211">
    <w:name w:val="Стиль нумерованный1221"/>
    <w:qFormat/>
    <w:rsid w:val="00FF5BEB"/>
  </w:style>
  <w:style w:type="numbering" w:customStyle="1" w:styleId="22210">
    <w:name w:val="Нет списка2221"/>
    <w:uiPriority w:val="99"/>
    <w:semiHidden/>
    <w:unhideWhenUsed/>
    <w:qFormat/>
    <w:rsid w:val="00FF5BEB"/>
  </w:style>
  <w:style w:type="numbering" w:customStyle="1" w:styleId="22211">
    <w:name w:val="Стиль нумерованный2221"/>
    <w:qFormat/>
    <w:rsid w:val="00FF5BEB"/>
  </w:style>
  <w:style w:type="numbering" w:customStyle="1" w:styleId="32210">
    <w:name w:val="Нет списка3221"/>
    <w:uiPriority w:val="99"/>
    <w:semiHidden/>
    <w:unhideWhenUsed/>
    <w:qFormat/>
    <w:rsid w:val="00FF5BEB"/>
  </w:style>
  <w:style w:type="numbering" w:customStyle="1" w:styleId="6210">
    <w:name w:val="Нет списка621"/>
    <w:uiPriority w:val="99"/>
    <w:semiHidden/>
    <w:unhideWhenUsed/>
    <w:qFormat/>
    <w:rsid w:val="00FF5BEB"/>
  </w:style>
  <w:style w:type="numbering" w:customStyle="1" w:styleId="14210">
    <w:name w:val="Нет списка1421"/>
    <w:uiPriority w:val="99"/>
    <w:semiHidden/>
    <w:unhideWhenUsed/>
    <w:qFormat/>
    <w:rsid w:val="00FF5BEB"/>
  </w:style>
  <w:style w:type="numbering" w:customStyle="1" w:styleId="5211">
    <w:name w:val="Стиль нумерованный521"/>
    <w:qFormat/>
    <w:rsid w:val="00FF5BEB"/>
  </w:style>
  <w:style w:type="numbering" w:customStyle="1" w:styleId="11421">
    <w:name w:val="Нет списка11421"/>
    <w:uiPriority w:val="99"/>
    <w:semiHidden/>
    <w:unhideWhenUsed/>
    <w:qFormat/>
    <w:rsid w:val="00FF5BEB"/>
  </w:style>
  <w:style w:type="numbering" w:customStyle="1" w:styleId="13211">
    <w:name w:val="Стиль нумерованный1321"/>
    <w:qFormat/>
    <w:rsid w:val="00FF5BEB"/>
  </w:style>
  <w:style w:type="numbering" w:customStyle="1" w:styleId="23210">
    <w:name w:val="Нет списка2321"/>
    <w:uiPriority w:val="99"/>
    <w:semiHidden/>
    <w:unhideWhenUsed/>
    <w:qFormat/>
    <w:rsid w:val="00FF5BEB"/>
  </w:style>
  <w:style w:type="numbering" w:customStyle="1" w:styleId="23211">
    <w:name w:val="Стиль нумерованный2321"/>
    <w:qFormat/>
    <w:rsid w:val="00FF5BEB"/>
  </w:style>
  <w:style w:type="numbering" w:customStyle="1" w:styleId="3321">
    <w:name w:val="Нет списка3321"/>
    <w:uiPriority w:val="99"/>
    <w:semiHidden/>
    <w:unhideWhenUsed/>
    <w:qFormat/>
    <w:rsid w:val="00FF5BEB"/>
  </w:style>
  <w:style w:type="numbering" w:customStyle="1" w:styleId="7210">
    <w:name w:val="Нет списка721"/>
    <w:uiPriority w:val="99"/>
    <w:semiHidden/>
    <w:unhideWhenUsed/>
    <w:qFormat/>
    <w:rsid w:val="00FF5BEB"/>
  </w:style>
  <w:style w:type="numbering" w:customStyle="1" w:styleId="1521">
    <w:name w:val="Нет списка1521"/>
    <w:uiPriority w:val="99"/>
    <w:semiHidden/>
    <w:unhideWhenUsed/>
    <w:qFormat/>
    <w:rsid w:val="00FF5BEB"/>
  </w:style>
  <w:style w:type="numbering" w:customStyle="1" w:styleId="6211">
    <w:name w:val="Стиль нумерованный621"/>
    <w:qFormat/>
    <w:rsid w:val="00FF5BEB"/>
  </w:style>
  <w:style w:type="numbering" w:customStyle="1" w:styleId="11521">
    <w:name w:val="Нет списка11521"/>
    <w:uiPriority w:val="99"/>
    <w:semiHidden/>
    <w:unhideWhenUsed/>
    <w:qFormat/>
    <w:rsid w:val="00FF5BEB"/>
  </w:style>
  <w:style w:type="numbering" w:customStyle="1" w:styleId="14211">
    <w:name w:val="Стиль нумерованный1421"/>
    <w:qFormat/>
    <w:rsid w:val="00FF5BEB"/>
  </w:style>
  <w:style w:type="numbering" w:customStyle="1" w:styleId="24210">
    <w:name w:val="Нет списка2421"/>
    <w:uiPriority w:val="99"/>
    <w:semiHidden/>
    <w:unhideWhenUsed/>
    <w:qFormat/>
    <w:rsid w:val="00FF5BEB"/>
  </w:style>
  <w:style w:type="numbering" w:customStyle="1" w:styleId="24211">
    <w:name w:val="Стиль нумерованный2421"/>
    <w:qFormat/>
    <w:rsid w:val="00FF5BEB"/>
  </w:style>
  <w:style w:type="numbering" w:customStyle="1" w:styleId="3421">
    <w:name w:val="Нет списка3421"/>
    <w:uiPriority w:val="99"/>
    <w:semiHidden/>
    <w:unhideWhenUsed/>
    <w:qFormat/>
    <w:rsid w:val="00FF5BEB"/>
  </w:style>
  <w:style w:type="numbering" w:customStyle="1" w:styleId="41210">
    <w:name w:val="Нет списка4121"/>
    <w:uiPriority w:val="99"/>
    <w:semiHidden/>
    <w:unhideWhenUsed/>
    <w:qFormat/>
    <w:rsid w:val="00FF5BEB"/>
  </w:style>
  <w:style w:type="numbering" w:customStyle="1" w:styleId="31211">
    <w:name w:val="Стиль нумерованный3121"/>
    <w:qFormat/>
    <w:rsid w:val="00FF5BEB"/>
  </w:style>
  <w:style w:type="numbering" w:customStyle="1" w:styleId="121210">
    <w:name w:val="Нет списка12121"/>
    <w:uiPriority w:val="99"/>
    <w:semiHidden/>
    <w:unhideWhenUsed/>
    <w:qFormat/>
    <w:rsid w:val="00FF5BEB"/>
  </w:style>
  <w:style w:type="numbering" w:customStyle="1" w:styleId="111211">
    <w:name w:val="Стиль нумерованный11121"/>
    <w:qFormat/>
    <w:rsid w:val="00FF5BEB"/>
  </w:style>
  <w:style w:type="numbering" w:customStyle="1" w:styleId="211210">
    <w:name w:val="Нет списка21121"/>
    <w:uiPriority w:val="99"/>
    <w:semiHidden/>
    <w:unhideWhenUsed/>
    <w:qFormat/>
    <w:rsid w:val="00FF5BEB"/>
  </w:style>
  <w:style w:type="numbering" w:customStyle="1" w:styleId="211211">
    <w:name w:val="Стиль нумерованный21121"/>
    <w:qFormat/>
    <w:rsid w:val="00FF5BEB"/>
  </w:style>
  <w:style w:type="numbering" w:customStyle="1" w:styleId="311210">
    <w:name w:val="Нет списка31121"/>
    <w:uiPriority w:val="99"/>
    <w:semiHidden/>
    <w:unhideWhenUsed/>
    <w:qFormat/>
    <w:rsid w:val="00FF5BEB"/>
  </w:style>
  <w:style w:type="numbering" w:customStyle="1" w:styleId="7211">
    <w:name w:val="Стиль нумерованный721"/>
    <w:qFormat/>
    <w:rsid w:val="00FF5BEB"/>
  </w:style>
  <w:style w:type="numbering" w:customStyle="1" w:styleId="15210">
    <w:name w:val="Стиль нумерованный1521"/>
    <w:qFormat/>
    <w:rsid w:val="00FF5BEB"/>
  </w:style>
  <w:style w:type="numbering" w:customStyle="1" w:styleId="2521">
    <w:name w:val="Стиль нумерованный2521"/>
    <w:qFormat/>
    <w:rsid w:val="00FF5BEB"/>
  </w:style>
  <w:style w:type="numbering" w:customStyle="1" w:styleId="8210">
    <w:name w:val="Стиль нумерованный821"/>
    <w:qFormat/>
    <w:rsid w:val="00FF5BEB"/>
  </w:style>
  <w:style w:type="numbering" w:customStyle="1" w:styleId="1621">
    <w:name w:val="Стиль нумерованный1621"/>
    <w:qFormat/>
    <w:rsid w:val="00FF5BEB"/>
  </w:style>
  <w:style w:type="numbering" w:customStyle="1" w:styleId="2621">
    <w:name w:val="Стиль нумерованный2621"/>
    <w:qFormat/>
    <w:rsid w:val="00FF5BEB"/>
  </w:style>
  <w:style w:type="numbering" w:customStyle="1" w:styleId="9210">
    <w:name w:val="Стиль нумерованный921"/>
    <w:qFormat/>
    <w:rsid w:val="00FF5BEB"/>
  </w:style>
  <w:style w:type="numbering" w:customStyle="1" w:styleId="1721">
    <w:name w:val="Стиль нумерованный1721"/>
    <w:qFormat/>
    <w:rsid w:val="00FF5BEB"/>
  </w:style>
  <w:style w:type="numbering" w:customStyle="1" w:styleId="2721">
    <w:name w:val="Стиль нумерованный2721"/>
    <w:qFormat/>
    <w:rsid w:val="00FF5BEB"/>
  </w:style>
  <w:style w:type="numbering" w:customStyle="1" w:styleId="1021">
    <w:name w:val="Стиль нумерованный1021"/>
    <w:qFormat/>
    <w:rsid w:val="00FF5BEB"/>
  </w:style>
  <w:style w:type="numbering" w:customStyle="1" w:styleId="1821">
    <w:name w:val="Стиль нумерованный1821"/>
    <w:qFormat/>
    <w:rsid w:val="00FF5BEB"/>
  </w:style>
  <w:style w:type="numbering" w:customStyle="1" w:styleId="2821">
    <w:name w:val="Стиль нумерованный2821"/>
    <w:qFormat/>
    <w:rsid w:val="00FF5BEB"/>
  </w:style>
  <w:style w:type="numbering" w:customStyle="1" w:styleId="8211">
    <w:name w:val="Нет списка821"/>
    <w:uiPriority w:val="99"/>
    <w:semiHidden/>
    <w:unhideWhenUsed/>
    <w:qFormat/>
    <w:rsid w:val="00FF5BEB"/>
  </w:style>
  <w:style w:type="numbering" w:customStyle="1" w:styleId="16210">
    <w:name w:val="Нет списка1621"/>
    <w:uiPriority w:val="99"/>
    <w:semiHidden/>
    <w:unhideWhenUsed/>
    <w:qFormat/>
    <w:rsid w:val="00FF5BEB"/>
  </w:style>
  <w:style w:type="numbering" w:customStyle="1" w:styleId="1922">
    <w:name w:val="Стиль нумерованный1922"/>
    <w:qFormat/>
    <w:rsid w:val="00FF5BEB"/>
  </w:style>
  <w:style w:type="numbering" w:customStyle="1" w:styleId="11621">
    <w:name w:val="Нет списка11621"/>
    <w:uiPriority w:val="99"/>
    <w:semiHidden/>
    <w:unhideWhenUsed/>
    <w:qFormat/>
    <w:rsid w:val="00FF5BEB"/>
  </w:style>
  <w:style w:type="numbering" w:customStyle="1" w:styleId="11021">
    <w:name w:val="Стиль нумерованный11021"/>
    <w:qFormat/>
    <w:rsid w:val="00FF5BEB"/>
  </w:style>
  <w:style w:type="numbering" w:customStyle="1" w:styleId="25210">
    <w:name w:val="Нет списка2521"/>
    <w:uiPriority w:val="99"/>
    <w:semiHidden/>
    <w:unhideWhenUsed/>
    <w:qFormat/>
    <w:rsid w:val="00FF5BEB"/>
  </w:style>
  <w:style w:type="numbering" w:customStyle="1" w:styleId="2921">
    <w:name w:val="Стиль нумерованный2921"/>
    <w:qFormat/>
    <w:rsid w:val="00FF5BEB"/>
  </w:style>
  <w:style w:type="numbering" w:customStyle="1" w:styleId="3521">
    <w:name w:val="Нет списка3521"/>
    <w:uiPriority w:val="99"/>
    <w:semiHidden/>
    <w:unhideWhenUsed/>
    <w:qFormat/>
    <w:rsid w:val="00FF5BEB"/>
  </w:style>
  <w:style w:type="numbering" w:customStyle="1" w:styleId="9111">
    <w:name w:val="Нет списка911"/>
    <w:uiPriority w:val="99"/>
    <w:semiHidden/>
    <w:unhideWhenUsed/>
    <w:qFormat/>
    <w:rsid w:val="00FF5BEB"/>
  </w:style>
  <w:style w:type="numbering" w:customStyle="1" w:styleId="17111">
    <w:name w:val="Нет списка1711"/>
    <w:uiPriority w:val="99"/>
    <w:semiHidden/>
    <w:unhideWhenUsed/>
    <w:qFormat/>
    <w:rsid w:val="00FF5BEB"/>
  </w:style>
  <w:style w:type="numbering" w:customStyle="1" w:styleId="11711">
    <w:name w:val="Нет списка11711"/>
    <w:uiPriority w:val="99"/>
    <w:semiHidden/>
    <w:unhideWhenUsed/>
    <w:qFormat/>
    <w:rsid w:val="00FF5BEB"/>
  </w:style>
  <w:style w:type="numbering" w:customStyle="1" w:styleId="111121">
    <w:name w:val="Нет списка111121"/>
    <w:uiPriority w:val="99"/>
    <w:semiHidden/>
    <w:unhideWhenUsed/>
    <w:qFormat/>
    <w:rsid w:val="00FF5BEB"/>
  </w:style>
  <w:style w:type="numbering" w:customStyle="1" w:styleId="2011">
    <w:name w:val="Стиль нумерованный2011"/>
    <w:qFormat/>
    <w:rsid w:val="00FF5BEB"/>
  </w:style>
  <w:style w:type="numbering" w:customStyle="1" w:styleId="11111111">
    <w:name w:val="Нет списка11111111"/>
    <w:uiPriority w:val="99"/>
    <w:semiHidden/>
    <w:unhideWhenUsed/>
    <w:qFormat/>
    <w:rsid w:val="00FF5BEB"/>
  </w:style>
  <w:style w:type="numbering" w:customStyle="1" w:styleId="112111">
    <w:name w:val="Стиль нумерованный11211"/>
    <w:qFormat/>
    <w:rsid w:val="00FF5BEB"/>
  </w:style>
  <w:style w:type="numbering" w:customStyle="1" w:styleId="26111">
    <w:name w:val="Нет списка2611"/>
    <w:uiPriority w:val="99"/>
    <w:semiHidden/>
    <w:unhideWhenUsed/>
    <w:qFormat/>
    <w:rsid w:val="00FF5BEB"/>
  </w:style>
  <w:style w:type="numbering" w:customStyle="1" w:styleId="21011">
    <w:name w:val="Стиль нумерованный21011"/>
    <w:qFormat/>
    <w:rsid w:val="00FF5BEB"/>
  </w:style>
  <w:style w:type="numbering" w:customStyle="1" w:styleId="3611">
    <w:name w:val="Нет списка3611"/>
    <w:uiPriority w:val="99"/>
    <w:semiHidden/>
    <w:unhideWhenUsed/>
    <w:qFormat/>
    <w:rsid w:val="00FF5BEB"/>
  </w:style>
  <w:style w:type="numbering" w:customStyle="1" w:styleId="42110">
    <w:name w:val="Нет списка4211"/>
    <w:uiPriority w:val="99"/>
    <w:semiHidden/>
    <w:unhideWhenUsed/>
    <w:qFormat/>
    <w:rsid w:val="00FF5BEB"/>
  </w:style>
  <w:style w:type="numbering" w:customStyle="1" w:styleId="122110">
    <w:name w:val="Нет списка12211"/>
    <w:uiPriority w:val="99"/>
    <w:semiHidden/>
    <w:unhideWhenUsed/>
    <w:qFormat/>
    <w:rsid w:val="00FF5BEB"/>
  </w:style>
  <w:style w:type="numbering" w:customStyle="1" w:styleId="32111">
    <w:name w:val="Стиль нумерованный3211"/>
    <w:qFormat/>
    <w:rsid w:val="00FF5BEB"/>
  </w:style>
  <w:style w:type="numbering" w:customStyle="1" w:styleId="1121110">
    <w:name w:val="Нет списка112111"/>
    <w:uiPriority w:val="99"/>
    <w:semiHidden/>
    <w:unhideWhenUsed/>
    <w:qFormat/>
    <w:rsid w:val="00FF5BEB"/>
  </w:style>
  <w:style w:type="numbering" w:customStyle="1" w:styleId="113111">
    <w:name w:val="Стиль нумерованный11311"/>
    <w:qFormat/>
    <w:rsid w:val="00FF5BEB"/>
  </w:style>
  <w:style w:type="numbering" w:customStyle="1" w:styleId="212110">
    <w:name w:val="Нет списка21211"/>
    <w:uiPriority w:val="99"/>
    <w:semiHidden/>
    <w:unhideWhenUsed/>
    <w:qFormat/>
    <w:rsid w:val="00FF5BEB"/>
  </w:style>
  <w:style w:type="numbering" w:customStyle="1" w:styleId="212111">
    <w:name w:val="Стиль нумерованный21211"/>
    <w:qFormat/>
    <w:rsid w:val="00FF5BEB"/>
  </w:style>
  <w:style w:type="numbering" w:customStyle="1" w:styleId="312110">
    <w:name w:val="Нет списка31211"/>
    <w:uiPriority w:val="99"/>
    <w:semiHidden/>
    <w:unhideWhenUsed/>
    <w:qFormat/>
    <w:rsid w:val="00FF5BEB"/>
  </w:style>
  <w:style w:type="numbering" w:customStyle="1" w:styleId="51111">
    <w:name w:val="Нет списка51111"/>
    <w:uiPriority w:val="99"/>
    <w:semiHidden/>
    <w:unhideWhenUsed/>
    <w:qFormat/>
    <w:rsid w:val="00FF5BEB"/>
  </w:style>
  <w:style w:type="numbering" w:customStyle="1" w:styleId="131111">
    <w:name w:val="Нет списка131111"/>
    <w:uiPriority w:val="99"/>
    <w:semiHidden/>
    <w:unhideWhenUsed/>
    <w:qFormat/>
    <w:rsid w:val="00FF5BEB"/>
  </w:style>
  <w:style w:type="numbering" w:customStyle="1" w:styleId="41110">
    <w:name w:val="Стиль нумерованный4111"/>
    <w:qFormat/>
    <w:rsid w:val="00FF5BEB"/>
  </w:style>
  <w:style w:type="numbering" w:customStyle="1" w:styleId="1131110">
    <w:name w:val="Нет списка113111"/>
    <w:uiPriority w:val="99"/>
    <w:semiHidden/>
    <w:unhideWhenUsed/>
    <w:qFormat/>
    <w:rsid w:val="00FF5BEB"/>
  </w:style>
  <w:style w:type="numbering" w:customStyle="1" w:styleId="121110">
    <w:name w:val="Стиль нумерованный12111"/>
    <w:qFormat/>
    <w:rsid w:val="00FF5BEB"/>
  </w:style>
  <w:style w:type="numbering" w:customStyle="1" w:styleId="221110">
    <w:name w:val="Нет списка22111"/>
    <w:uiPriority w:val="99"/>
    <w:semiHidden/>
    <w:unhideWhenUsed/>
    <w:qFormat/>
    <w:rsid w:val="00FF5BEB"/>
  </w:style>
  <w:style w:type="numbering" w:customStyle="1" w:styleId="221111">
    <w:name w:val="Стиль нумерованный22111"/>
    <w:qFormat/>
    <w:rsid w:val="00FF5BEB"/>
  </w:style>
  <w:style w:type="numbering" w:customStyle="1" w:styleId="321110">
    <w:name w:val="Нет списка32111"/>
    <w:uiPriority w:val="99"/>
    <w:semiHidden/>
    <w:unhideWhenUsed/>
    <w:qFormat/>
    <w:rsid w:val="00FF5BEB"/>
  </w:style>
  <w:style w:type="numbering" w:customStyle="1" w:styleId="61111">
    <w:name w:val="Нет списка61111"/>
    <w:uiPriority w:val="99"/>
    <w:semiHidden/>
    <w:unhideWhenUsed/>
    <w:qFormat/>
    <w:rsid w:val="00FF5BEB"/>
  </w:style>
  <w:style w:type="numbering" w:customStyle="1" w:styleId="141111">
    <w:name w:val="Нет списка141111"/>
    <w:uiPriority w:val="99"/>
    <w:semiHidden/>
    <w:unhideWhenUsed/>
    <w:qFormat/>
    <w:rsid w:val="00FF5BEB"/>
  </w:style>
  <w:style w:type="numbering" w:customStyle="1" w:styleId="51110">
    <w:name w:val="Стиль нумерованный5111"/>
    <w:qFormat/>
    <w:rsid w:val="00FF5BEB"/>
  </w:style>
  <w:style w:type="numbering" w:customStyle="1" w:styleId="114111">
    <w:name w:val="Нет списка114111"/>
    <w:uiPriority w:val="99"/>
    <w:semiHidden/>
    <w:unhideWhenUsed/>
    <w:qFormat/>
    <w:rsid w:val="00FF5BEB"/>
  </w:style>
  <w:style w:type="numbering" w:customStyle="1" w:styleId="131110">
    <w:name w:val="Стиль нумерованный13111"/>
    <w:qFormat/>
    <w:rsid w:val="00FF5BEB"/>
  </w:style>
  <w:style w:type="numbering" w:customStyle="1" w:styleId="231110">
    <w:name w:val="Нет списка23111"/>
    <w:uiPriority w:val="99"/>
    <w:semiHidden/>
    <w:unhideWhenUsed/>
    <w:qFormat/>
    <w:rsid w:val="00FF5BEB"/>
  </w:style>
  <w:style w:type="numbering" w:customStyle="1" w:styleId="231111">
    <w:name w:val="Стиль нумерованный23111"/>
    <w:qFormat/>
    <w:rsid w:val="00FF5BEB"/>
  </w:style>
  <w:style w:type="numbering" w:customStyle="1" w:styleId="33111">
    <w:name w:val="Нет списка33111"/>
    <w:uiPriority w:val="99"/>
    <w:semiHidden/>
    <w:unhideWhenUsed/>
    <w:qFormat/>
    <w:rsid w:val="00FF5BEB"/>
  </w:style>
  <w:style w:type="numbering" w:customStyle="1" w:styleId="71110">
    <w:name w:val="Нет списка7111"/>
    <w:uiPriority w:val="99"/>
    <w:semiHidden/>
    <w:unhideWhenUsed/>
    <w:qFormat/>
    <w:rsid w:val="00FF5BEB"/>
  </w:style>
  <w:style w:type="numbering" w:customStyle="1" w:styleId="151110">
    <w:name w:val="Нет списка15111"/>
    <w:uiPriority w:val="99"/>
    <w:semiHidden/>
    <w:unhideWhenUsed/>
    <w:qFormat/>
    <w:rsid w:val="00FF5BEB"/>
  </w:style>
  <w:style w:type="numbering" w:customStyle="1" w:styleId="61110">
    <w:name w:val="Стиль нумерованный6111"/>
    <w:qFormat/>
    <w:rsid w:val="00FF5BEB"/>
  </w:style>
  <w:style w:type="numbering" w:customStyle="1" w:styleId="115111">
    <w:name w:val="Нет списка115111"/>
    <w:uiPriority w:val="99"/>
    <w:semiHidden/>
    <w:unhideWhenUsed/>
    <w:qFormat/>
    <w:rsid w:val="00FF5BEB"/>
  </w:style>
  <w:style w:type="numbering" w:customStyle="1" w:styleId="141110">
    <w:name w:val="Стиль нумерованный14111"/>
    <w:qFormat/>
    <w:rsid w:val="00FF5BEB"/>
  </w:style>
  <w:style w:type="numbering" w:customStyle="1" w:styleId="241110">
    <w:name w:val="Нет списка24111"/>
    <w:uiPriority w:val="99"/>
    <w:semiHidden/>
    <w:unhideWhenUsed/>
    <w:qFormat/>
    <w:rsid w:val="00FF5BEB"/>
  </w:style>
  <w:style w:type="numbering" w:customStyle="1" w:styleId="241111">
    <w:name w:val="Стиль нумерованный24111"/>
    <w:qFormat/>
    <w:rsid w:val="00FF5BEB"/>
  </w:style>
  <w:style w:type="numbering" w:customStyle="1" w:styleId="34111">
    <w:name w:val="Нет списка34111"/>
    <w:uiPriority w:val="99"/>
    <w:semiHidden/>
    <w:unhideWhenUsed/>
    <w:qFormat/>
    <w:rsid w:val="00FF5BEB"/>
  </w:style>
  <w:style w:type="numbering" w:customStyle="1" w:styleId="411111">
    <w:name w:val="Нет списка411111"/>
    <w:uiPriority w:val="99"/>
    <w:semiHidden/>
    <w:unhideWhenUsed/>
    <w:qFormat/>
    <w:rsid w:val="00FF5BEB"/>
  </w:style>
  <w:style w:type="numbering" w:customStyle="1" w:styleId="311110">
    <w:name w:val="Стиль нумерованный31111"/>
    <w:qFormat/>
    <w:rsid w:val="00FF5BEB"/>
  </w:style>
  <w:style w:type="numbering" w:customStyle="1" w:styleId="1211111">
    <w:name w:val="Нет списка1211111"/>
    <w:uiPriority w:val="99"/>
    <w:semiHidden/>
    <w:unhideWhenUsed/>
    <w:qFormat/>
    <w:rsid w:val="00FF5BEB"/>
  </w:style>
  <w:style w:type="numbering" w:customStyle="1" w:styleId="1111110">
    <w:name w:val="Стиль нумерованный111111"/>
    <w:qFormat/>
    <w:rsid w:val="00FF5BEB"/>
  </w:style>
  <w:style w:type="numbering" w:customStyle="1" w:styleId="2111111">
    <w:name w:val="Нет списка2111111"/>
    <w:uiPriority w:val="99"/>
    <w:semiHidden/>
    <w:unhideWhenUsed/>
    <w:qFormat/>
    <w:rsid w:val="00FF5BEB"/>
  </w:style>
  <w:style w:type="numbering" w:customStyle="1" w:styleId="2111110">
    <w:name w:val="Стиль нумерованный211111"/>
    <w:qFormat/>
    <w:rsid w:val="00FF5BEB"/>
  </w:style>
  <w:style w:type="numbering" w:customStyle="1" w:styleId="3111111">
    <w:name w:val="Нет списка3111111"/>
    <w:uiPriority w:val="99"/>
    <w:semiHidden/>
    <w:unhideWhenUsed/>
    <w:qFormat/>
    <w:rsid w:val="00FF5BEB"/>
  </w:style>
  <w:style w:type="numbering" w:customStyle="1" w:styleId="71111">
    <w:name w:val="Стиль нумерованный7111"/>
    <w:qFormat/>
    <w:rsid w:val="00FF5BEB"/>
  </w:style>
  <w:style w:type="numbering" w:customStyle="1" w:styleId="151111">
    <w:name w:val="Стиль нумерованный15111"/>
    <w:qFormat/>
    <w:rsid w:val="00FF5BEB"/>
  </w:style>
  <w:style w:type="numbering" w:customStyle="1" w:styleId="251110">
    <w:name w:val="Стиль нумерованный25111"/>
    <w:qFormat/>
    <w:rsid w:val="00FF5BEB"/>
  </w:style>
  <w:style w:type="numbering" w:customStyle="1" w:styleId="81110">
    <w:name w:val="Стиль нумерованный8111"/>
    <w:qFormat/>
    <w:rsid w:val="00FF5BEB"/>
  </w:style>
  <w:style w:type="numbering" w:customStyle="1" w:styleId="161110">
    <w:name w:val="Стиль нумерованный16111"/>
    <w:qFormat/>
    <w:rsid w:val="00FF5BEB"/>
  </w:style>
  <w:style w:type="numbering" w:customStyle="1" w:styleId="261110">
    <w:name w:val="Стиль нумерованный26111"/>
    <w:qFormat/>
    <w:rsid w:val="00FF5BEB"/>
  </w:style>
  <w:style w:type="numbering" w:customStyle="1" w:styleId="91110">
    <w:name w:val="Стиль нумерованный9111"/>
    <w:qFormat/>
    <w:rsid w:val="00FF5BEB"/>
  </w:style>
  <w:style w:type="numbering" w:customStyle="1" w:styleId="171110">
    <w:name w:val="Стиль нумерованный17111"/>
    <w:qFormat/>
    <w:rsid w:val="00FF5BEB"/>
  </w:style>
  <w:style w:type="numbering" w:customStyle="1" w:styleId="27111">
    <w:name w:val="Стиль нумерованный27111"/>
    <w:qFormat/>
    <w:rsid w:val="00FF5BEB"/>
  </w:style>
  <w:style w:type="numbering" w:customStyle="1" w:styleId="10111">
    <w:name w:val="Стиль нумерованный10111"/>
    <w:qFormat/>
    <w:rsid w:val="00FF5BEB"/>
  </w:style>
  <w:style w:type="numbering" w:customStyle="1" w:styleId="18111">
    <w:name w:val="Стиль нумерованный18111"/>
    <w:qFormat/>
    <w:rsid w:val="00FF5BEB"/>
  </w:style>
  <w:style w:type="numbering" w:customStyle="1" w:styleId="28111">
    <w:name w:val="Стиль нумерованный28111"/>
    <w:qFormat/>
    <w:rsid w:val="00FF5BEB"/>
  </w:style>
  <w:style w:type="numbering" w:customStyle="1" w:styleId="81111">
    <w:name w:val="Нет списка8111"/>
    <w:uiPriority w:val="99"/>
    <w:semiHidden/>
    <w:unhideWhenUsed/>
    <w:qFormat/>
    <w:rsid w:val="00FF5BEB"/>
  </w:style>
  <w:style w:type="numbering" w:customStyle="1" w:styleId="161111">
    <w:name w:val="Нет списка16111"/>
    <w:uiPriority w:val="99"/>
    <w:semiHidden/>
    <w:unhideWhenUsed/>
    <w:qFormat/>
    <w:rsid w:val="00FF5BEB"/>
  </w:style>
  <w:style w:type="numbering" w:customStyle="1" w:styleId="19111">
    <w:name w:val="Стиль нумерованный19111"/>
    <w:qFormat/>
    <w:rsid w:val="00FF5BEB"/>
  </w:style>
  <w:style w:type="numbering" w:customStyle="1" w:styleId="116111">
    <w:name w:val="Нет списка116111"/>
    <w:uiPriority w:val="99"/>
    <w:semiHidden/>
    <w:unhideWhenUsed/>
    <w:qFormat/>
    <w:rsid w:val="00FF5BEB"/>
  </w:style>
  <w:style w:type="numbering" w:customStyle="1" w:styleId="110111">
    <w:name w:val="Стиль нумерованный110111"/>
    <w:qFormat/>
    <w:rsid w:val="00FF5BEB"/>
  </w:style>
  <w:style w:type="numbering" w:customStyle="1" w:styleId="251111">
    <w:name w:val="Нет списка25111"/>
    <w:uiPriority w:val="99"/>
    <w:semiHidden/>
    <w:unhideWhenUsed/>
    <w:qFormat/>
    <w:rsid w:val="00FF5BEB"/>
  </w:style>
  <w:style w:type="numbering" w:customStyle="1" w:styleId="29111">
    <w:name w:val="Стиль нумерованный29111"/>
    <w:qFormat/>
    <w:rsid w:val="00FF5BEB"/>
  </w:style>
  <w:style w:type="numbering" w:customStyle="1" w:styleId="35111">
    <w:name w:val="Нет списка35111"/>
    <w:uiPriority w:val="99"/>
    <w:semiHidden/>
    <w:unhideWhenUsed/>
    <w:qFormat/>
    <w:rsid w:val="00FF5BEB"/>
  </w:style>
  <w:style w:type="numbering" w:customStyle="1" w:styleId="1910">
    <w:name w:val="Нет списка191"/>
    <w:uiPriority w:val="99"/>
    <w:semiHidden/>
    <w:unhideWhenUsed/>
    <w:qFormat/>
    <w:rsid w:val="00FF5BEB"/>
  </w:style>
  <w:style w:type="numbering" w:customStyle="1" w:styleId="11010">
    <w:name w:val="Нет списка1101"/>
    <w:uiPriority w:val="99"/>
    <w:semiHidden/>
    <w:unhideWhenUsed/>
    <w:qFormat/>
    <w:rsid w:val="00FF5BEB"/>
  </w:style>
  <w:style w:type="numbering" w:customStyle="1" w:styleId="11910">
    <w:name w:val="Нет списка1191"/>
    <w:uiPriority w:val="99"/>
    <w:semiHidden/>
    <w:unhideWhenUsed/>
    <w:qFormat/>
    <w:rsid w:val="00FF5BEB"/>
  </w:style>
  <w:style w:type="numbering" w:customStyle="1" w:styleId="3410">
    <w:name w:val="Стиль нумерованный341"/>
    <w:qFormat/>
    <w:rsid w:val="00FF5BEB"/>
  </w:style>
  <w:style w:type="numbering" w:customStyle="1" w:styleId="11131">
    <w:name w:val="Нет списка11131"/>
    <w:uiPriority w:val="99"/>
    <w:semiHidden/>
    <w:unhideWhenUsed/>
    <w:qFormat/>
    <w:rsid w:val="00FF5BEB"/>
  </w:style>
  <w:style w:type="numbering" w:customStyle="1" w:styleId="11610">
    <w:name w:val="Стиль нумерованный1161"/>
    <w:qFormat/>
    <w:rsid w:val="00FF5BEB"/>
  </w:style>
  <w:style w:type="numbering" w:customStyle="1" w:styleId="2810">
    <w:name w:val="Нет списка281"/>
    <w:uiPriority w:val="99"/>
    <w:semiHidden/>
    <w:unhideWhenUsed/>
    <w:qFormat/>
    <w:rsid w:val="00FF5BEB"/>
  </w:style>
  <w:style w:type="numbering" w:customStyle="1" w:styleId="2151">
    <w:name w:val="Стиль нумерованный2151"/>
    <w:qFormat/>
    <w:rsid w:val="00FF5BEB"/>
  </w:style>
  <w:style w:type="numbering" w:customStyle="1" w:styleId="381">
    <w:name w:val="Нет списка381"/>
    <w:uiPriority w:val="99"/>
    <w:semiHidden/>
    <w:unhideWhenUsed/>
    <w:qFormat/>
    <w:rsid w:val="00FF5BEB"/>
  </w:style>
  <w:style w:type="numbering" w:customStyle="1" w:styleId="4410">
    <w:name w:val="Нет списка441"/>
    <w:uiPriority w:val="99"/>
    <w:semiHidden/>
    <w:unhideWhenUsed/>
    <w:qFormat/>
    <w:rsid w:val="00FF5BEB"/>
  </w:style>
  <w:style w:type="numbering" w:customStyle="1" w:styleId="1241">
    <w:name w:val="Нет списка1241"/>
    <w:uiPriority w:val="99"/>
    <w:semiHidden/>
    <w:unhideWhenUsed/>
    <w:qFormat/>
    <w:rsid w:val="00FF5BEB"/>
  </w:style>
  <w:style w:type="numbering" w:customStyle="1" w:styleId="3510">
    <w:name w:val="Стиль нумерованный351"/>
    <w:qFormat/>
    <w:rsid w:val="00FF5BEB"/>
  </w:style>
  <w:style w:type="numbering" w:customStyle="1" w:styleId="11231">
    <w:name w:val="Нет списка11231"/>
    <w:uiPriority w:val="99"/>
    <w:semiHidden/>
    <w:unhideWhenUsed/>
    <w:qFormat/>
    <w:rsid w:val="00FF5BEB"/>
  </w:style>
  <w:style w:type="numbering" w:customStyle="1" w:styleId="11710">
    <w:name w:val="Стиль нумерованный1171"/>
    <w:qFormat/>
    <w:rsid w:val="00FF5BEB"/>
  </w:style>
  <w:style w:type="numbering" w:customStyle="1" w:styleId="21410">
    <w:name w:val="Нет списка2141"/>
    <w:uiPriority w:val="99"/>
    <w:semiHidden/>
    <w:unhideWhenUsed/>
    <w:qFormat/>
    <w:rsid w:val="00FF5BEB"/>
  </w:style>
  <w:style w:type="numbering" w:customStyle="1" w:styleId="2161">
    <w:name w:val="Стиль нумерованный2161"/>
    <w:qFormat/>
    <w:rsid w:val="00FF5BEB"/>
  </w:style>
  <w:style w:type="numbering" w:customStyle="1" w:styleId="31410">
    <w:name w:val="Нет списка3141"/>
    <w:uiPriority w:val="99"/>
    <w:semiHidden/>
    <w:unhideWhenUsed/>
    <w:qFormat/>
    <w:rsid w:val="00FF5BEB"/>
  </w:style>
  <w:style w:type="numbering" w:customStyle="1" w:styleId="5310">
    <w:name w:val="Нет списка531"/>
    <w:uiPriority w:val="99"/>
    <w:semiHidden/>
    <w:unhideWhenUsed/>
    <w:qFormat/>
    <w:rsid w:val="00FF5BEB"/>
  </w:style>
  <w:style w:type="numbering" w:customStyle="1" w:styleId="1331">
    <w:name w:val="Нет списка1331"/>
    <w:uiPriority w:val="99"/>
    <w:semiHidden/>
    <w:unhideWhenUsed/>
    <w:qFormat/>
    <w:rsid w:val="00FF5BEB"/>
  </w:style>
  <w:style w:type="numbering" w:customStyle="1" w:styleId="4311">
    <w:name w:val="Стиль нумерованный431"/>
    <w:qFormat/>
    <w:rsid w:val="00FF5BEB"/>
  </w:style>
  <w:style w:type="numbering" w:customStyle="1" w:styleId="11331">
    <w:name w:val="Нет списка11331"/>
    <w:uiPriority w:val="99"/>
    <w:semiHidden/>
    <w:unhideWhenUsed/>
    <w:qFormat/>
    <w:rsid w:val="00FF5BEB"/>
  </w:style>
  <w:style w:type="numbering" w:customStyle="1" w:styleId="12310">
    <w:name w:val="Стиль нумерованный1231"/>
    <w:qFormat/>
    <w:rsid w:val="00FF5BEB"/>
  </w:style>
  <w:style w:type="numbering" w:customStyle="1" w:styleId="22310">
    <w:name w:val="Нет списка2231"/>
    <w:uiPriority w:val="99"/>
    <w:semiHidden/>
    <w:unhideWhenUsed/>
    <w:qFormat/>
    <w:rsid w:val="00FF5BEB"/>
  </w:style>
  <w:style w:type="numbering" w:customStyle="1" w:styleId="22311">
    <w:name w:val="Стиль нумерованный2231"/>
    <w:qFormat/>
    <w:rsid w:val="00FF5BEB"/>
  </w:style>
  <w:style w:type="numbering" w:customStyle="1" w:styleId="32310">
    <w:name w:val="Нет списка3231"/>
    <w:uiPriority w:val="99"/>
    <w:semiHidden/>
    <w:unhideWhenUsed/>
    <w:qFormat/>
    <w:rsid w:val="00FF5BEB"/>
  </w:style>
  <w:style w:type="numbering" w:customStyle="1" w:styleId="6310">
    <w:name w:val="Нет списка631"/>
    <w:uiPriority w:val="99"/>
    <w:semiHidden/>
    <w:unhideWhenUsed/>
    <w:qFormat/>
    <w:rsid w:val="00FF5BEB"/>
  </w:style>
  <w:style w:type="numbering" w:customStyle="1" w:styleId="1431">
    <w:name w:val="Нет списка1431"/>
    <w:uiPriority w:val="99"/>
    <w:semiHidden/>
    <w:unhideWhenUsed/>
    <w:qFormat/>
    <w:rsid w:val="00FF5BEB"/>
  </w:style>
  <w:style w:type="numbering" w:customStyle="1" w:styleId="5311">
    <w:name w:val="Стиль нумерованный531"/>
    <w:qFormat/>
    <w:rsid w:val="00FF5BEB"/>
  </w:style>
  <w:style w:type="numbering" w:customStyle="1" w:styleId="11431">
    <w:name w:val="Нет списка11431"/>
    <w:uiPriority w:val="99"/>
    <w:semiHidden/>
    <w:unhideWhenUsed/>
    <w:qFormat/>
    <w:rsid w:val="00FF5BEB"/>
  </w:style>
  <w:style w:type="numbering" w:customStyle="1" w:styleId="13310">
    <w:name w:val="Стиль нумерованный1331"/>
    <w:qFormat/>
    <w:rsid w:val="00FF5BEB"/>
  </w:style>
  <w:style w:type="numbering" w:customStyle="1" w:styleId="2331">
    <w:name w:val="Нет списка2331"/>
    <w:uiPriority w:val="99"/>
    <w:semiHidden/>
    <w:unhideWhenUsed/>
    <w:qFormat/>
    <w:rsid w:val="00FF5BEB"/>
  </w:style>
  <w:style w:type="numbering" w:customStyle="1" w:styleId="23310">
    <w:name w:val="Стиль нумерованный2331"/>
    <w:qFormat/>
    <w:rsid w:val="00FF5BEB"/>
  </w:style>
  <w:style w:type="numbering" w:customStyle="1" w:styleId="3331">
    <w:name w:val="Нет списка3331"/>
    <w:uiPriority w:val="99"/>
    <w:semiHidden/>
    <w:unhideWhenUsed/>
    <w:qFormat/>
    <w:rsid w:val="00FF5BEB"/>
  </w:style>
  <w:style w:type="numbering" w:customStyle="1" w:styleId="7310">
    <w:name w:val="Нет списка731"/>
    <w:uiPriority w:val="99"/>
    <w:semiHidden/>
    <w:unhideWhenUsed/>
    <w:qFormat/>
    <w:rsid w:val="00FF5BEB"/>
  </w:style>
  <w:style w:type="numbering" w:customStyle="1" w:styleId="1531">
    <w:name w:val="Нет списка1531"/>
    <w:uiPriority w:val="99"/>
    <w:semiHidden/>
    <w:unhideWhenUsed/>
    <w:qFormat/>
    <w:rsid w:val="00FF5BEB"/>
  </w:style>
  <w:style w:type="numbering" w:customStyle="1" w:styleId="6311">
    <w:name w:val="Стиль нумерованный631"/>
    <w:qFormat/>
    <w:rsid w:val="00FF5BEB"/>
  </w:style>
  <w:style w:type="numbering" w:customStyle="1" w:styleId="11531">
    <w:name w:val="Нет списка11531"/>
    <w:uiPriority w:val="99"/>
    <w:semiHidden/>
    <w:unhideWhenUsed/>
    <w:qFormat/>
    <w:rsid w:val="00FF5BEB"/>
  </w:style>
  <w:style w:type="numbering" w:customStyle="1" w:styleId="14310">
    <w:name w:val="Стиль нумерованный1431"/>
    <w:qFormat/>
    <w:rsid w:val="00FF5BEB"/>
  </w:style>
  <w:style w:type="numbering" w:customStyle="1" w:styleId="2431">
    <w:name w:val="Нет списка2431"/>
    <w:uiPriority w:val="99"/>
    <w:semiHidden/>
    <w:unhideWhenUsed/>
    <w:qFormat/>
    <w:rsid w:val="00FF5BEB"/>
  </w:style>
  <w:style w:type="numbering" w:customStyle="1" w:styleId="24310">
    <w:name w:val="Стиль нумерованный2431"/>
    <w:qFormat/>
    <w:rsid w:val="00FF5BEB"/>
  </w:style>
  <w:style w:type="numbering" w:customStyle="1" w:styleId="3431">
    <w:name w:val="Нет списка3431"/>
    <w:uiPriority w:val="99"/>
    <w:semiHidden/>
    <w:unhideWhenUsed/>
    <w:qFormat/>
    <w:rsid w:val="00FF5BEB"/>
  </w:style>
  <w:style w:type="numbering" w:customStyle="1" w:styleId="4131">
    <w:name w:val="Нет списка4131"/>
    <w:uiPriority w:val="99"/>
    <w:semiHidden/>
    <w:unhideWhenUsed/>
    <w:qFormat/>
    <w:rsid w:val="00FF5BEB"/>
  </w:style>
  <w:style w:type="numbering" w:customStyle="1" w:styleId="31311">
    <w:name w:val="Стиль нумерованный3131"/>
    <w:qFormat/>
    <w:rsid w:val="00FF5BEB"/>
  </w:style>
  <w:style w:type="numbering" w:customStyle="1" w:styleId="12131">
    <w:name w:val="Нет списка12131"/>
    <w:uiPriority w:val="99"/>
    <w:semiHidden/>
    <w:unhideWhenUsed/>
    <w:qFormat/>
    <w:rsid w:val="00FF5BEB"/>
  </w:style>
  <w:style w:type="numbering" w:customStyle="1" w:styleId="111310">
    <w:name w:val="Стиль нумерованный11131"/>
    <w:qFormat/>
    <w:rsid w:val="00FF5BEB"/>
  </w:style>
  <w:style w:type="numbering" w:customStyle="1" w:styleId="21131">
    <w:name w:val="Нет списка21131"/>
    <w:uiPriority w:val="99"/>
    <w:semiHidden/>
    <w:unhideWhenUsed/>
    <w:qFormat/>
    <w:rsid w:val="00FF5BEB"/>
  </w:style>
  <w:style w:type="numbering" w:customStyle="1" w:styleId="211310">
    <w:name w:val="Стиль нумерованный21131"/>
    <w:qFormat/>
    <w:rsid w:val="00FF5BEB"/>
  </w:style>
  <w:style w:type="numbering" w:customStyle="1" w:styleId="31131">
    <w:name w:val="Нет списка31131"/>
    <w:uiPriority w:val="99"/>
    <w:semiHidden/>
    <w:unhideWhenUsed/>
    <w:qFormat/>
    <w:rsid w:val="00FF5BEB"/>
  </w:style>
  <w:style w:type="numbering" w:customStyle="1" w:styleId="7311">
    <w:name w:val="Стиль нумерованный731"/>
    <w:qFormat/>
    <w:rsid w:val="00FF5BEB"/>
  </w:style>
  <w:style w:type="numbering" w:customStyle="1" w:styleId="15310">
    <w:name w:val="Стиль нумерованный1531"/>
    <w:qFormat/>
    <w:rsid w:val="00FF5BEB"/>
  </w:style>
  <w:style w:type="numbering" w:customStyle="1" w:styleId="2531">
    <w:name w:val="Стиль нумерованный2531"/>
    <w:qFormat/>
    <w:rsid w:val="00FF5BEB"/>
  </w:style>
  <w:style w:type="numbering" w:customStyle="1" w:styleId="8310">
    <w:name w:val="Стиль нумерованный831"/>
    <w:qFormat/>
    <w:rsid w:val="00FF5BEB"/>
  </w:style>
  <w:style w:type="numbering" w:customStyle="1" w:styleId="1631">
    <w:name w:val="Стиль нумерованный1631"/>
    <w:qFormat/>
    <w:rsid w:val="00FF5BEB"/>
  </w:style>
  <w:style w:type="numbering" w:customStyle="1" w:styleId="2631">
    <w:name w:val="Стиль нумерованный2631"/>
    <w:qFormat/>
    <w:rsid w:val="00FF5BEB"/>
  </w:style>
  <w:style w:type="numbering" w:customStyle="1" w:styleId="9310">
    <w:name w:val="Стиль нумерованный931"/>
    <w:qFormat/>
    <w:rsid w:val="00FF5BEB"/>
  </w:style>
  <w:style w:type="numbering" w:customStyle="1" w:styleId="1731">
    <w:name w:val="Стиль нумерованный1731"/>
    <w:qFormat/>
    <w:rsid w:val="00FF5BEB"/>
  </w:style>
  <w:style w:type="numbering" w:customStyle="1" w:styleId="2731">
    <w:name w:val="Стиль нумерованный2731"/>
    <w:qFormat/>
    <w:rsid w:val="00FF5BEB"/>
  </w:style>
  <w:style w:type="numbering" w:customStyle="1" w:styleId="10311">
    <w:name w:val="Стиль нумерованный10311"/>
    <w:qFormat/>
    <w:rsid w:val="00FF5BEB"/>
  </w:style>
  <w:style w:type="numbering" w:customStyle="1" w:styleId="1831">
    <w:name w:val="Стиль нумерованный1831"/>
    <w:qFormat/>
    <w:rsid w:val="00FF5BEB"/>
  </w:style>
  <w:style w:type="numbering" w:customStyle="1" w:styleId="2831">
    <w:name w:val="Стиль нумерованный2831"/>
    <w:qFormat/>
    <w:rsid w:val="00FF5BEB"/>
  </w:style>
  <w:style w:type="numbering" w:customStyle="1" w:styleId="8311">
    <w:name w:val="Нет списка831"/>
    <w:uiPriority w:val="99"/>
    <w:semiHidden/>
    <w:unhideWhenUsed/>
    <w:qFormat/>
    <w:rsid w:val="00FF5BEB"/>
  </w:style>
  <w:style w:type="numbering" w:customStyle="1" w:styleId="16310">
    <w:name w:val="Нет списка1631"/>
    <w:uiPriority w:val="99"/>
    <w:semiHidden/>
    <w:unhideWhenUsed/>
    <w:qFormat/>
    <w:rsid w:val="00FF5BEB"/>
  </w:style>
  <w:style w:type="numbering" w:customStyle="1" w:styleId="1931">
    <w:name w:val="Стиль нумерованный1931"/>
    <w:qFormat/>
    <w:rsid w:val="00FF5BEB"/>
  </w:style>
  <w:style w:type="numbering" w:customStyle="1" w:styleId="11631">
    <w:name w:val="Нет списка11631"/>
    <w:uiPriority w:val="99"/>
    <w:semiHidden/>
    <w:unhideWhenUsed/>
    <w:qFormat/>
    <w:rsid w:val="00FF5BEB"/>
  </w:style>
  <w:style w:type="numbering" w:customStyle="1" w:styleId="11031">
    <w:name w:val="Стиль нумерованный11031"/>
    <w:qFormat/>
    <w:rsid w:val="00FF5BEB"/>
  </w:style>
  <w:style w:type="numbering" w:customStyle="1" w:styleId="25310">
    <w:name w:val="Нет списка2531"/>
    <w:uiPriority w:val="99"/>
    <w:semiHidden/>
    <w:unhideWhenUsed/>
    <w:qFormat/>
    <w:rsid w:val="00FF5BEB"/>
  </w:style>
  <w:style w:type="numbering" w:customStyle="1" w:styleId="2931">
    <w:name w:val="Стиль нумерованный2931"/>
    <w:qFormat/>
    <w:rsid w:val="00FF5BEB"/>
  </w:style>
  <w:style w:type="numbering" w:customStyle="1" w:styleId="3531">
    <w:name w:val="Нет списка3531"/>
    <w:uiPriority w:val="99"/>
    <w:semiHidden/>
    <w:unhideWhenUsed/>
    <w:qFormat/>
    <w:rsid w:val="00FF5BEB"/>
  </w:style>
  <w:style w:type="numbering" w:customStyle="1" w:styleId="9211">
    <w:name w:val="Нет списка921"/>
    <w:uiPriority w:val="99"/>
    <w:semiHidden/>
    <w:unhideWhenUsed/>
    <w:qFormat/>
    <w:rsid w:val="00FF5BEB"/>
  </w:style>
  <w:style w:type="numbering" w:customStyle="1" w:styleId="17210">
    <w:name w:val="Нет списка1721"/>
    <w:uiPriority w:val="99"/>
    <w:semiHidden/>
    <w:unhideWhenUsed/>
    <w:qFormat/>
    <w:rsid w:val="00FF5BEB"/>
  </w:style>
  <w:style w:type="numbering" w:customStyle="1" w:styleId="11721">
    <w:name w:val="Нет списка11721"/>
    <w:uiPriority w:val="99"/>
    <w:semiHidden/>
    <w:unhideWhenUsed/>
    <w:qFormat/>
    <w:rsid w:val="00FF5BEB"/>
  </w:style>
  <w:style w:type="numbering" w:customStyle="1" w:styleId="111131">
    <w:name w:val="Нет списка111131"/>
    <w:uiPriority w:val="99"/>
    <w:semiHidden/>
    <w:unhideWhenUsed/>
    <w:qFormat/>
    <w:rsid w:val="00FF5BEB"/>
  </w:style>
  <w:style w:type="numbering" w:customStyle="1" w:styleId="2021">
    <w:name w:val="Стиль нумерованный2021"/>
    <w:qFormat/>
    <w:rsid w:val="00FF5BEB"/>
  </w:style>
  <w:style w:type="numbering" w:customStyle="1" w:styleId="1111121">
    <w:name w:val="Нет списка1111121"/>
    <w:uiPriority w:val="99"/>
    <w:semiHidden/>
    <w:unhideWhenUsed/>
    <w:qFormat/>
    <w:rsid w:val="00FF5BEB"/>
  </w:style>
  <w:style w:type="numbering" w:customStyle="1" w:styleId="112210">
    <w:name w:val="Стиль нумерованный11221"/>
    <w:qFormat/>
    <w:rsid w:val="00FF5BEB"/>
  </w:style>
  <w:style w:type="numbering" w:customStyle="1" w:styleId="26210">
    <w:name w:val="Нет списка2621"/>
    <w:uiPriority w:val="99"/>
    <w:semiHidden/>
    <w:unhideWhenUsed/>
    <w:qFormat/>
    <w:rsid w:val="00FF5BEB"/>
  </w:style>
  <w:style w:type="numbering" w:customStyle="1" w:styleId="21021">
    <w:name w:val="Стиль нумерованный21021"/>
    <w:qFormat/>
    <w:rsid w:val="00FF5BEB"/>
  </w:style>
  <w:style w:type="numbering" w:customStyle="1" w:styleId="3621">
    <w:name w:val="Нет списка3621"/>
    <w:uiPriority w:val="99"/>
    <w:semiHidden/>
    <w:unhideWhenUsed/>
    <w:qFormat/>
    <w:rsid w:val="00FF5BEB"/>
  </w:style>
  <w:style w:type="numbering" w:customStyle="1" w:styleId="4221">
    <w:name w:val="Нет списка4221"/>
    <w:uiPriority w:val="99"/>
    <w:semiHidden/>
    <w:unhideWhenUsed/>
    <w:qFormat/>
    <w:rsid w:val="00FF5BEB"/>
  </w:style>
  <w:style w:type="numbering" w:customStyle="1" w:styleId="12221">
    <w:name w:val="Нет списка12221"/>
    <w:uiPriority w:val="99"/>
    <w:semiHidden/>
    <w:unhideWhenUsed/>
    <w:qFormat/>
    <w:rsid w:val="00FF5BEB"/>
  </w:style>
  <w:style w:type="numbering" w:customStyle="1" w:styleId="32211">
    <w:name w:val="Стиль нумерованный3221"/>
    <w:qFormat/>
    <w:rsid w:val="00FF5BEB"/>
  </w:style>
  <w:style w:type="numbering" w:customStyle="1" w:styleId="112121">
    <w:name w:val="Нет списка112121"/>
    <w:uiPriority w:val="99"/>
    <w:semiHidden/>
    <w:unhideWhenUsed/>
    <w:qFormat/>
    <w:rsid w:val="00FF5BEB"/>
  </w:style>
  <w:style w:type="numbering" w:customStyle="1" w:styleId="113210">
    <w:name w:val="Стиль нумерованный11321"/>
    <w:qFormat/>
    <w:rsid w:val="00FF5BEB"/>
  </w:style>
  <w:style w:type="numbering" w:customStyle="1" w:styleId="21221">
    <w:name w:val="Нет списка21221"/>
    <w:uiPriority w:val="99"/>
    <w:semiHidden/>
    <w:unhideWhenUsed/>
    <w:qFormat/>
    <w:rsid w:val="00FF5BEB"/>
  </w:style>
  <w:style w:type="numbering" w:customStyle="1" w:styleId="212210">
    <w:name w:val="Стиль нумерованный21221"/>
    <w:qFormat/>
    <w:rsid w:val="00FF5BEB"/>
  </w:style>
  <w:style w:type="numbering" w:customStyle="1" w:styleId="31221">
    <w:name w:val="Нет списка31221"/>
    <w:uiPriority w:val="99"/>
    <w:semiHidden/>
    <w:unhideWhenUsed/>
    <w:qFormat/>
    <w:rsid w:val="00FF5BEB"/>
  </w:style>
  <w:style w:type="numbering" w:customStyle="1" w:styleId="51210">
    <w:name w:val="Нет списка5121"/>
    <w:uiPriority w:val="99"/>
    <w:semiHidden/>
    <w:unhideWhenUsed/>
    <w:qFormat/>
    <w:rsid w:val="00FF5BEB"/>
  </w:style>
  <w:style w:type="numbering" w:customStyle="1" w:styleId="13121">
    <w:name w:val="Нет списка13121"/>
    <w:uiPriority w:val="99"/>
    <w:semiHidden/>
    <w:unhideWhenUsed/>
    <w:qFormat/>
    <w:rsid w:val="00FF5BEB"/>
  </w:style>
  <w:style w:type="numbering" w:customStyle="1" w:styleId="41211">
    <w:name w:val="Стиль нумерованный4121"/>
    <w:qFormat/>
    <w:rsid w:val="00FF5BEB"/>
  </w:style>
  <w:style w:type="numbering" w:customStyle="1" w:styleId="113121">
    <w:name w:val="Нет списка113121"/>
    <w:uiPriority w:val="99"/>
    <w:semiHidden/>
    <w:unhideWhenUsed/>
    <w:qFormat/>
    <w:rsid w:val="00FF5BEB"/>
  </w:style>
  <w:style w:type="numbering" w:customStyle="1" w:styleId="121211">
    <w:name w:val="Стиль нумерованный12121"/>
    <w:qFormat/>
    <w:rsid w:val="00FF5BEB"/>
  </w:style>
  <w:style w:type="numbering" w:customStyle="1" w:styleId="22121">
    <w:name w:val="Нет списка22121"/>
    <w:uiPriority w:val="99"/>
    <w:semiHidden/>
    <w:unhideWhenUsed/>
    <w:qFormat/>
    <w:rsid w:val="00FF5BEB"/>
  </w:style>
  <w:style w:type="numbering" w:customStyle="1" w:styleId="221210">
    <w:name w:val="Стиль нумерованный22121"/>
    <w:qFormat/>
    <w:rsid w:val="00FF5BEB"/>
  </w:style>
  <w:style w:type="numbering" w:customStyle="1" w:styleId="32121">
    <w:name w:val="Нет списка32121"/>
    <w:uiPriority w:val="99"/>
    <w:semiHidden/>
    <w:unhideWhenUsed/>
    <w:qFormat/>
    <w:rsid w:val="00FF5BEB"/>
  </w:style>
  <w:style w:type="numbering" w:customStyle="1" w:styleId="61210">
    <w:name w:val="Нет списка6121"/>
    <w:uiPriority w:val="99"/>
    <w:semiHidden/>
    <w:unhideWhenUsed/>
    <w:qFormat/>
    <w:rsid w:val="00FF5BEB"/>
  </w:style>
  <w:style w:type="numbering" w:customStyle="1" w:styleId="14121">
    <w:name w:val="Нет списка14121"/>
    <w:uiPriority w:val="99"/>
    <w:semiHidden/>
    <w:unhideWhenUsed/>
    <w:qFormat/>
    <w:rsid w:val="00FF5BEB"/>
  </w:style>
  <w:style w:type="numbering" w:customStyle="1" w:styleId="51211">
    <w:name w:val="Стиль нумерованный5121"/>
    <w:qFormat/>
    <w:rsid w:val="00FF5BEB"/>
  </w:style>
  <w:style w:type="numbering" w:customStyle="1" w:styleId="114121">
    <w:name w:val="Нет списка114121"/>
    <w:uiPriority w:val="99"/>
    <w:semiHidden/>
    <w:unhideWhenUsed/>
    <w:qFormat/>
    <w:rsid w:val="00FF5BEB"/>
  </w:style>
  <w:style w:type="numbering" w:customStyle="1" w:styleId="131210">
    <w:name w:val="Стиль нумерованный13121"/>
    <w:qFormat/>
    <w:rsid w:val="00FF5BEB"/>
  </w:style>
  <w:style w:type="numbering" w:customStyle="1" w:styleId="23121">
    <w:name w:val="Нет списка23121"/>
    <w:uiPriority w:val="99"/>
    <w:semiHidden/>
    <w:unhideWhenUsed/>
    <w:qFormat/>
    <w:rsid w:val="00FF5BEB"/>
  </w:style>
  <w:style w:type="numbering" w:customStyle="1" w:styleId="231210">
    <w:name w:val="Стиль нумерованный23121"/>
    <w:qFormat/>
    <w:rsid w:val="00FF5BEB"/>
  </w:style>
  <w:style w:type="numbering" w:customStyle="1" w:styleId="33121">
    <w:name w:val="Нет списка33121"/>
    <w:uiPriority w:val="99"/>
    <w:semiHidden/>
    <w:unhideWhenUsed/>
    <w:qFormat/>
    <w:rsid w:val="00FF5BEB"/>
  </w:style>
  <w:style w:type="numbering" w:customStyle="1" w:styleId="7121">
    <w:name w:val="Нет списка7121"/>
    <w:uiPriority w:val="99"/>
    <w:semiHidden/>
    <w:unhideWhenUsed/>
    <w:qFormat/>
    <w:rsid w:val="00FF5BEB"/>
  </w:style>
  <w:style w:type="numbering" w:customStyle="1" w:styleId="15121">
    <w:name w:val="Нет списка15121"/>
    <w:uiPriority w:val="99"/>
    <w:semiHidden/>
    <w:unhideWhenUsed/>
    <w:qFormat/>
    <w:rsid w:val="00FF5BEB"/>
  </w:style>
  <w:style w:type="numbering" w:customStyle="1" w:styleId="61211">
    <w:name w:val="Стиль нумерованный6121"/>
    <w:qFormat/>
    <w:rsid w:val="00FF5BEB"/>
  </w:style>
  <w:style w:type="numbering" w:customStyle="1" w:styleId="115121">
    <w:name w:val="Нет списка115121"/>
    <w:uiPriority w:val="99"/>
    <w:semiHidden/>
    <w:unhideWhenUsed/>
    <w:qFormat/>
    <w:rsid w:val="00FF5BEB"/>
  </w:style>
  <w:style w:type="numbering" w:customStyle="1" w:styleId="141210">
    <w:name w:val="Стиль нумерованный14121"/>
    <w:qFormat/>
    <w:rsid w:val="00FF5BEB"/>
  </w:style>
  <w:style w:type="numbering" w:customStyle="1" w:styleId="24121">
    <w:name w:val="Нет списка24121"/>
    <w:uiPriority w:val="99"/>
    <w:semiHidden/>
    <w:unhideWhenUsed/>
    <w:qFormat/>
    <w:rsid w:val="00FF5BEB"/>
  </w:style>
  <w:style w:type="numbering" w:customStyle="1" w:styleId="241210">
    <w:name w:val="Стиль нумерованный24121"/>
    <w:qFormat/>
    <w:rsid w:val="00FF5BEB"/>
  </w:style>
  <w:style w:type="numbering" w:customStyle="1" w:styleId="34121">
    <w:name w:val="Нет списка34121"/>
    <w:uiPriority w:val="99"/>
    <w:semiHidden/>
    <w:unhideWhenUsed/>
    <w:qFormat/>
    <w:rsid w:val="00FF5BEB"/>
  </w:style>
  <w:style w:type="numbering" w:customStyle="1" w:styleId="41121">
    <w:name w:val="Нет списка41121"/>
    <w:uiPriority w:val="99"/>
    <w:semiHidden/>
    <w:unhideWhenUsed/>
    <w:qFormat/>
    <w:rsid w:val="00FF5BEB"/>
  </w:style>
  <w:style w:type="numbering" w:customStyle="1" w:styleId="311211">
    <w:name w:val="Стиль нумерованный31121"/>
    <w:qFormat/>
    <w:rsid w:val="00FF5BEB"/>
  </w:style>
  <w:style w:type="numbering" w:customStyle="1" w:styleId="121121">
    <w:name w:val="Нет списка121121"/>
    <w:uiPriority w:val="99"/>
    <w:semiHidden/>
    <w:unhideWhenUsed/>
    <w:qFormat/>
    <w:rsid w:val="00FF5BEB"/>
  </w:style>
  <w:style w:type="numbering" w:customStyle="1" w:styleId="1111210">
    <w:name w:val="Стиль нумерованный111121"/>
    <w:qFormat/>
    <w:rsid w:val="00FF5BEB"/>
  </w:style>
  <w:style w:type="numbering" w:customStyle="1" w:styleId="211121">
    <w:name w:val="Нет списка211121"/>
    <w:uiPriority w:val="99"/>
    <w:semiHidden/>
    <w:unhideWhenUsed/>
    <w:qFormat/>
    <w:rsid w:val="00FF5BEB"/>
  </w:style>
  <w:style w:type="numbering" w:customStyle="1" w:styleId="2111210">
    <w:name w:val="Стиль нумерованный211121"/>
    <w:qFormat/>
    <w:rsid w:val="00FF5BEB"/>
  </w:style>
  <w:style w:type="numbering" w:customStyle="1" w:styleId="311121">
    <w:name w:val="Нет списка311121"/>
    <w:uiPriority w:val="99"/>
    <w:semiHidden/>
    <w:unhideWhenUsed/>
    <w:qFormat/>
    <w:rsid w:val="00FF5BEB"/>
  </w:style>
  <w:style w:type="numbering" w:customStyle="1" w:styleId="71210">
    <w:name w:val="Стиль нумерованный7121"/>
    <w:qFormat/>
    <w:rsid w:val="00FF5BEB"/>
  </w:style>
  <w:style w:type="numbering" w:customStyle="1" w:styleId="151210">
    <w:name w:val="Стиль нумерованный15121"/>
    <w:qFormat/>
    <w:rsid w:val="00FF5BEB"/>
  </w:style>
  <w:style w:type="numbering" w:customStyle="1" w:styleId="25121">
    <w:name w:val="Стиль нумерованный25121"/>
    <w:qFormat/>
    <w:rsid w:val="00FF5BEB"/>
  </w:style>
  <w:style w:type="numbering" w:customStyle="1" w:styleId="8121">
    <w:name w:val="Стиль нумерованный8121"/>
    <w:qFormat/>
    <w:rsid w:val="00FF5BEB"/>
  </w:style>
  <w:style w:type="numbering" w:customStyle="1" w:styleId="16121">
    <w:name w:val="Стиль нумерованный16121"/>
    <w:qFormat/>
    <w:rsid w:val="00FF5BEB"/>
  </w:style>
  <w:style w:type="numbering" w:customStyle="1" w:styleId="26121">
    <w:name w:val="Стиль нумерованный26121"/>
    <w:qFormat/>
    <w:rsid w:val="00FF5BEB"/>
  </w:style>
  <w:style w:type="numbering" w:customStyle="1" w:styleId="9121">
    <w:name w:val="Стиль нумерованный9121"/>
    <w:qFormat/>
    <w:rsid w:val="00FF5BEB"/>
  </w:style>
  <w:style w:type="numbering" w:customStyle="1" w:styleId="17121">
    <w:name w:val="Стиль нумерованный17121"/>
    <w:qFormat/>
    <w:rsid w:val="00FF5BEB"/>
  </w:style>
  <w:style w:type="numbering" w:customStyle="1" w:styleId="27121">
    <w:name w:val="Стиль нумерованный27121"/>
    <w:qFormat/>
    <w:rsid w:val="00FF5BEB"/>
  </w:style>
  <w:style w:type="numbering" w:customStyle="1" w:styleId="10121">
    <w:name w:val="Стиль нумерованный10121"/>
    <w:qFormat/>
    <w:rsid w:val="00FF5BEB"/>
  </w:style>
  <w:style w:type="numbering" w:customStyle="1" w:styleId="18121">
    <w:name w:val="Стиль нумерованный18121"/>
    <w:qFormat/>
    <w:rsid w:val="00FF5BEB"/>
  </w:style>
  <w:style w:type="numbering" w:customStyle="1" w:styleId="28121">
    <w:name w:val="Стиль нумерованный28121"/>
    <w:qFormat/>
    <w:rsid w:val="00FF5BEB"/>
  </w:style>
  <w:style w:type="numbering" w:customStyle="1" w:styleId="81210">
    <w:name w:val="Нет списка8121"/>
    <w:uiPriority w:val="99"/>
    <w:semiHidden/>
    <w:unhideWhenUsed/>
    <w:qFormat/>
    <w:rsid w:val="00FF5BEB"/>
  </w:style>
  <w:style w:type="numbering" w:customStyle="1" w:styleId="161210">
    <w:name w:val="Нет списка16121"/>
    <w:uiPriority w:val="99"/>
    <w:semiHidden/>
    <w:unhideWhenUsed/>
    <w:qFormat/>
    <w:rsid w:val="00FF5BEB"/>
  </w:style>
  <w:style w:type="numbering" w:customStyle="1" w:styleId="19121">
    <w:name w:val="Стиль нумерованный19121"/>
    <w:qFormat/>
    <w:rsid w:val="00FF5BEB"/>
  </w:style>
  <w:style w:type="numbering" w:customStyle="1" w:styleId="116121">
    <w:name w:val="Нет списка116121"/>
    <w:uiPriority w:val="99"/>
    <w:semiHidden/>
    <w:unhideWhenUsed/>
    <w:qFormat/>
    <w:rsid w:val="00FF5BEB"/>
  </w:style>
  <w:style w:type="numbering" w:customStyle="1" w:styleId="110121">
    <w:name w:val="Стиль нумерованный110121"/>
    <w:qFormat/>
    <w:rsid w:val="00FF5BEB"/>
  </w:style>
  <w:style w:type="numbering" w:customStyle="1" w:styleId="251210">
    <w:name w:val="Нет списка25121"/>
    <w:uiPriority w:val="99"/>
    <w:semiHidden/>
    <w:unhideWhenUsed/>
    <w:qFormat/>
    <w:rsid w:val="00FF5BEB"/>
  </w:style>
  <w:style w:type="numbering" w:customStyle="1" w:styleId="29121">
    <w:name w:val="Стиль нумерованный29121"/>
    <w:qFormat/>
    <w:rsid w:val="00FF5BEB"/>
  </w:style>
  <w:style w:type="numbering" w:customStyle="1" w:styleId="35121">
    <w:name w:val="Нет списка35121"/>
    <w:uiPriority w:val="99"/>
    <w:semiHidden/>
    <w:unhideWhenUsed/>
    <w:qFormat/>
    <w:rsid w:val="00FF5BEB"/>
  </w:style>
  <w:style w:type="numbering" w:customStyle="1" w:styleId="19211">
    <w:name w:val="Стиль нумерованный19211"/>
    <w:qFormat/>
    <w:rsid w:val="00FF5BEB"/>
  </w:style>
  <w:style w:type="numbering" w:customStyle="1" w:styleId="1fd">
    <w:name w:val="СтильСН1"/>
    <w:uiPriority w:val="99"/>
    <w:qFormat/>
    <w:rsid w:val="00FF5BEB"/>
  </w:style>
  <w:style w:type="numbering" w:customStyle="1" w:styleId="2010">
    <w:name w:val="Нет списка201"/>
    <w:uiPriority w:val="99"/>
    <w:semiHidden/>
    <w:unhideWhenUsed/>
    <w:qFormat/>
    <w:rsid w:val="00FF5BEB"/>
  </w:style>
  <w:style w:type="numbering" w:customStyle="1" w:styleId="1201">
    <w:name w:val="Нет списка1201"/>
    <w:uiPriority w:val="99"/>
    <w:semiHidden/>
    <w:unhideWhenUsed/>
    <w:qFormat/>
    <w:rsid w:val="00FF5BEB"/>
  </w:style>
  <w:style w:type="numbering" w:customStyle="1" w:styleId="11101">
    <w:name w:val="Нет списка11101"/>
    <w:uiPriority w:val="99"/>
    <w:semiHidden/>
    <w:unhideWhenUsed/>
    <w:qFormat/>
    <w:rsid w:val="00FF5BEB"/>
  </w:style>
  <w:style w:type="numbering" w:customStyle="1" w:styleId="2910">
    <w:name w:val="Нет списка291"/>
    <w:uiPriority w:val="99"/>
    <w:semiHidden/>
    <w:unhideWhenUsed/>
    <w:qFormat/>
    <w:rsid w:val="00FF5BEB"/>
  </w:style>
  <w:style w:type="numbering" w:customStyle="1" w:styleId="1251">
    <w:name w:val="Нет списка1251"/>
    <w:uiPriority w:val="99"/>
    <w:semiHidden/>
    <w:unhideWhenUsed/>
    <w:qFormat/>
    <w:rsid w:val="00FF5BEB"/>
  </w:style>
  <w:style w:type="numbering" w:customStyle="1" w:styleId="391">
    <w:name w:val="Нет списка391"/>
    <w:uiPriority w:val="99"/>
    <w:semiHidden/>
    <w:unhideWhenUsed/>
    <w:qFormat/>
    <w:rsid w:val="00FF5BEB"/>
  </w:style>
  <w:style w:type="numbering" w:customStyle="1" w:styleId="451">
    <w:name w:val="Нет списка451"/>
    <w:uiPriority w:val="99"/>
    <w:semiHidden/>
    <w:unhideWhenUsed/>
    <w:qFormat/>
    <w:rsid w:val="00FF5BEB"/>
  </w:style>
  <w:style w:type="numbering" w:customStyle="1" w:styleId="1341">
    <w:name w:val="Нет списка1341"/>
    <w:uiPriority w:val="99"/>
    <w:semiHidden/>
    <w:unhideWhenUsed/>
    <w:qFormat/>
    <w:rsid w:val="00FF5BEB"/>
  </w:style>
  <w:style w:type="numbering" w:customStyle="1" w:styleId="5410">
    <w:name w:val="Нет списка541"/>
    <w:semiHidden/>
    <w:qFormat/>
    <w:rsid w:val="00FF5BEB"/>
  </w:style>
  <w:style w:type="table" w:styleId="affffff8">
    <w:name w:val="Table Grid"/>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e">
    <w:name w:val="Сетка таблицы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
    <w:name w:val="Сетка таблицы10"/>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
    <w:name w:val="Сетка таблицы16"/>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255">
    <w:name w:val="Сетка таблицы25"/>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1"/>
    <w:uiPriority w:val="39"/>
    <w:rsid w:val="00FF5BE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0">
    <w:name w:val="Сетка таблицы45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0">
    <w:name w:val="Сетка таблицы46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0">
    <w:name w:val="Сетка таблицы52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0">
    <w:name w:val="Сетка таблицы43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0">
    <w:name w:val="Сетка таблицы53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0">
    <w:name w:val="Сетка таблицы511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5">
    <w:name w:val="Сетка таблицы116"/>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4">
    <w:name w:val="Сетка таблицы117"/>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0">
    <w:name w:val="Сетка таблицы51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0">
    <w:name w:val="Сетка таблицы105"/>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0">
    <w:name w:val="Сетка таблицы72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0">
    <w:name w:val="Сетка таблицы91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2">
    <w:name w:val="Сетка таблицы15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
    <w:name w:val="Сетка таблицы162"/>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0">
    <w:name w:val="Сетка таблицы73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0">
    <w:name w:val="Сетка таблицы92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Сетка таблицы24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2532">
    <w:name w:val="Сетка таблицы25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8"/>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0">
    <w:name w:val="Сетка таблицы71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Сетка таблицы106"/>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
    <w:name w:val="Сетка таблицы13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0">
    <w:name w:val="Сетка таблицы91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1">
    <w:name w:val="Сетка таблицы15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2">
    <w:name w:val="Сетка таблицы16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0">
    <w:name w:val="Сетка таблицы84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Сетка таблицы244"/>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2541">
    <w:name w:val="Сетка таблицы254"/>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Сетка таблицы34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
    <w:name w:val="Сетка таблицы462"/>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1"/>
    <w:uiPriority w:val="39"/>
    <w:rsid w:val="00FF5BE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0">
    <w:name w:val="Сетка таблицы4113"/>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0">
    <w:name w:val="Сетка таблицы6113"/>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Сетка таблицы52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0">
    <w:name w:val="Сетка таблицы53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0">
    <w:name w:val="Сетка таблицы44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0">
    <w:name w:val="Сетка таблицы54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Сетка таблицы111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Сетка таблицы51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
    <w:name w:val="Сетка таблицы110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1">
    <w:name w:val="Сетка таблицы46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0">
    <w:name w:val="Сетка таблицы41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0">
    <w:name w:val="Сетка таблицы513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0">
    <w:name w:val="Сетка таблицы613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0">
    <w:name w:val="Сетка таблицы42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0">
    <w:name w:val="Сетка таблицы411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Сетка таблицы44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0">
    <w:name w:val="Сетка таблицы27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
    <w:basedOn w:val="a1"/>
    <w:uiPriority w:val="3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4">
    <w:name w:val="Сетка таблицы28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4">
    <w:name w:val="Сетка таблицы29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4">
    <w:name w:val="Сетка таблицы115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4">
    <w:name w:val="Сетка таблицы116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1">
    <w:name w:val="Сетка таблицы57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Сетка таблицы67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2">
    <w:name w:val="Сетка таблицы117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0">
    <w:name w:val="Сетка таблицы71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1">
    <w:name w:val="Сетка таблицы105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0">
    <w:name w:val="Сетка таблицы91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1">
    <w:name w:val="Сетка таблицы15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11">
    <w:name w:val="Сетка таблицы162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1"/>
    <w:uiPriority w:val="59"/>
    <w:rsid w:val="00FF5BEB"/>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1">
    <w:name w:val="Сетка таблицы54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0">
    <w:name w:val="Сетка таблицы18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Сетка таблицы2431"/>
    <w:basedOn w:val="a1"/>
    <w:uiPriority w:val="59"/>
    <w:rsid w:val="00FF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25311">
    <w:name w:val="Сетка таблицы2531"/>
    <w:basedOn w:val="a1"/>
    <w:uiPriority w:val="59"/>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F5BEB"/>
    <w:rPr>
      <w:sz w:val="22"/>
      <w:szCs w:val="22"/>
      <w:lang w:val="en-US" w:eastAsia="en-US"/>
    </w:rPr>
    <w:tblPr>
      <w:tblInd w:w="0" w:type="dxa"/>
      <w:tblCellMar>
        <w:top w:w="0" w:type="dxa"/>
        <w:left w:w="0" w:type="dxa"/>
        <w:bottom w:w="0" w:type="dxa"/>
        <w:right w:w="0" w:type="dxa"/>
      </w:tblCellMar>
    </w:tblPr>
  </w:style>
  <w:style w:type="table" w:customStyle="1" w:styleId="3810">
    <w:name w:val="Сетка таблицы381"/>
    <w:basedOn w:val="a1"/>
    <w:rsid w:val="00FF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8208B-5E8B-470A-9938-65A93F17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26</Pages>
  <Words>4266</Words>
  <Characters>24319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dc:description/>
  <cp:lastModifiedBy>Катя</cp:lastModifiedBy>
  <cp:revision>98</cp:revision>
  <cp:lastPrinted>2017-02-19T21:17:00Z</cp:lastPrinted>
  <dcterms:created xsi:type="dcterms:W3CDTF">2018-12-26T06:40:00Z</dcterms:created>
  <dcterms:modified xsi:type="dcterms:W3CDTF">2019-11-12T13:23:00Z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